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24475" w14:textId="3A5C1FDD" w:rsidR="00BC6F73" w:rsidRPr="003A3CD8" w:rsidRDefault="003A3CD8" w:rsidP="00DC5135">
      <w:pPr>
        <w:pStyle w:val="Judul1"/>
        <w:spacing w:after="240"/>
        <w:ind w:left="11" w:right="57"/>
        <w:rPr>
          <w:sz w:val="52"/>
          <w:szCs w:val="36"/>
        </w:rPr>
      </w:pPr>
      <w:r w:rsidRPr="003A3CD8">
        <w:rPr>
          <w:bCs/>
          <w:szCs w:val="40"/>
          <w:lang w:val="sv-SE"/>
        </w:rPr>
        <w:t xml:space="preserve">PREDIKSI NILAI PENGADAAN BARANG DAN JASA PADA SEBUAH PERUSAHAAN PARIWISATA MENGGUNAKAN METODE ARIMA DAN </w:t>
      </w:r>
      <w:r w:rsidRPr="003A3CD8">
        <w:rPr>
          <w:bCs/>
          <w:i/>
          <w:szCs w:val="40"/>
          <w:lang w:val="sv-SE"/>
        </w:rPr>
        <w:t>FUZZY TIME SERIES</w:t>
      </w:r>
    </w:p>
    <w:p w14:paraId="26D90616" w14:textId="6E9B28DF" w:rsidR="00BC6F73" w:rsidRPr="000D6AF3" w:rsidRDefault="003A3CD8" w:rsidP="007C04DD">
      <w:pPr>
        <w:pStyle w:val="IEEEAuthorName"/>
        <w:spacing w:before="0" w:after="0"/>
        <w:rPr>
          <w:szCs w:val="22"/>
          <w:vertAlign w:val="superscript"/>
          <w:lang w:val="en-AU"/>
        </w:rPr>
      </w:pPr>
      <w:r w:rsidRPr="000D6AF3">
        <w:rPr>
          <w:szCs w:val="22"/>
          <w:lang w:val="sv-SE"/>
        </w:rPr>
        <w:t>Lisnawati</w:t>
      </w:r>
      <w:r w:rsidRPr="000D6AF3">
        <w:rPr>
          <w:szCs w:val="22"/>
          <w:vertAlign w:val="superscript"/>
          <w:lang w:val="en-AU"/>
        </w:rPr>
        <w:t xml:space="preserve"> 1</w:t>
      </w:r>
      <w:r w:rsidRPr="000D6AF3">
        <w:rPr>
          <w:szCs w:val="22"/>
          <w:lang w:val="en-AU"/>
        </w:rPr>
        <w:t xml:space="preserve">, </w:t>
      </w:r>
      <w:r w:rsidR="000D6AF3" w:rsidRPr="000D6AF3">
        <w:rPr>
          <w:szCs w:val="22"/>
          <w:lang w:val="sv-SE"/>
        </w:rPr>
        <w:t>Dr. Ir. Achmad Solichin, S.Kom, M.T.I</w:t>
      </w:r>
      <w:r w:rsidR="000D6AF3" w:rsidRPr="000D6AF3">
        <w:rPr>
          <w:sz w:val="20"/>
          <w:szCs w:val="20"/>
          <w:vertAlign w:val="superscript"/>
          <w:lang w:val="en-AU"/>
        </w:rPr>
        <w:t xml:space="preserve"> </w:t>
      </w:r>
      <w:r w:rsidRPr="000D6AF3">
        <w:rPr>
          <w:szCs w:val="22"/>
          <w:vertAlign w:val="superscript"/>
          <w:lang w:val="en-AU"/>
        </w:rPr>
        <w:t>2</w:t>
      </w:r>
    </w:p>
    <w:p w14:paraId="6ECB3BB4" w14:textId="549EE3E4" w:rsidR="00BC6F73" w:rsidRPr="003331D1" w:rsidRDefault="00000000" w:rsidP="00F37804">
      <w:pPr>
        <w:jc w:val="center"/>
        <w:rPr>
          <w:sz w:val="22"/>
          <w:szCs w:val="22"/>
          <w:lang w:val="nn-NO" w:eastAsia="en-GB"/>
        </w:rPr>
      </w:pPr>
      <w:r w:rsidRPr="000D6AF3">
        <w:rPr>
          <w:sz w:val="22"/>
          <w:szCs w:val="22"/>
          <w:vertAlign w:val="superscript"/>
        </w:rPr>
        <w:t>12</w:t>
      </w:r>
      <w:r w:rsidR="00C545F5" w:rsidRPr="000D6AF3">
        <w:rPr>
          <w:sz w:val="22"/>
          <w:szCs w:val="22"/>
        </w:rPr>
        <w:t>Universitas Budi Luhur</w:t>
      </w:r>
      <w:r w:rsidRPr="000D6AF3">
        <w:rPr>
          <w:sz w:val="22"/>
          <w:szCs w:val="22"/>
          <w:lang w:eastAsia="en-GB"/>
        </w:rPr>
        <w:t>,</w:t>
      </w:r>
      <w:r w:rsidR="00866D24" w:rsidRPr="000D6AF3">
        <w:rPr>
          <w:sz w:val="22"/>
          <w:szCs w:val="22"/>
          <w:lang w:eastAsia="en-GB"/>
        </w:rPr>
        <w:t xml:space="preserve"> </w:t>
      </w:r>
      <w:r w:rsidR="00866D24" w:rsidRPr="000D6AF3">
        <w:rPr>
          <w:rStyle w:val="lrzxr"/>
          <w:sz w:val="22"/>
          <w:szCs w:val="22"/>
        </w:rPr>
        <w:t xml:space="preserve">Jl. Ciledug Raya, Kec. </w:t>
      </w:r>
      <w:r w:rsidR="00866D24" w:rsidRPr="003331D1">
        <w:rPr>
          <w:rStyle w:val="lrzxr"/>
          <w:sz w:val="22"/>
          <w:szCs w:val="22"/>
          <w:lang w:val="nn-NO"/>
        </w:rPr>
        <w:t>Pesanggrahan, Kota Jakarta Selatan</w:t>
      </w:r>
      <w:r w:rsidR="0042240E" w:rsidRPr="003331D1">
        <w:rPr>
          <w:rStyle w:val="lrzxr"/>
          <w:sz w:val="22"/>
          <w:szCs w:val="22"/>
          <w:lang w:val="nn-NO"/>
        </w:rPr>
        <w:t>, Indonesia</w:t>
      </w:r>
    </w:p>
    <w:p w14:paraId="70B76F51" w14:textId="2DC9E424" w:rsidR="00260CB0" w:rsidRPr="003331D1" w:rsidRDefault="000D6AF3" w:rsidP="00F37804">
      <w:pPr>
        <w:tabs>
          <w:tab w:val="left" w:pos="760"/>
        </w:tabs>
        <w:jc w:val="center"/>
        <w:rPr>
          <w:sz w:val="22"/>
          <w:szCs w:val="22"/>
          <w:lang w:val="nn-NO" w:eastAsia="en-ID"/>
        </w:rPr>
      </w:pPr>
      <w:r w:rsidRPr="003331D1">
        <w:rPr>
          <w:sz w:val="22"/>
          <w:szCs w:val="22"/>
          <w:lang w:val="nn-NO"/>
        </w:rPr>
        <w:t xml:space="preserve">2111601155@student.budiluhur.ac.id </w:t>
      </w:r>
      <w:r w:rsidRPr="003331D1">
        <w:rPr>
          <w:sz w:val="22"/>
          <w:szCs w:val="22"/>
          <w:vertAlign w:val="superscript"/>
          <w:lang w:val="nn-NO"/>
        </w:rPr>
        <w:t>1</w:t>
      </w:r>
      <w:r w:rsidRPr="003331D1">
        <w:rPr>
          <w:sz w:val="22"/>
          <w:szCs w:val="22"/>
          <w:lang w:val="nn-NO"/>
        </w:rPr>
        <w:t>, achmad.solichin@budiluhur.ac.id</w:t>
      </w:r>
      <w:r w:rsidRPr="003331D1">
        <w:rPr>
          <w:sz w:val="22"/>
          <w:szCs w:val="22"/>
          <w:vertAlign w:val="superscript"/>
          <w:lang w:val="nn-NO"/>
        </w:rPr>
        <w:t>2</w:t>
      </w:r>
    </w:p>
    <w:p w14:paraId="48366578" w14:textId="77777777" w:rsidR="00260CB0" w:rsidRPr="006C62CD" w:rsidRDefault="00260CB0" w:rsidP="007C04DD">
      <w:pPr>
        <w:rPr>
          <w:lang w:val="id-ID"/>
        </w:rPr>
      </w:pPr>
    </w:p>
    <w:p w14:paraId="69DF8DEC" w14:textId="20E03703" w:rsidR="00736C6D" w:rsidRPr="00736C6D" w:rsidRDefault="00000000" w:rsidP="003A3CD8">
      <w:pPr>
        <w:jc w:val="both"/>
        <w:rPr>
          <w:sz w:val="20"/>
          <w:szCs w:val="20"/>
        </w:rPr>
      </w:pPr>
      <w:r w:rsidRPr="006C62CD">
        <w:rPr>
          <w:b/>
          <w:sz w:val="22"/>
        </w:rPr>
        <w:t>Abstrack</w:t>
      </w:r>
      <w:r w:rsidRPr="006C62CD">
        <w:rPr>
          <w:sz w:val="22"/>
        </w:rPr>
        <w:t xml:space="preserve"> -</w:t>
      </w:r>
      <w:r w:rsidR="0002371A">
        <w:rPr>
          <w:sz w:val="22"/>
          <w:szCs w:val="22"/>
        </w:rPr>
        <w:t xml:space="preserve"> </w:t>
      </w:r>
      <w:r w:rsidR="008D7D6B" w:rsidRPr="008D7D6B">
        <w:rPr>
          <w:sz w:val="22"/>
          <w:szCs w:val="22"/>
        </w:rPr>
        <w:t>At present, PT XYZ lacks suitable evaluation metrics for forecasting the procurement value of goods and services and managing associated risks. This study seeks to assess and contrast the predictive capabilities of the Autoregressive Integrated Moving Average (ARIMA) and Fuzzy Time Series (FTS) methodologies regarding the procurement value prediction at PT XYZ. With a focus on predictive accuracy, quantified through the Root Mean Squared Error (RMSE), the investigation yielded outcomes indicating an ARIMA model with an AIC of 3953.5685937554576 and a residual of 3351745.26, juxtaposed with an FTS model possessing a residual of -224,793,895. Evaluation utilizing RMSE revealed values of 3351745.295412421 for ARIMA and 224793895.00000012 for FTS. Predictive outcomes displayed values of 440,326,255 for ARIMA and 668,471,895 for FTS. The study concludes that FTS exhibits superior predictive accuracy, as indicated by RMSE values, notwithstanding ARIMA's smaller residuals. Therefore, it recommends the adoption of the FTS approach at PT XYZ, contingent upon meticulous parameter adjustments. Moreover, further investigation is warranted to elucidate the determinants of performance disparities between these methodologies. The findings of this study aspire to furnish enterprises with insights for enhancing the precision of procurement predictions.</w:t>
      </w:r>
    </w:p>
    <w:p w14:paraId="07E76A19" w14:textId="55EB86D2" w:rsidR="00BC6F73" w:rsidRPr="003A3CD8" w:rsidRDefault="00000000" w:rsidP="003A3CD8">
      <w:pPr>
        <w:jc w:val="both"/>
        <w:rPr>
          <w:sz w:val="16"/>
          <w:szCs w:val="22"/>
        </w:rPr>
      </w:pPr>
      <w:r w:rsidRPr="006C62CD">
        <w:rPr>
          <w:b/>
          <w:sz w:val="22"/>
        </w:rPr>
        <w:t>Keywords</w:t>
      </w:r>
      <w:r w:rsidRPr="006C62CD">
        <w:rPr>
          <w:sz w:val="22"/>
        </w:rPr>
        <w:t xml:space="preserve"> - </w:t>
      </w:r>
      <w:r w:rsidR="003A3CD8" w:rsidRPr="003A3CD8">
        <w:rPr>
          <w:sz w:val="22"/>
          <w:szCs w:val="22"/>
        </w:rPr>
        <w:t xml:space="preserve">Prediction, ARIMA, </w:t>
      </w:r>
      <w:r w:rsidR="003A3CD8" w:rsidRPr="003A3CD8">
        <w:rPr>
          <w:i/>
          <w:sz w:val="22"/>
          <w:szCs w:val="22"/>
        </w:rPr>
        <w:t xml:space="preserve">Fuzzy Time Series, </w:t>
      </w:r>
      <w:r w:rsidR="003A3CD8" w:rsidRPr="003A3CD8">
        <w:rPr>
          <w:sz w:val="22"/>
          <w:szCs w:val="22"/>
        </w:rPr>
        <w:t>Historical Data</w:t>
      </w:r>
      <w:r w:rsidR="003A3CD8" w:rsidRPr="003A3CD8">
        <w:rPr>
          <w:i/>
          <w:iCs/>
          <w:sz w:val="22"/>
          <w:szCs w:val="22"/>
        </w:rPr>
        <w:t xml:space="preserve">, </w:t>
      </w:r>
      <w:r w:rsidR="003A3CD8" w:rsidRPr="003A3CD8">
        <w:rPr>
          <w:sz w:val="22"/>
          <w:szCs w:val="22"/>
        </w:rPr>
        <w:t>Root Mean Square Error</w:t>
      </w:r>
      <w:r w:rsidR="003A3CD8" w:rsidRPr="003A3CD8">
        <w:rPr>
          <w:i/>
          <w:iCs/>
          <w:sz w:val="22"/>
          <w:szCs w:val="22"/>
        </w:rPr>
        <w:t xml:space="preserve"> (RMSE)</w:t>
      </w:r>
      <w:r w:rsidR="003A3CD8">
        <w:rPr>
          <w:i/>
          <w:iCs/>
          <w:sz w:val="22"/>
          <w:szCs w:val="22"/>
        </w:rPr>
        <w:t>.</w:t>
      </w:r>
    </w:p>
    <w:p w14:paraId="53DDE80B" w14:textId="77777777" w:rsidR="00BC6F73" w:rsidRPr="006C62CD" w:rsidRDefault="00BC6F73" w:rsidP="003A3CD8">
      <w:pPr>
        <w:rPr>
          <w:sz w:val="28"/>
          <w:lang w:val="id-ID" w:eastAsia="en-US"/>
        </w:rPr>
      </w:pPr>
    </w:p>
    <w:p w14:paraId="0D27C9A4" w14:textId="63D0E57F" w:rsidR="003A3CD8" w:rsidRDefault="00000000" w:rsidP="003A3CD8">
      <w:pPr>
        <w:jc w:val="both"/>
        <w:rPr>
          <w:sz w:val="20"/>
          <w:szCs w:val="20"/>
          <w:lang w:val="sv-SE"/>
        </w:rPr>
      </w:pPr>
      <w:r w:rsidRPr="006C62CD">
        <w:rPr>
          <w:i/>
          <w:iCs/>
          <w:sz w:val="22"/>
          <w:lang w:val="id-ID"/>
        </w:rPr>
        <w:t>I</w:t>
      </w:r>
      <w:r w:rsidRPr="00C545F5">
        <w:rPr>
          <w:rStyle w:val="IEEEAbstractHeadingChar"/>
          <w:sz w:val="22"/>
          <w:lang w:val="id-ID"/>
        </w:rPr>
        <w:t>ntisari</w:t>
      </w:r>
      <w:r w:rsidRPr="006C62CD">
        <w:rPr>
          <w:sz w:val="22"/>
          <w:lang w:val="id-ID"/>
        </w:rPr>
        <w:t xml:space="preserve"> -</w:t>
      </w:r>
      <w:r w:rsidRPr="00C545F5">
        <w:rPr>
          <w:sz w:val="22"/>
          <w:lang w:val="id-ID"/>
        </w:rPr>
        <w:t xml:space="preserve"> </w:t>
      </w:r>
      <w:r w:rsidR="008D7D6B" w:rsidRPr="008D7D6B">
        <w:rPr>
          <w:sz w:val="22"/>
          <w:szCs w:val="22"/>
          <w:lang w:val="sv-SE"/>
        </w:rPr>
        <w:t>Saat ini, PT XYZ kekurangan metrik evaluasi yang sesuai untuk memperkirakan nilai pengadaan barang dan jasa serta mengelola risiko terkait. Penelitian ini berupaya menilai dan membedakan kemampuan prediksi metodologi Autoregressive Integrated Moving Average (ARIMA) dan Fuzzy Time Series (FTS) mengenai prediksi nilai pengadaan di PT XYZ. Dengan fokus pada akurasi prediksi, diukur melalui Root Mean Squared Error (RMSE), penyelidikan menghasilkan hasil yang menunjukkan model ARIMA dengan AIC 3953,5685937554576 dan residu 3351745,26, disandingkan dengan model FTS yang memiliki residu -224,793,895. Evaluasi menggunakan RMSE menunjukkan nilai 3351745.295412421 untuk ARIMA dan 224793895.00000012 untuk FTS. Hasil prediksi menampilkan nilai 440.326.255 untuk ARIMA dan 668.471.895 untuk FTS. Studi tersebut menyimpulkan bahwa FTS menunjukkan akurasi prediksi yang unggul, seperti yang ditunjukkan oleh nilai RMSE, meskipun residu ARIMA lebih kecil. Oleh karena itu, kami merekomendasikan penerapan pendekatan FTS di PT XYZ, yang bergantung pada penyesuaian parameter yang cermat. Selain itu, penyelidikan lebih lanjut diperlukan untuk menjelaskan faktor-faktor penentu kesenjangan kinerja antara metodologi-metodologi ini. Temuan studi ini bertujuan untuk memberikan wawasan kepada perusahaan guna meningkatkan ketepatan prediksi pengadaan.</w:t>
      </w:r>
    </w:p>
    <w:p w14:paraId="525F3463" w14:textId="4AF5C7E3" w:rsidR="00F726CC" w:rsidRPr="00BD1C99" w:rsidRDefault="00000000" w:rsidP="00BD1C99">
      <w:pPr>
        <w:jc w:val="both"/>
        <w:rPr>
          <w:sz w:val="20"/>
          <w:szCs w:val="20"/>
          <w:lang w:val="sv-SE"/>
        </w:rPr>
      </w:pPr>
      <w:r w:rsidRPr="00844C9D">
        <w:rPr>
          <w:rStyle w:val="IEEEAbstractHeadingChar"/>
          <w:i w:val="0"/>
          <w:sz w:val="22"/>
          <w:szCs w:val="20"/>
          <w:lang w:val="fi-FI"/>
        </w:rPr>
        <w:t>K</w:t>
      </w:r>
      <w:r w:rsidRPr="00844C9D">
        <w:rPr>
          <w:rStyle w:val="IEEEAbstractHeadingChar"/>
          <w:i w:val="0"/>
          <w:sz w:val="22"/>
          <w:szCs w:val="20"/>
          <w:lang w:val="id-ID"/>
        </w:rPr>
        <w:t>ata Kunci</w:t>
      </w:r>
      <w:r w:rsidRPr="006C62CD">
        <w:rPr>
          <w:rStyle w:val="IEEEAbstractHeadingChar"/>
          <w:b w:val="0"/>
          <w:sz w:val="22"/>
          <w:szCs w:val="20"/>
          <w:lang w:val="id-ID"/>
        </w:rPr>
        <w:t xml:space="preserve"> </w:t>
      </w:r>
      <w:r w:rsidRPr="006C62CD">
        <w:rPr>
          <w:rStyle w:val="IEEEAbstractHeadingChar"/>
          <w:sz w:val="22"/>
          <w:szCs w:val="20"/>
          <w:lang w:val="id-ID"/>
        </w:rPr>
        <w:t>-</w:t>
      </w:r>
      <w:r w:rsidRPr="006C62CD">
        <w:rPr>
          <w:sz w:val="22"/>
          <w:szCs w:val="20"/>
          <w:lang w:val="fi-FI"/>
        </w:rPr>
        <w:t xml:space="preserve"> </w:t>
      </w:r>
      <w:r w:rsidR="003A3CD8" w:rsidRPr="003A3CD8">
        <w:rPr>
          <w:lang w:val="sv-SE"/>
        </w:rPr>
        <w:t xml:space="preserve">Prediksi, ARIMA, </w:t>
      </w:r>
      <w:r w:rsidR="003A3CD8" w:rsidRPr="003A3CD8">
        <w:rPr>
          <w:i/>
          <w:lang w:val="sv-SE"/>
        </w:rPr>
        <w:t>Fuzzy Time Series,</w:t>
      </w:r>
      <w:r w:rsidR="003A3CD8" w:rsidRPr="003A3CD8">
        <w:rPr>
          <w:lang w:val="sv-SE"/>
        </w:rPr>
        <w:t xml:space="preserve"> Data </w:t>
      </w:r>
      <w:r w:rsidR="003A3CD8" w:rsidRPr="003A3CD8">
        <w:rPr>
          <w:i/>
          <w:iCs/>
          <w:lang w:val="sv-SE"/>
        </w:rPr>
        <w:t>Historis</w:t>
      </w:r>
      <w:r w:rsidR="003A3CD8" w:rsidRPr="003A3CD8">
        <w:rPr>
          <w:lang w:val="sv-SE"/>
        </w:rPr>
        <w:t xml:space="preserve">, </w:t>
      </w:r>
      <w:r w:rsidR="003A3CD8" w:rsidRPr="003A3CD8">
        <w:rPr>
          <w:i/>
          <w:iCs/>
          <w:lang w:val="sv-SE"/>
        </w:rPr>
        <w:t>Root Mean Square Error</w:t>
      </w:r>
      <w:r w:rsidR="003A3CD8" w:rsidRPr="003A3CD8">
        <w:rPr>
          <w:lang w:val="sv-SE"/>
        </w:rPr>
        <w:t xml:space="preserve"> (RMSE)</w:t>
      </w:r>
      <w:r w:rsidR="003A3CD8">
        <w:rPr>
          <w:rStyle w:val="shorttext"/>
          <w:i/>
          <w:iCs/>
          <w:sz w:val="22"/>
          <w:szCs w:val="20"/>
          <w:shd w:val="clear" w:color="auto" w:fill="FFFFFF"/>
          <w:lang w:val="fi-FI"/>
        </w:rPr>
        <w:t>.</w:t>
      </w:r>
    </w:p>
    <w:p w14:paraId="29699CB9" w14:textId="77777777" w:rsidR="00844665" w:rsidRDefault="00000000" w:rsidP="007C04DD">
      <w:pPr>
        <w:pStyle w:val="IEEEHeading1"/>
        <w:spacing w:after="0"/>
        <w:rPr>
          <w:b/>
          <w:sz w:val="24"/>
          <w:szCs w:val="20"/>
        </w:rPr>
      </w:pPr>
      <w:r>
        <w:rPr>
          <w:b/>
          <w:sz w:val="24"/>
          <w:szCs w:val="20"/>
          <w:lang w:val="id-ID"/>
        </w:rPr>
        <w:t>P</w:t>
      </w:r>
      <w:r w:rsidRPr="00F47D2B">
        <w:rPr>
          <w:b/>
          <w:sz w:val="24"/>
          <w:szCs w:val="20"/>
        </w:rPr>
        <w:t>endahuluan</w:t>
      </w:r>
    </w:p>
    <w:p w14:paraId="53AE281E" w14:textId="77777777" w:rsidR="00FE1E90" w:rsidRPr="00FE1E90" w:rsidRDefault="00FE1E90" w:rsidP="00FE1E90"/>
    <w:p w14:paraId="1D30CD9F" w14:textId="38F88E33" w:rsidR="003A3CD8" w:rsidRPr="00600DD7" w:rsidRDefault="003331D1" w:rsidP="003A3CD8">
      <w:pPr>
        <w:shd w:val="clear" w:color="auto" w:fill="FFFFFF"/>
        <w:ind w:firstLine="720"/>
        <w:jc w:val="both"/>
        <w:rPr>
          <w:lang w:val="sv-SE"/>
        </w:rPr>
      </w:pPr>
      <w:r>
        <w:rPr>
          <w:lang w:val="sv-SE"/>
        </w:rPr>
        <w:t>E</w:t>
      </w:r>
      <w:r w:rsidR="00BD1C99" w:rsidRPr="00BD1C99">
        <w:rPr>
          <w:lang w:val="sv-SE"/>
        </w:rPr>
        <w:t xml:space="preserve">ra globalisasi </w:t>
      </w:r>
      <w:r>
        <w:rPr>
          <w:lang w:val="sv-SE"/>
        </w:rPr>
        <w:t>menyebabkan</w:t>
      </w:r>
      <w:r w:rsidR="00BD1C99" w:rsidRPr="00BD1C99">
        <w:rPr>
          <w:lang w:val="sv-SE"/>
        </w:rPr>
        <w:t xml:space="preserve"> </w:t>
      </w:r>
      <w:r>
        <w:rPr>
          <w:lang w:val="sv-SE"/>
        </w:rPr>
        <w:t>peningkatan</w:t>
      </w:r>
      <w:r w:rsidR="00BD1C99" w:rsidRPr="00BD1C99">
        <w:rPr>
          <w:lang w:val="sv-SE"/>
        </w:rPr>
        <w:t xml:space="preserve"> kerumitan dalam usaha komersial, perkiraan nilai yang terkandung dalam pengadaan komoditas dan fasilitas mempunyai arti penting dalam memfasilitasi efektivitas organisasi dalam alokasi sumber daya. Aktivitas pengadaan merupakan dimensi mendasar dari fungsi perusahaan, dan antisipasi yang baik terhadap nilai-nilai pengadaan memberikan implikasi besar pada pengelolaan aset yang baik, kehati-hatian </w:t>
      </w:r>
      <w:r w:rsidR="00BD1C99" w:rsidRPr="00BD1C99">
        <w:rPr>
          <w:lang w:val="sv-SE"/>
        </w:rPr>
        <w:lastRenderedPageBreak/>
        <w:t>finansial, dan kerangka kerja strategis yang menyeluruh. Dalam lingkup korporasi, pentingnya perencanaan yang cermat menekankan upaya pengadaan, dimana perencanaan yang cermat berfungsi sebagai kunci utama untuk mengatur operasi pengadaan secara efisien. Upaya perencanaan seperti ini sangat diperlukan dalam menggambarkan kebutuhan, mengoptimalkan ketersediaan sumber daya, memitigasi risiko, dan menciptakan kelancaran fungsi proses pengadaan</w:t>
      </w:r>
      <w:r w:rsidR="0052012D">
        <w:rPr>
          <w:lang w:val="sv-SE"/>
        </w:rPr>
        <w:t xml:space="preserve"> </w:t>
      </w:r>
      <w:r w:rsidR="0052012D" w:rsidRPr="0052012D">
        <w:rPr>
          <w:rFonts w:asciiTheme="majorBidi" w:hAnsiTheme="majorBidi" w:cstheme="majorBidi"/>
        </w:rPr>
        <w:fldChar w:fldCharType="begin" w:fldLock="1"/>
      </w:r>
      <w:r w:rsidR="0052012D" w:rsidRPr="0052012D">
        <w:rPr>
          <w:rFonts w:asciiTheme="majorBidi" w:hAnsiTheme="majorBidi" w:cstheme="majorBidi"/>
          <w:lang w:val="sv-SE"/>
        </w:rPr>
        <w:instrText>ADDIN CSL_CITATION {"citationItems":[{"id":"ITEM-1","itemData":{"author":[{"dropping-particle":"","family":"Mustikawati","given":"Linda Wahyu","non-dropping-particle":"","parse-names":false,"suffix":""}],"id":"ITEM-1","issue":"08","issued":{"date-parts":[["2017"]]},"title":"Sistem Prediksi Pengadaan Barang Dengan Menggunakan Metode K-Mean dan Metode Tsukamoto Pada Percetakan Surya Digital Printing","type":"book","volume":"01"},"uris":["http://www.mendeley.com/documents/?uuid=f46217b5-f67e-4ec9-a327-2f022d03031c","http://www.mendeley.com/documents/?uuid=c66ee980-4f40-47d5-9eae-8d077b9db3ac"]}],"mendeley":{"formattedCitation":"[1]","plainTextFormattedCitation":"[1]","previouslyFormattedCitation":"[1]"},"properties":{"noteIndex":0},"schema":"https://github.com/citation-style-language/schema/raw/master/csl-citation.json"}</w:instrText>
      </w:r>
      <w:r w:rsidR="0052012D" w:rsidRPr="0052012D">
        <w:rPr>
          <w:rFonts w:asciiTheme="majorBidi" w:hAnsiTheme="majorBidi" w:cstheme="majorBidi"/>
        </w:rPr>
        <w:fldChar w:fldCharType="separate"/>
      </w:r>
      <w:r w:rsidR="0052012D" w:rsidRPr="0052012D">
        <w:rPr>
          <w:rFonts w:asciiTheme="majorBidi" w:hAnsiTheme="majorBidi" w:cstheme="majorBidi"/>
          <w:noProof/>
          <w:lang w:val="sv-SE"/>
        </w:rPr>
        <w:t>[1]</w:t>
      </w:r>
      <w:r w:rsidR="0052012D" w:rsidRPr="0052012D">
        <w:rPr>
          <w:rFonts w:asciiTheme="majorBidi" w:hAnsiTheme="majorBidi" w:cstheme="majorBidi"/>
        </w:rPr>
        <w:fldChar w:fldCharType="end"/>
      </w:r>
      <w:r w:rsidR="003A3CD8" w:rsidRPr="00600DD7">
        <w:rPr>
          <w:lang w:val="sv-SE"/>
        </w:rPr>
        <w:t>.</w:t>
      </w:r>
    </w:p>
    <w:p w14:paraId="49B5AE55" w14:textId="1F866284" w:rsidR="003A3CD8" w:rsidRPr="00600DD7" w:rsidRDefault="00BD1C99" w:rsidP="003A3CD8">
      <w:pPr>
        <w:shd w:val="clear" w:color="auto" w:fill="FFFFFF"/>
        <w:ind w:firstLine="720"/>
        <w:jc w:val="both"/>
        <w:rPr>
          <w:lang w:val="sv-SE"/>
        </w:rPr>
      </w:pPr>
      <w:r w:rsidRPr="00BD1C99">
        <w:rPr>
          <w:lang w:val="sv-SE"/>
        </w:rPr>
        <w:t>Untuk mencapai hasil maksimal, perusahaan harus menerapkan kerangka perencanaan yang terfokus dan metodis dalam mengatur perolehan barang dan jasa. Upaya tersebut memerlukan upaya kerja sama di antara berbagai sektor organisasi seperti pengadaan, keuangan, dan operasi, yang bertujuan untuk memastikan pelaksanaan kegiatan pengadaan secara efisien dan selaras dengan tujuan bisnis secara menyeluruh</w:t>
      </w:r>
      <w:r>
        <w:rPr>
          <w:lang w:val="sv-SE"/>
        </w:rPr>
        <w:t xml:space="preserve"> </w:t>
      </w:r>
      <w:r w:rsidR="006C35F1">
        <w:rPr>
          <w:lang w:val="sv-SE"/>
        </w:rPr>
        <w:fldChar w:fldCharType="begin" w:fldLock="1"/>
      </w:r>
      <w:r w:rsidR="0037504D">
        <w:rPr>
          <w:lang w:val="sv-SE"/>
        </w:rPr>
        <w:instrText>ADDIN CSL_CITATION {"citationItems":[{"id":"ITEM-1","itemData":{"DOI":"10.15575/kubik.v6i1.10604","author":[{"dropping-particle":"","family":"Febrian","given":"Didi","non-dropping-particle":"","parse-names":false,"suffix":""},{"dropping-particle":"","family":"Kartika","given":"Dinda","non-dropping-particle":"","parse-names":false,"suffix":""},{"dropping-particle":"","family":"Agnes","given":"Debora","non-dropping-particle":"","parse-names":false,"suffix":""},{"dropping-particle":"","family":"Nainggolan","given":"Jessica","non-dropping-particle":"","parse-names":false,"suffix":""}],"container-title":"KUBIK: Jurnal Publikasi Ilmiah Matematika","id":"ITEM-1","issue":"September","issued":{"date-parts":[["2021"]]},"title":"Peramalan Jumlah Wisatawan Mancanegara Yang Datang Ke Sumatera Utara dengan Fuzzy Time Series","type":"article-journal"},"uris":["http://www.mendeley.com/documents/?uuid=27ab7dd0-1239-4034-9b53-5de23eb4e614"]}],"mendeley":{"formattedCitation":"[2]","plainTextFormattedCitation":"[2]","previouslyFormattedCitation":"[2]"},"properties":{"noteIndex":0},"schema":"https://github.com/citation-style-language/schema/raw/master/csl-citation.json"}</w:instrText>
      </w:r>
      <w:r w:rsidR="006C35F1">
        <w:rPr>
          <w:lang w:val="sv-SE"/>
        </w:rPr>
        <w:fldChar w:fldCharType="separate"/>
      </w:r>
      <w:r w:rsidR="006C35F1" w:rsidRPr="006C35F1">
        <w:rPr>
          <w:noProof/>
          <w:lang w:val="sv-SE"/>
        </w:rPr>
        <w:t>[2]</w:t>
      </w:r>
      <w:r w:rsidR="006C35F1">
        <w:rPr>
          <w:lang w:val="sv-SE"/>
        </w:rPr>
        <w:fldChar w:fldCharType="end"/>
      </w:r>
      <w:r w:rsidR="003A3CD8" w:rsidRPr="00600DD7">
        <w:rPr>
          <w:lang w:val="sv-SE"/>
        </w:rPr>
        <w:t>.</w:t>
      </w:r>
      <w:r w:rsidR="003A3CD8">
        <w:rPr>
          <w:lang w:val="sv-SE"/>
        </w:rPr>
        <w:t xml:space="preserve"> </w:t>
      </w:r>
      <w:r w:rsidR="003A3CD8" w:rsidRPr="00600DD7">
        <w:rPr>
          <w:lang w:val="sv-SE"/>
        </w:rPr>
        <w:t xml:space="preserve">PT </w:t>
      </w:r>
      <w:r w:rsidRPr="00BD1C99">
        <w:rPr>
          <w:lang w:val="sv-SE"/>
        </w:rPr>
        <w:t>XYZ berfungsi sebagai entitas induk yang mengawasi beberapa anak perusahaan yang beroperasi di berbagai segmen sektor pariwisata. Dalam kapasitasnya sebagai perusahaan induk, PT XYZ mengemban peran manajemen strategis, mengarahkan upaya koordinasi yang bertujuan mencapai tujuan organisasi melalui kerja sama dengan entitas anak perusahaannya. Meski tidak terlibat langsung dalam penjualan barang dan jasa, PT XYZ memainkan peran penting dalam mengatur strategi operasional dan membina sinergi antar unit anak perusahaannya.</w:t>
      </w:r>
    </w:p>
    <w:p w14:paraId="116F108E" w14:textId="5B2CC816" w:rsidR="003A3CD8" w:rsidRPr="00600DD7" w:rsidRDefault="00BD1C99" w:rsidP="003A3CD8">
      <w:pPr>
        <w:shd w:val="clear" w:color="auto" w:fill="FFFFFF"/>
        <w:ind w:firstLine="720"/>
        <w:jc w:val="both"/>
        <w:rPr>
          <w:spacing w:val="-5"/>
          <w:lang w:val="sv-SE"/>
        </w:rPr>
      </w:pPr>
      <w:r w:rsidRPr="00BD1C99">
        <w:rPr>
          <w:spacing w:val="-5"/>
          <w:lang w:val="sv-SE"/>
        </w:rPr>
        <w:t>PT XYZ tetap terlibat aktif dalam prosedur pengadaan barang dan jasa. Inisiatif pengadaan ini terutama menargetkan pemenuhan permintaan operasional dan kebutuhan inventaris yang berkaitan dengan anak perusahaan yang pengeluaran pengadaannya melebihi Rp. 500.000.000 (lima ratus juta Rupiah). Penggambaran tersebut sangat penting karena adanya pengawasan manajerial yang berbeda-beda yang dilakukan oleh masing-masing entitas anak di PT XYZ, yang mengawasi aspek operasional perusahaannya masing-masing.</w:t>
      </w:r>
      <w:r>
        <w:rPr>
          <w:spacing w:val="-5"/>
          <w:lang w:val="sv-SE"/>
        </w:rPr>
        <w:t xml:space="preserve"> </w:t>
      </w:r>
      <w:r w:rsidR="003A3CD8" w:rsidRPr="00600DD7">
        <w:rPr>
          <w:spacing w:val="-5"/>
          <w:lang w:val="sv-SE"/>
        </w:rPr>
        <w:t>Penelitian ini berfokus pada proses pengadaan barang dan jasa yang dilakukan oleh PT XYZ saja.</w:t>
      </w:r>
      <w:r w:rsidR="003A3CD8">
        <w:rPr>
          <w:spacing w:val="-5"/>
          <w:lang w:val="sv-SE"/>
        </w:rPr>
        <w:t xml:space="preserve"> </w:t>
      </w:r>
      <w:r w:rsidR="003A3CD8" w:rsidRPr="00600DD7">
        <w:rPr>
          <w:spacing w:val="-5"/>
          <w:lang w:val="sv-SE"/>
        </w:rPr>
        <w:t xml:space="preserve">Sebagai bagian dari strategi pengembangannya, PT XYZ memiliki tujuan untuk meningkatkan efisiensi dan ketepatan dalam pengelolaan pengadaan barang dan jasa. Saat ini, proses pengadaan di perusahaan ini menghadapi tantangan dalam memprediksi nilai pengadaan dengan </w:t>
      </w:r>
      <w:r w:rsidR="003A3CD8">
        <w:rPr>
          <w:spacing w:val="-5"/>
          <w:lang w:val="sv-SE"/>
        </w:rPr>
        <w:t>optimal</w:t>
      </w:r>
      <w:r w:rsidR="003A3CD8" w:rsidRPr="00600DD7">
        <w:rPr>
          <w:spacing w:val="-5"/>
          <w:lang w:val="sv-SE"/>
        </w:rPr>
        <w:t xml:space="preserve">, terutama dalam menghadapi fluktuasi pasar, perubahan kebijakan, dan ketidakpastian eksternal lainnya. </w:t>
      </w:r>
    </w:p>
    <w:p w14:paraId="1BF57426" w14:textId="77777777" w:rsidR="008B1888" w:rsidRDefault="003A3CD8" w:rsidP="0037504D">
      <w:pPr>
        <w:shd w:val="clear" w:color="auto" w:fill="FFFFFF"/>
        <w:ind w:firstLine="720"/>
        <w:jc w:val="both"/>
        <w:rPr>
          <w:rFonts w:eastAsia="Times New Roman"/>
          <w:lang w:val="sv-SE" w:eastAsia="en-ID"/>
        </w:rPr>
      </w:pPr>
      <w:r w:rsidRPr="00600DD7">
        <w:rPr>
          <w:spacing w:val="-5"/>
          <w:lang w:val="sv-SE"/>
        </w:rPr>
        <w:t xml:space="preserve">Meskipun PT XYZ tidak menjual barang dan jasa secara langsung, keberhasilan anak perusahaannya masih sangat bergantung pada efisiensi dan efektivitas proses pengadaan. Prediksi nilai pengadaan menjadi faktor kunci untuk menyusun anggaran, merencanakan sumber daya, dan mengelola risiko di tingkat korporat. </w:t>
      </w:r>
      <w:r w:rsidR="00BD1C99" w:rsidRPr="00BD1C99">
        <w:rPr>
          <w:spacing w:val="-5"/>
          <w:lang w:val="sv-SE"/>
        </w:rPr>
        <w:t xml:space="preserve">Meningkatkan ketepatan perkiraan nilai pengadaan mempunyai potensi besar untuk memperkuat efektivitas dan ketahanan PT XYZ, sebuah entitas korporat yang beroperasi sebagai perusahaan induk. Untuk meningkatkan akurasi perkiraan nilai pengadaan, PT XYZ siap menerapkan metodologi ARIMA </w:t>
      </w:r>
      <w:r w:rsidR="00BD1C99" w:rsidRPr="00BD1C99">
        <w:rPr>
          <w:i/>
          <w:iCs/>
          <w:spacing w:val="-5"/>
          <w:lang w:val="sv-SE"/>
        </w:rPr>
        <w:t>(Autoregressive Integrated Moving Average)</w:t>
      </w:r>
      <w:r w:rsidR="00BD1C99" w:rsidRPr="00BD1C99">
        <w:rPr>
          <w:spacing w:val="-5"/>
          <w:lang w:val="sv-SE"/>
        </w:rPr>
        <w:t xml:space="preserve"> dan Fuzzy Time Series. Pemilihan metodologi ini terutama berasal dari alasan bahwa ARIMA mahir dalam mengatasi fluktuasi dan pola temporal, meskipun PT XYZ menyediakan barang atau jasa secara tidak langsung. Dengan memanfaatkan data historis, ARIMA memfasilitasi antisipasi variasi nilai pengadaan yang akan datang</w:t>
      </w:r>
      <w:r w:rsidR="00BD1C99">
        <w:rPr>
          <w:spacing w:val="-5"/>
          <w:lang w:val="sv-SE"/>
        </w:rPr>
        <w:t xml:space="preserve"> </w:t>
      </w:r>
      <w:r w:rsidR="0037504D">
        <w:rPr>
          <w:spacing w:val="-5"/>
          <w:lang w:val="sv-SE"/>
        </w:rPr>
        <w:fldChar w:fldCharType="begin" w:fldLock="1"/>
      </w:r>
      <w:r w:rsidR="0037504D">
        <w:rPr>
          <w:spacing w:val="-5"/>
          <w:lang w:val="sv-SE"/>
        </w:rPr>
        <w:instrText>ADDIN CSL_CITATION {"citationItems":[{"id":"ITEM-1","itemData":{"author":[{"dropping-particle":"","family":"Pujiono","given":"Ibnu","non-dropping-particle":"","parse-names":false,"suffix":""}],"container-title":"Indonesia Treasure Review: Jurnal Perbendaharaan, Keuangan Negara dan Kebijakan Publik","id":"ITEM-1","issue":"1","issued":{"date-parts":[["2024"]]},"page":"57-69","title":"Model Perencanaan Kas Pemerintah Pusat Menggunakan Metode Anfis dan ARIMA: Studi pada Satuan Kerja Wilayah Bayar Provinsi DKI Jakarta","type":"article-journal","volume":"9"},"uris":["http://www.mendeley.com/documents/?uuid=cb88d45a-adc5-4bb7-b0fc-6d0ecbb3e117"]}],"mendeley":{"formattedCitation":"[3]","plainTextFormattedCitation":"[3]","previouslyFormattedCitation":"[3]"},"properties":{"noteIndex":0},"schema":"https://github.com/citation-style-language/schema/raw/master/csl-citation.json"}</w:instrText>
      </w:r>
      <w:r w:rsidR="0037504D">
        <w:rPr>
          <w:spacing w:val="-5"/>
          <w:lang w:val="sv-SE"/>
        </w:rPr>
        <w:fldChar w:fldCharType="separate"/>
      </w:r>
      <w:r w:rsidR="0037504D" w:rsidRPr="0037504D">
        <w:rPr>
          <w:noProof/>
          <w:spacing w:val="-5"/>
          <w:lang w:val="sv-SE"/>
        </w:rPr>
        <w:t>[3]</w:t>
      </w:r>
      <w:r w:rsidR="0037504D">
        <w:rPr>
          <w:spacing w:val="-5"/>
          <w:lang w:val="sv-SE"/>
        </w:rPr>
        <w:fldChar w:fldCharType="end"/>
      </w:r>
      <w:r w:rsidRPr="003A3CD8">
        <w:rPr>
          <w:spacing w:val="-5"/>
          <w:lang w:val="sv-SE"/>
        </w:rPr>
        <w:t>.</w:t>
      </w:r>
      <w:r w:rsidRPr="003A3CD8">
        <w:rPr>
          <w:rFonts w:eastAsia="Times New Roman"/>
          <w:lang w:val="nn-NO" w:eastAsia="en-ID"/>
        </w:rPr>
        <w:t xml:space="preserve"> Kedua,</w:t>
      </w:r>
      <w:r w:rsidRPr="003A3CD8">
        <w:rPr>
          <w:rFonts w:eastAsia="Times New Roman"/>
          <w:i/>
          <w:iCs/>
          <w:lang w:val="nn-NO" w:eastAsia="en-ID"/>
        </w:rPr>
        <w:t xml:space="preserve"> </w:t>
      </w:r>
      <w:r w:rsidRPr="003A3CD8">
        <w:rPr>
          <w:i/>
          <w:iCs/>
          <w:spacing w:val="-5"/>
          <w:lang w:val="sv-SE"/>
        </w:rPr>
        <w:t>Fuzzy Time Series</w:t>
      </w:r>
      <w:r w:rsidRPr="003A3CD8">
        <w:rPr>
          <w:spacing w:val="-5"/>
          <w:lang w:val="sv-SE"/>
        </w:rPr>
        <w:t xml:space="preserve"> diaplikasikan untuk menangani ketidakpastian yang mungkin muncul dalam lingkungan bisnis dan ekonomi. Meskipun PT XYZ beroperasi sebagai perusahaan </w:t>
      </w:r>
      <w:r w:rsidRPr="003A3CD8">
        <w:rPr>
          <w:i/>
          <w:spacing w:val="-5"/>
          <w:lang w:val="sv-SE"/>
        </w:rPr>
        <w:t>holding</w:t>
      </w:r>
      <w:r w:rsidRPr="003A3CD8">
        <w:rPr>
          <w:spacing w:val="-5"/>
          <w:lang w:val="sv-SE"/>
        </w:rPr>
        <w:t xml:space="preserve">, fluktuasi pasar dan perubahan faktor-faktor </w:t>
      </w:r>
      <w:r w:rsidRPr="003A3CD8">
        <w:rPr>
          <w:i/>
          <w:iCs/>
          <w:spacing w:val="-5"/>
          <w:lang w:val="sv-SE"/>
        </w:rPr>
        <w:t xml:space="preserve">eksternal </w:t>
      </w:r>
      <w:r w:rsidRPr="003A3CD8">
        <w:rPr>
          <w:spacing w:val="-5"/>
          <w:lang w:val="sv-SE"/>
        </w:rPr>
        <w:t xml:space="preserve">masih dapat mempengaruhi nilai pengadaan. </w:t>
      </w:r>
      <w:r w:rsidRPr="003A3CD8">
        <w:rPr>
          <w:i/>
          <w:iCs/>
          <w:spacing w:val="-5"/>
          <w:lang w:val="sv-SE"/>
        </w:rPr>
        <w:t>Fuzzy Time Series</w:t>
      </w:r>
      <w:r w:rsidRPr="003A3CD8">
        <w:rPr>
          <w:spacing w:val="-5"/>
          <w:lang w:val="sv-SE"/>
        </w:rPr>
        <w:t xml:space="preserve"> membantu dalam mengatasi ketidakpastian tersebut</w:t>
      </w:r>
      <w:r w:rsidR="00713D64">
        <w:rPr>
          <w:spacing w:val="-5"/>
          <w:lang w:val="sv-SE"/>
        </w:rPr>
        <w:t xml:space="preserve"> </w:t>
      </w:r>
      <w:r w:rsidR="00713D64">
        <w:rPr>
          <w:spacing w:val="-5"/>
          <w:lang w:val="sv-SE"/>
        </w:rPr>
        <w:fldChar w:fldCharType="begin" w:fldLock="1"/>
      </w:r>
      <w:r w:rsidR="0048432B">
        <w:rPr>
          <w:spacing w:val="-5"/>
          <w:lang w:val="sv-SE"/>
        </w:rPr>
        <w:instrText>ADDIN CSL_CITATION {"citationItems":[{"id":"ITEM-1","itemData":{"author":[{"dropping-particle":"","family":"Hajar","given":"Siti","non-dropping-particle":"","parse-names":false,"suffix":""},{"dropping-particle":"","family":"Badawi","given":"Masrof","non-dropping-particle":"","parse-names":false,"suffix":""},{"dropping-particle":"","family":"Setiawan","given":"Yudika Dwi","non-dropping-particle":"","parse-names":false,"suffix":""},{"dropping-particle":"","family":"Noor","given":"Muhammad","non-dropping-particle":"","parse-names":false,"suffix":""},{"dropping-particle":"","family":"Siregar","given":"Hasan","non-dropping-particle":"","parse-names":false,"suffix":""}],"container-title":"Jurnal Sains Komputer &amp; Informatika (J-SAKTI)","id":"ITEM-1","issue":"1","issued":{"date-parts":[["2020"]]},"page":"210-219","title":"Prediksi Perhitungan Jumlah Produksi Tahu Mahanda dengan Teknik Fuzzy Sugeno","type":"article-journal","volume":"4"},"uris":["http://www.mendeley.com/documents/?uuid=53545cdf-91fb-43b4-a25e-6f5d3be2a7ff"]}],"mendeley":{"formattedCitation":"[4]","plainTextFormattedCitation":"[4]","previouslyFormattedCitation":"[4]"},"properties":{"noteIndex":0},"schema":"https://github.com/citation-style-language/schema/raw/master/csl-citation.json"}</w:instrText>
      </w:r>
      <w:r w:rsidR="00713D64">
        <w:rPr>
          <w:spacing w:val="-5"/>
          <w:lang w:val="sv-SE"/>
        </w:rPr>
        <w:fldChar w:fldCharType="separate"/>
      </w:r>
      <w:r w:rsidR="00713D64" w:rsidRPr="0037504D">
        <w:rPr>
          <w:noProof/>
          <w:spacing w:val="-5"/>
          <w:lang w:val="sv-SE"/>
        </w:rPr>
        <w:t>[4]</w:t>
      </w:r>
      <w:r w:rsidR="00713D64">
        <w:rPr>
          <w:spacing w:val="-5"/>
          <w:lang w:val="sv-SE"/>
        </w:rPr>
        <w:fldChar w:fldCharType="end"/>
      </w:r>
      <w:r w:rsidR="0037504D">
        <w:rPr>
          <w:spacing w:val="-5"/>
          <w:lang w:val="sv-SE"/>
        </w:rPr>
        <w:t>. Ketiga</w:t>
      </w:r>
      <w:r w:rsidRPr="003A3CD8">
        <w:rPr>
          <w:i/>
          <w:iCs/>
          <w:spacing w:val="-5"/>
          <w:lang w:val="sv-SE"/>
        </w:rPr>
        <w:t xml:space="preserve">, </w:t>
      </w:r>
      <w:r w:rsidRPr="003A3CD8">
        <w:rPr>
          <w:spacing w:val="-5"/>
          <w:lang w:val="sv-SE"/>
        </w:rPr>
        <w:t xml:space="preserve">ARIMA memiliki kemampuan untuk menangani pola waktu dan perubahan tren, bahkan dalam perusahaan </w:t>
      </w:r>
      <w:r w:rsidRPr="003A3CD8">
        <w:rPr>
          <w:i/>
          <w:spacing w:val="-5"/>
          <w:lang w:val="sv-SE"/>
        </w:rPr>
        <w:t>holding</w:t>
      </w:r>
      <w:r w:rsidRPr="003A3CD8">
        <w:rPr>
          <w:spacing w:val="-5"/>
          <w:lang w:val="sv-SE"/>
        </w:rPr>
        <w:t xml:space="preserve"> yang tidak menjual produk atau jasa secara langsung</w:t>
      </w:r>
      <w:r>
        <w:rPr>
          <w:spacing w:val="-5"/>
          <w:lang w:val="sv-SE"/>
        </w:rPr>
        <w:t xml:space="preserve">. </w:t>
      </w:r>
      <w:r w:rsidR="0037504D">
        <w:rPr>
          <w:i/>
          <w:iCs/>
          <w:spacing w:val="-5"/>
          <w:lang w:val="sv-SE"/>
        </w:rPr>
        <w:t>Keempat</w:t>
      </w:r>
      <w:r w:rsidRPr="003A3CD8">
        <w:rPr>
          <w:i/>
          <w:iCs/>
          <w:spacing w:val="-5"/>
          <w:lang w:val="sv-SE"/>
        </w:rPr>
        <w:t>,</w:t>
      </w:r>
      <w:r>
        <w:rPr>
          <w:spacing w:val="-5"/>
          <w:lang w:val="sv-SE"/>
        </w:rPr>
        <w:t xml:space="preserve"> </w:t>
      </w:r>
      <w:r>
        <w:rPr>
          <w:rFonts w:eastAsia="Times New Roman"/>
          <w:lang w:val="sv-SE" w:eastAsia="en-ID"/>
        </w:rPr>
        <w:t xml:space="preserve"> </w:t>
      </w:r>
      <w:r w:rsidRPr="003A3CD8">
        <w:rPr>
          <w:i/>
          <w:iCs/>
          <w:spacing w:val="-5"/>
          <w:lang w:val="sv-SE"/>
        </w:rPr>
        <w:t>Fuzzy Time Series</w:t>
      </w:r>
      <w:r w:rsidRPr="003A3CD8">
        <w:rPr>
          <w:spacing w:val="-5"/>
          <w:lang w:val="sv-SE"/>
        </w:rPr>
        <w:t xml:space="preserve"> memberikan </w:t>
      </w:r>
      <w:r w:rsidRPr="003A3CD8">
        <w:rPr>
          <w:i/>
          <w:spacing w:val="-5"/>
          <w:lang w:val="sv-SE"/>
        </w:rPr>
        <w:t>fleksibilitas</w:t>
      </w:r>
      <w:r w:rsidRPr="003A3CD8">
        <w:rPr>
          <w:spacing w:val="-5"/>
          <w:lang w:val="sv-SE"/>
        </w:rPr>
        <w:t xml:space="preserve"> dalam menanggapi ketidakpastian dan </w:t>
      </w:r>
      <w:r w:rsidRPr="003A3CD8">
        <w:rPr>
          <w:i/>
          <w:iCs/>
          <w:spacing w:val="-5"/>
          <w:lang w:val="sv-SE"/>
        </w:rPr>
        <w:t>fluktuasi</w:t>
      </w:r>
      <w:r w:rsidRPr="003A3CD8">
        <w:rPr>
          <w:spacing w:val="-5"/>
          <w:lang w:val="sv-SE"/>
        </w:rPr>
        <w:t xml:space="preserve"> yang mungkin terjadi dalam nilai pengadaan</w:t>
      </w:r>
      <w:r w:rsidR="0048432B">
        <w:rPr>
          <w:spacing w:val="-5"/>
          <w:lang w:val="sv-SE"/>
        </w:rPr>
        <w:t xml:space="preserve"> </w:t>
      </w:r>
      <w:r w:rsidR="0048432B">
        <w:rPr>
          <w:spacing w:val="-5"/>
          <w:lang w:val="sv-SE"/>
        </w:rPr>
        <w:fldChar w:fldCharType="begin" w:fldLock="1"/>
      </w:r>
      <w:r w:rsidR="0048432B">
        <w:rPr>
          <w:spacing w:val="-5"/>
          <w:lang w:val="sv-SE"/>
        </w:rPr>
        <w:instrText>ADDIN CSL_CITATION {"citationItems":[{"id":"ITEM-1","itemData":{"author":[{"dropping-particle":"","family":"Hidayatullah","given":"Hendrik","non-dropping-particle":"","parse-names":false,"suffix":""},{"dropping-particle":"","family":"Sukaesih","given":"Fitri","non-dropping-particle":"","parse-names":false,"suffix":""},{"dropping-particle":"","family":"Hizbullah","given":"Yanuar Arif","non-dropping-particle":"","parse-names":false,"suffix":""},{"dropping-particle":"","family":"Munandar","given":"TB AI","non-dropping-particle":"","parse-names":false,"suffix":""}],"container-title":"Jurnal Riset Informatika dan Teknologi Informasi (JRITI)","id":"ITEM-1","issue":"1","issued":{"date-parts":[["2023"]]},"page":"30-37","title":"Implementasi Metode ARIMA Data Warehouse Untuk Prediksi Permintaan Suku Cadang","type":"article-journal","volume":"1"},"uris":["http://www.mendeley.com/documents/?uuid=9885da1c-b011-45e9-a81a-3302262b6784"]}],"mendeley":{"formattedCitation":"[5]","plainTextFormattedCitation":"[5]","previouslyFormattedCitation":"[5]"},"properties":{"noteIndex":0},"schema":"https://github.com/citation-style-language/schema/raw/master/csl-citation.json"}</w:instrText>
      </w:r>
      <w:r w:rsidR="0048432B">
        <w:rPr>
          <w:spacing w:val="-5"/>
          <w:lang w:val="sv-SE"/>
        </w:rPr>
        <w:fldChar w:fldCharType="separate"/>
      </w:r>
      <w:r w:rsidR="0048432B" w:rsidRPr="0048432B">
        <w:rPr>
          <w:noProof/>
          <w:spacing w:val="-5"/>
          <w:lang w:val="sv-SE"/>
        </w:rPr>
        <w:t>[5]</w:t>
      </w:r>
      <w:r w:rsidR="0048432B">
        <w:rPr>
          <w:spacing w:val="-5"/>
          <w:lang w:val="sv-SE"/>
        </w:rPr>
        <w:fldChar w:fldCharType="end"/>
      </w:r>
      <w:r w:rsidRPr="003A3CD8">
        <w:rPr>
          <w:spacing w:val="-5"/>
          <w:lang w:val="sv-SE"/>
        </w:rPr>
        <w:t>.</w:t>
      </w:r>
      <w:r>
        <w:rPr>
          <w:rFonts w:eastAsia="Times New Roman"/>
          <w:lang w:val="sv-SE" w:eastAsia="en-ID"/>
        </w:rPr>
        <w:t xml:space="preserve"> </w:t>
      </w:r>
      <w:r w:rsidRPr="003A3CD8">
        <w:rPr>
          <w:rFonts w:eastAsia="Times New Roman"/>
          <w:i/>
          <w:iCs/>
          <w:lang w:val="sv-SE" w:eastAsia="en-ID"/>
        </w:rPr>
        <w:t>Terakhir,</w:t>
      </w:r>
      <w:r>
        <w:rPr>
          <w:rFonts w:eastAsia="Times New Roman"/>
          <w:lang w:val="sv-SE" w:eastAsia="en-ID"/>
        </w:rPr>
        <w:t xml:space="preserve"> </w:t>
      </w:r>
    </w:p>
    <w:p w14:paraId="3FE76100" w14:textId="5533ADEE" w:rsidR="008E3265" w:rsidRPr="008B1888" w:rsidRDefault="008B1888" w:rsidP="008B1888">
      <w:pPr>
        <w:shd w:val="clear" w:color="auto" w:fill="FFFFFF"/>
        <w:ind w:firstLine="720"/>
        <w:jc w:val="both"/>
        <w:rPr>
          <w:spacing w:val="-5"/>
          <w:lang w:val="sv-SE"/>
        </w:rPr>
      </w:pPr>
      <w:r w:rsidRPr="008B1888">
        <w:rPr>
          <w:spacing w:val="-5"/>
          <w:lang w:val="sv-SE"/>
        </w:rPr>
        <w:t xml:space="preserve">Berdasarkan penyelidikan ilmiah sebelumnya, banyak teknik peramalan Time Series tersedia untuk diterapkan pada beragam analisis kasus. Khususnya dalam bidang prediksi nilai, metodologi peramalan yang dominan mencakup pendekatan ARIMA dan </w:t>
      </w:r>
      <w:r w:rsidRPr="008B1888">
        <w:rPr>
          <w:i/>
          <w:iCs/>
          <w:spacing w:val="-5"/>
          <w:lang w:val="sv-SE"/>
        </w:rPr>
        <w:t>Fuzzy Time Series</w:t>
      </w:r>
      <w:r>
        <w:rPr>
          <w:spacing w:val="-5"/>
          <w:lang w:val="sv-SE"/>
        </w:rPr>
        <w:t xml:space="preserve"> </w:t>
      </w:r>
      <w:r w:rsidR="0048432B">
        <w:rPr>
          <w:i/>
          <w:iCs/>
          <w:lang w:val="sv-SE"/>
        </w:rPr>
        <w:fldChar w:fldCharType="begin" w:fldLock="1"/>
      </w:r>
      <w:r w:rsidR="007F2CDB">
        <w:rPr>
          <w:i/>
          <w:iCs/>
          <w:lang w:val="sv-SE"/>
        </w:rPr>
        <w:instrText>ADDIN CSL_CITATION {"citationItems":[{"id":"ITEM-1","itemData":{"ISBN":"9786027340329","abstract":"Data runtun waktu merupakan kumpulan data berdasarkan urutan waktu tertentu. Analisis data runtun waktu adalah prosedur statistik yang digunakan untuk menentukan pola data masa lalu yang diterapkan untuk meramalkan struktur probabilitas keadaan yang akan …","author":[{"dropping-particle":"","family":"Ayudya","given":"Dennis Frisca","non-dropping-particle":"","parse-names":false,"suffix":""},{"dropping-particle":"","family":"Saputro","given":"Dewi Retno Sari","non-dropping-particle":"","parse-names":false,"suffix":""}],"container-title":"Seminar Matematika dan Pendidikan Matematika UNY 2017","id":"ITEM-1","issued":{"date-parts":[["2017"]]},"page":"17-22","title":"Model Hibrida ARIMA dan Fuzzy Time Series Markov Chain","type":"article-journal"},"uris":["http://www.mendeley.com/documents/?uuid=1f94d5ea-81b1-4281-83e8-0da51dc8b1f2"]}],"mendeley":{"formattedCitation":"[6]","plainTextFormattedCitation":"[6]","previouslyFormattedCitation":"[6]"},"properties":{"noteIndex":0},"schema":"https://github.com/citation-style-language/schema/raw/master/csl-citation.json"}</w:instrText>
      </w:r>
      <w:r w:rsidR="0048432B">
        <w:rPr>
          <w:i/>
          <w:iCs/>
          <w:lang w:val="sv-SE"/>
        </w:rPr>
        <w:fldChar w:fldCharType="separate"/>
      </w:r>
      <w:r w:rsidR="0048432B" w:rsidRPr="0048432B">
        <w:rPr>
          <w:iCs/>
          <w:noProof/>
          <w:lang w:val="sv-SE"/>
        </w:rPr>
        <w:t>[6]</w:t>
      </w:r>
      <w:r w:rsidR="0048432B">
        <w:rPr>
          <w:i/>
          <w:iCs/>
          <w:lang w:val="sv-SE"/>
        </w:rPr>
        <w:fldChar w:fldCharType="end"/>
      </w:r>
      <w:r w:rsidR="003A3CD8" w:rsidRPr="003A3CD8">
        <w:rPr>
          <w:rFonts w:eastAsia="Times New Roman"/>
          <w:lang w:val="sv-SE" w:eastAsia="en-ID"/>
        </w:rPr>
        <w:t>.</w:t>
      </w:r>
      <w:r>
        <w:rPr>
          <w:spacing w:val="-5"/>
          <w:lang w:val="sv-SE"/>
        </w:rPr>
        <w:t xml:space="preserve"> </w:t>
      </w:r>
      <w:r w:rsidR="003A3CD8">
        <w:rPr>
          <w:spacing w:val="-5"/>
          <w:lang w:val="sv-SE"/>
        </w:rPr>
        <w:t xml:space="preserve">Sejalan dengan penjesalan sebelumnya, </w:t>
      </w:r>
      <w:r w:rsidR="003A3CD8" w:rsidRPr="00600DD7">
        <w:rPr>
          <w:spacing w:val="-5"/>
          <w:lang w:val="sv-SE"/>
        </w:rPr>
        <w:t>perhatian utama</w:t>
      </w:r>
      <w:r w:rsidR="003A3CD8">
        <w:rPr>
          <w:spacing w:val="-5"/>
          <w:lang w:val="sv-SE"/>
        </w:rPr>
        <w:t xml:space="preserve"> </w:t>
      </w:r>
      <w:r w:rsidR="003A3CD8" w:rsidRPr="00600DD7">
        <w:rPr>
          <w:spacing w:val="-5"/>
          <w:lang w:val="sv-SE"/>
        </w:rPr>
        <w:t xml:space="preserve">penelitian ini akan difokuskan pada </w:t>
      </w:r>
      <w:r w:rsidR="003A3CD8" w:rsidRPr="00600DD7">
        <w:rPr>
          <w:spacing w:val="-5"/>
          <w:lang w:val="sv-SE"/>
        </w:rPr>
        <w:lastRenderedPageBreak/>
        <w:t xml:space="preserve">pengukuran nilai </w:t>
      </w:r>
      <w:r w:rsidR="003A3CD8" w:rsidRPr="00600DD7">
        <w:rPr>
          <w:i/>
          <w:iCs/>
          <w:spacing w:val="-5"/>
          <w:lang w:val="sv-SE"/>
        </w:rPr>
        <w:t>Root Mean Squared Error</w:t>
      </w:r>
      <w:r w:rsidR="003A3CD8" w:rsidRPr="00600DD7">
        <w:rPr>
          <w:spacing w:val="-5"/>
          <w:lang w:val="sv-SE"/>
        </w:rPr>
        <w:t xml:space="preserve"> (RMSE). RMSE dipilih karena memberikan indikasi yang jelas tentang seberapa baik model prediksi dapat meramalkan nilai pengadaan, meskipun PT XYZ beroperasi sebagai perusahaan </w:t>
      </w:r>
      <w:r w:rsidR="003A3CD8" w:rsidRPr="00600DD7">
        <w:rPr>
          <w:i/>
          <w:iCs/>
          <w:spacing w:val="-5"/>
          <w:lang w:val="sv-SE"/>
        </w:rPr>
        <w:t>holding</w:t>
      </w:r>
      <w:r w:rsidR="003A3CD8" w:rsidRPr="00600DD7">
        <w:rPr>
          <w:spacing w:val="-5"/>
          <w:lang w:val="sv-SE"/>
        </w:rPr>
        <w:t xml:space="preserve"> </w:t>
      </w:r>
      <w:r w:rsidRPr="008B1888">
        <w:rPr>
          <w:spacing w:val="-5"/>
          <w:lang w:val="sv-SE"/>
        </w:rPr>
        <w:t>yang tidak terlibat langsung dalam transaksi jual beli.</w:t>
      </w:r>
      <w:r>
        <w:rPr>
          <w:spacing w:val="-5"/>
          <w:lang w:val="sv-SE"/>
        </w:rPr>
        <w:t xml:space="preserve"> </w:t>
      </w:r>
      <w:r w:rsidR="003A3CD8" w:rsidRPr="00600DD7">
        <w:rPr>
          <w:spacing w:val="-5"/>
          <w:lang w:val="sv-SE"/>
        </w:rPr>
        <w:t xml:space="preserve">Dengan menggunakan pendekatan ini, PT XYZ berharap dapat meningkatkan akurasi prediksi nilai pengadaan, membantu dalam perencanaan </w:t>
      </w:r>
      <w:r w:rsidR="003A3CD8" w:rsidRPr="00600DD7">
        <w:rPr>
          <w:i/>
          <w:iCs/>
          <w:spacing w:val="-5"/>
          <w:lang w:val="sv-SE"/>
        </w:rPr>
        <w:t>strategis</w:t>
      </w:r>
      <w:r w:rsidR="003A3CD8" w:rsidRPr="00600DD7">
        <w:rPr>
          <w:spacing w:val="-5"/>
          <w:lang w:val="sv-SE"/>
        </w:rPr>
        <w:t>, dan memberikan kontribusi positif terhadap pertumbuhan dan stabilitas keseluruhan.</w:t>
      </w:r>
    </w:p>
    <w:p w14:paraId="2A811FFB" w14:textId="77777777" w:rsidR="00BC6F73" w:rsidRPr="00DE3E94" w:rsidRDefault="00000000" w:rsidP="007C04DD">
      <w:pPr>
        <w:pStyle w:val="IEEEHeading1"/>
        <w:spacing w:after="0"/>
        <w:rPr>
          <w:b/>
          <w:sz w:val="24"/>
          <w:szCs w:val="20"/>
        </w:rPr>
      </w:pPr>
      <w:r>
        <w:rPr>
          <w:b/>
          <w:sz w:val="24"/>
          <w:szCs w:val="20"/>
          <w:lang w:val="id-ID"/>
        </w:rPr>
        <w:t xml:space="preserve"> Signifikansi Studi</w:t>
      </w:r>
    </w:p>
    <w:p w14:paraId="36B4B800" w14:textId="77777777" w:rsidR="00DE3E94" w:rsidRDefault="00000000" w:rsidP="007C04DD">
      <w:pPr>
        <w:pStyle w:val="IEEEHeading2"/>
        <w:numPr>
          <w:ilvl w:val="0"/>
          <w:numId w:val="3"/>
        </w:numPr>
        <w:spacing w:after="0"/>
        <w:ind w:left="426" w:hanging="426"/>
        <w:rPr>
          <w:sz w:val="24"/>
          <w:szCs w:val="20"/>
        </w:rPr>
      </w:pPr>
      <w:r>
        <w:rPr>
          <w:sz w:val="24"/>
          <w:szCs w:val="20"/>
        </w:rPr>
        <w:t>Penelitian Terdahulu</w:t>
      </w:r>
    </w:p>
    <w:p w14:paraId="4E03AD58" w14:textId="2C46DF7F" w:rsidR="00DE3E94" w:rsidRPr="003331D1" w:rsidRDefault="00A760C4" w:rsidP="007C04DD">
      <w:pPr>
        <w:pStyle w:val="IEEEParagraph"/>
        <w:ind w:firstLine="426"/>
      </w:pPr>
      <w:r w:rsidRPr="003331D1">
        <w:t>Penelitian ilmiah sebelumnya, yang berfungsi sebagai kerangka dasar dalam penyelidikan ini, digambarkan pada Tabel 1.</w:t>
      </w:r>
    </w:p>
    <w:p w14:paraId="7E1DDE89" w14:textId="77777777" w:rsidR="00DE3E94" w:rsidRDefault="00000000" w:rsidP="007C04DD">
      <w:pPr>
        <w:pStyle w:val="IEEETableCaption"/>
        <w:spacing w:after="0"/>
        <w:rPr>
          <w:sz w:val="20"/>
          <w:szCs w:val="20"/>
          <w:lang w:val="sv-SE"/>
        </w:rPr>
      </w:pPr>
      <w:r>
        <w:rPr>
          <w:sz w:val="20"/>
          <w:szCs w:val="20"/>
          <w:lang w:val="sv-SE"/>
        </w:rPr>
        <w:t xml:space="preserve">Tabel </w:t>
      </w:r>
      <w:r w:rsidRPr="004675FA">
        <w:rPr>
          <w:sz w:val="20"/>
          <w:szCs w:val="20"/>
        </w:rPr>
        <w:fldChar w:fldCharType="begin"/>
      </w:r>
      <w:r w:rsidRPr="0052012D">
        <w:rPr>
          <w:sz w:val="20"/>
          <w:szCs w:val="20"/>
          <w:lang w:val="sv-SE"/>
        </w:rPr>
        <w:instrText xml:space="preserve"> SEQ TABLE \* ROMAN </w:instrText>
      </w:r>
      <w:r w:rsidRPr="004675FA">
        <w:rPr>
          <w:sz w:val="20"/>
          <w:szCs w:val="20"/>
        </w:rPr>
        <w:fldChar w:fldCharType="separate"/>
      </w:r>
      <w:r w:rsidRPr="004675FA">
        <w:rPr>
          <w:noProof/>
          <w:sz w:val="20"/>
          <w:szCs w:val="20"/>
          <w:lang w:val="sv-SE"/>
        </w:rPr>
        <w:t>I</w:t>
      </w:r>
      <w:r w:rsidRPr="004675FA">
        <w:rPr>
          <w:sz w:val="20"/>
          <w:szCs w:val="20"/>
        </w:rPr>
        <w:fldChar w:fldCharType="end"/>
      </w:r>
      <w:r w:rsidRPr="004675FA">
        <w:rPr>
          <w:sz w:val="20"/>
          <w:szCs w:val="20"/>
          <w:lang w:val="sv-SE"/>
        </w:rPr>
        <w:br w:type="textWrapping" w:clear="all"/>
      </w:r>
      <w:r>
        <w:rPr>
          <w:sz w:val="20"/>
          <w:szCs w:val="20"/>
          <w:lang w:val="sv-SE"/>
        </w:rPr>
        <w:t>penelitian terdahulu</w:t>
      </w:r>
    </w:p>
    <w:tbl>
      <w:tblPr>
        <w:tblStyle w:val="TableGrid"/>
        <w:tblW w:w="9242"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817"/>
        <w:gridCol w:w="1559"/>
        <w:gridCol w:w="6866"/>
      </w:tblGrid>
      <w:tr w:rsidR="00893812" w:rsidRPr="00DA399E" w14:paraId="3AD2388D" w14:textId="77777777" w:rsidTr="0052012D">
        <w:trPr>
          <w:trHeight w:val="377"/>
        </w:trPr>
        <w:tc>
          <w:tcPr>
            <w:tcW w:w="817" w:type="dxa"/>
            <w:tcBorders>
              <w:top w:val="single" w:sz="4" w:space="0" w:color="auto"/>
            </w:tcBorders>
            <w:vAlign w:val="center"/>
          </w:tcPr>
          <w:p w14:paraId="5AEF183E" w14:textId="77777777" w:rsidR="00704EC7" w:rsidRPr="00DA399E" w:rsidRDefault="00000000" w:rsidP="00DA399E">
            <w:pPr>
              <w:rPr>
                <w:rFonts w:asciiTheme="majorBidi" w:hAnsiTheme="majorBidi" w:cstheme="majorBidi"/>
                <w:b/>
                <w:bCs/>
                <w:sz w:val="20"/>
                <w:szCs w:val="20"/>
              </w:rPr>
            </w:pPr>
            <w:r w:rsidRPr="00DA399E">
              <w:rPr>
                <w:rFonts w:asciiTheme="majorBidi" w:hAnsiTheme="majorBidi" w:cstheme="majorBidi"/>
                <w:b/>
                <w:bCs/>
                <w:sz w:val="20"/>
                <w:szCs w:val="20"/>
              </w:rPr>
              <w:t>Nomor</w:t>
            </w:r>
          </w:p>
        </w:tc>
        <w:tc>
          <w:tcPr>
            <w:tcW w:w="1559" w:type="dxa"/>
            <w:tcBorders>
              <w:top w:val="single" w:sz="4" w:space="0" w:color="auto"/>
            </w:tcBorders>
            <w:vAlign w:val="center"/>
          </w:tcPr>
          <w:p w14:paraId="2181E0B6" w14:textId="77777777" w:rsidR="00704EC7" w:rsidRPr="00DA399E" w:rsidRDefault="00000000" w:rsidP="00DA399E">
            <w:pPr>
              <w:rPr>
                <w:rFonts w:asciiTheme="majorBidi" w:hAnsiTheme="majorBidi" w:cstheme="majorBidi"/>
                <w:b/>
                <w:bCs/>
                <w:sz w:val="20"/>
                <w:szCs w:val="20"/>
              </w:rPr>
            </w:pPr>
            <w:r w:rsidRPr="00DA399E">
              <w:rPr>
                <w:rFonts w:asciiTheme="majorBidi" w:hAnsiTheme="majorBidi" w:cstheme="majorBidi"/>
                <w:b/>
                <w:bCs/>
                <w:sz w:val="20"/>
                <w:szCs w:val="20"/>
              </w:rPr>
              <w:t>Penulis</w:t>
            </w:r>
          </w:p>
        </w:tc>
        <w:tc>
          <w:tcPr>
            <w:tcW w:w="6866" w:type="dxa"/>
            <w:tcBorders>
              <w:top w:val="single" w:sz="4" w:space="0" w:color="auto"/>
            </w:tcBorders>
            <w:vAlign w:val="center"/>
          </w:tcPr>
          <w:p w14:paraId="0E9665F6" w14:textId="77777777" w:rsidR="00704EC7" w:rsidRPr="00DA399E" w:rsidRDefault="00000000" w:rsidP="00DA399E">
            <w:pPr>
              <w:rPr>
                <w:rFonts w:asciiTheme="majorBidi" w:hAnsiTheme="majorBidi" w:cstheme="majorBidi"/>
                <w:b/>
                <w:bCs/>
                <w:sz w:val="20"/>
                <w:szCs w:val="20"/>
              </w:rPr>
            </w:pPr>
            <w:r w:rsidRPr="00DA399E">
              <w:rPr>
                <w:rFonts w:asciiTheme="majorBidi" w:hAnsiTheme="majorBidi" w:cstheme="majorBidi"/>
                <w:b/>
                <w:bCs/>
                <w:sz w:val="20"/>
                <w:szCs w:val="20"/>
              </w:rPr>
              <w:t>Penelitian Terdahulu</w:t>
            </w:r>
          </w:p>
        </w:tc>
      </w:tr>
      <w:tr w:rsidR="00893812" w:rsidRPr="003331D1" w14:paraId="6AEC6230" w14:textId="77777777" w:rsidTr="0052012D">
        <w:tc>
          <w:tcPr>
            <w:tcW w:w="817" w:type="dxa"/>
          </w:tcPr>
          <w:p w14:paraId="37EF3967" w14:textId="11BEF373" w:rsidR="00704EC7" w:rsidRPr="00DA399E" w:rsidRDefault="0052012D" w:rsidP="00DA399E">
            <w:pPr>
              <w:rPr>
                <w:rFonts w:asciiTheme="majorBidi" w:hAnsiTheme="majorBidi" w:cstheme="majorBidi"/>
                <w:sz w:val="20"/>
                <w:szCs w:val="20"/>
              </w:rPr>
            </w:pPr>
            <w:r>
              <w:rPr>
                <w:rFonts w:asciiTheme="majorBidi" w:hAnsiTheme="majorBidi" w:cstheme="majorBidi"/>
                <w:sz w:val="20"/>
                <w:szCs w:val="20"/>
              </w:rPr>
              <w:t>1</w:t>
            </w:r>
          </w:p>
        </w:tc>
        <w:tc>
          <w:tcPr>
            <w:tcW w:w="1559" w:type="dxa"/>
          </w:tcPr>
          <w:p w14:paraId="6F79F244" w14:textId="2F5F40DC" w:rsidR="00704EC7" w:rsidRPr="00DA399E" w:rsidRDefault="00EE5F1B" w:rsidP="00DA399E">
            <w:pPr>
              <w:rPr>
                <w:rFonts w:asciiTheme="majorBidi" w:hAnsiTheme="majorBidi" w:cstheme="majorBidi"/>
                <w:bCs/>
                <w:sz w:val="20"/>
                <w:szCs w:val="20"/>
                <w:lang w:val="de-DE"/>
              </w:rPr>
            </w:pPr>
            <w:r w:rsidRPr="00DA399E">
              <w:rPr>
                <w:rFonts w:asciiTheme="majorBidi" w:hAnsiTheme="majorBidi" w:cstheme="majorBidi"/>
                <w:noProof/>
                <w:sz w:val="20"/>
                <w:szCs w:val="20"/>
                <w:lang w:val="de-DE"/>
              </w:rPr>
              <w:t xml:space="preserve">A. A. Wiliyana </w:t>
            </w:r>
            <w:r w:rsidR="00DA399E" w:rsidRPr="00DA399E">
              <w:rPr>
                <w:rFonts w:asciiTheme="majorBidi" w:hAnsiTheme="majorBidi" w:cstheme="majorBidi"/>
                <w:noProof/>
                <w:sz w:val="20"/>
                <w:szCs w:val="20"/>
                <w:lang w:val="de-DE"/>
              </w:rPr>
              <w:t>dan</w:t>
            </w:r>
            <w:r w:rsidRPr="00DA399E">
              <w:rPr>
                <w:rFonts w:asciiTheme="majorBidi" w:hAnsiTheme="majorBidi" w:cstheme="majorBidi"/>
                <w:noProof/>
                <w:sz w:val="20"/>
                <w:szCs w:val="20"/>
                <w:lang w:val="de-DE"/>
              </w:rPr>
              <w:t xml:space="preserve"> Darsyah</w:t>
            </w:r>
            <w:r w:rsidR="00F62236" w:rsidRPr="00DA399E">
              <w:rPr>
                <w:rFonts w:asciiTheme="majorBidi" w:hAnsiTheme="majorBidi" w:cstheme="majorBidi"/>
                <w:bCs/>
                <w:sz w:val="20"/>
                <w:szCs w:val="20"/>
                <w:lang w:val="de-DE"/>
              </w:rPr>
              <w:t xml:space="preserve"> </w:t>
            </w:r>
            <w:r w:rsidRPr="00DA399E">
              <w:rPr>
                <w:rFonts w:asciiTheme="majorBidi" w:hAnsiTheme="majorBidi" w:cstheme="majorBidi"/>
                <w:sz w:val="20"/>
                <w:szCs w:val="20"/>
              </w:rPr>
              <w:fldChar w:fldCharType="begin" w:fldLock="1"/>
            </w:r>
            <w:r w:rsidR="007F2CDB">
              <w:rPr>
                <w:rFonts w:asciiTheme="majorBidi" w:hAnsiTheme="majorBidi" w:cstheme="majorBidi"/>
                <w:sz w:val="20"/>
                <w:szCs w:val="20"/>
                <w:lang w:val="sv-SE"/>
              </w:rPr>
              <w:instrText>ADDIN CSL_CITATION {"citationItems":[{"id":"ITEM-1","itemData":{"author":[{"dropping-particle":"","family":"Wiliyana","given":"Aan Andri","non-dropping-particle":"","parse-names":false,"suffix":""},{"dropping-particle":"","family":"Darsyah","given":"","non-dropping-particle":"","parse-names":false,"suffix":""}],"id":"ITEM-1","issued":{"date-parts":[["2018"]]},"number-of-pages":"361-367","title":"Perbandingan Metode ARIMA Dan MOVING AVERAGE Pada Kasus Harga Gula Pasir Di Jakarta","type":"book","volume":"1"},"uris":["http://www.mendeley.com/documents/?uuid=35322e65-93f5-4f7d-988b-1da3590e4c31","http://www.mendeley.com/documents/?uuid=e86344d0-4ebc-44f2-8131-b8db593beff4"]}],"mendeley":{"formattedCitation":"[7]","plainTextFormattedCitation":"[7]","previouslyFormattedCitation":"[7]"},"properties":{"noteIndex":0},"schema":"https://github.com/citation-style-language/schema/raw/master/csl-citation.json"}</w:instrText>
            </w:r>
            <w:r w:rsidRPr="00DA399E">
              <w:rPr>
                <w:rFonts w:asciiTheme="majorBidi" w:hAnsiTheme="majorBidi" w:cstheme="majorBidi"/>
                <w:sz w:val="20"/>
                <w:szCs w:val="20"/>
              </w:rPr>
              <w:fldChar w:fldCharType="separate"/>
            </w:r>
            <w:r w:rsidR="0048432B" w:rsidRPr="0048432B">
              <w:rPr>
                <w:rFonts w:asciiTheme="majorBidi" w:hAnsiTheme="majorBidi" w:cstheme="majorBidi"/>
                <w:noProof/>
                <w:sz w:val="20"/>
                <w:szCs w:val="20"/>
                <w:lang w:val="sv-SE"/>
              </w:rPr>
              <w:t>[7]</w:t>
            </w:r>
            <w:r w:rsidRPr="00DA399E">
              <w:rPr>
                <w:rFonts w:asciiTheme="majorBidi" w:hAnsiTheme="majorBidi" w:cstheme="majorBidi"/>
                <w:sz w:val="20"/>
                <w:szCs w:val="20"/>
              </w:rPr>
              <w:fldChar w:fldCharType="end"/>
            </w:r>
          </w:p>
        </w:tc>
        <w:tc>
          <w:tcPr>
            <w:tcW w:w="6866" w:type="dxa"/>
          </w:tcPr>
          <w:p w14:paraId="34501057" w14:textId="0A428AA2" w:rsidR="00704EC7" w:rsidRPr="003331D1" w:rsidRDefault="005D7D74" w:rsidP="00DA399E">
            <w:pPr>
              <w:jc w:val="both"/>
              <w:rPr>
                <w:rFonts w:asciiTheme="majorBidi" w:hAnsiTheme="majorBidi" w:cstheme="majorBidi"/>
                <w:bCs/>
                <w:sz w:val="20"/>
                <w:szCs w:val="20"/>
                <w:lang w:val="de-DE"/>
              </w:rPr>
            </w:pPr>
            <w:r w:rsidRPr="003331D1">
              <w:rPr>
                <w:rFonts w:asciiTheme="majorBidi" w:eastAsia="Times New Roman" w:hAnsiTheme="majorBidi" w:cstheme="majorBidi"/>
                <w:sz w:val="20"/>
                <w:szCs w:val="20"/>
                <w:lang w:val="de-DE" w:eastAsia="en-ID"/>
              </w:rPr>
              <w:t xml:space="preserve">Perbandingan Metode ARIMA </w:t>
            </w:r>
            <w:r w:rsidRPr="003331D1">
              <w:rPr>
                <w:rFonts w:asciiTheme="majorBidi" w:eastAsia="Times New Roman" w:hAnsiTheme="majorBidi" w:cstheme="majorBidi"/>
                <w:i/>
                <w:sz w:val="20"/>
                <w:szCs w:val="20"/>
                <w:lang w:val="de-DE" w:eastAsia="en-ID"/>
              </w:rPr>
              <w:t xml:space="preserve">(AutoRegressive Integrated Moving Average) </w:t>
            </w:r>
            <w:r w:rsidRPr="003331D1">
              <w:rPr>
                <w:rFonts w:asciiTheme="majorBidi" w:eastAsia="Times New Roman" w:hAnsiTheme="majorBidi" w:cstheme="majorBidi"/>
                <w:sz w:val="20"/>
                <w:szCs w:val="20"/>
                <w:lang w:val="de-DE" w:eastAsia="en-ID"/>
              </w:rPr>
              <w:t xml:space="preserve">dan </w:t>
            </w:r>
            <w:r w:rsidRPr="003331D1">
              <w:rPr>
                <w:rFonts w:asciiTheme="majorBidi" w:eastAsia="Times New Roman" w:hAnsiTheme="majorBidi" w:cstheme="majorBidi"/>
                <w:i/>
                <w:iCs/>
                <w:sz w:val="20"/>
                <w:szCs w:val="20"/>
                <w:lang w:val="de-DE" w:eastAsia="en-ID"/>
              </w:rPr>
              <w:t>Moving Avarage</w:t>
            </w:r>
            <w:r w:rsidRPr="003331D1">
              <w:rPr>
                <w:rFonts w:asciiTheme="majorBidi" w:eastAsia="Times New Roman" w:hAnsiTheme="majorBidi" w:cstheme="majorBidi"/>
                <w:sz w:val="20"/>
                <w:szCs w:val="20"/>
                <w:lang w:val="de-DE" w:eastAsia="en-ID"/>
              </w:rPr>
              <w:t xml:space="preserve"> Pada Kasus Harga Gula Pasir di Jakarta</w:t>
            </w:r>
            <w:r w:rsidR="005C540E" w:rsidRPr="003331D1">
              <w:rPr>
                <w:rFonts w:asciiTheme="majorBidi" w:eastAsia="Times New Roman" w:hAnsiTheme="majorBidi" w:cstheme="majorBidi"/>
                <w:sz w:val="20"/>
                <w:szCs w:val="20"/>
                <w:lang w:val="de-DE" w:eastAsia="en-ID"/>
              </w:rPr>
              <w:t>.</w:t>
            </w:r>
          </w:p>
          <w:p w14:paraId="7E8FBA56" w14:textId="35D2542F" w:rsidR="00704EC7" w:rsidRPr="00DA399E" w:rsidRDefault="00A760C4" w:rsidP="00DA399E">
            <w:pPr>
              <w:jc w:val="both"/>
              <w:rPr>
                <w:rFonts w:asciiTheme="majorBidi" w:hAnsiTheme="majorBidi" w:cstheme="majorBidi"/>
                <w:bCs/>
                <w:sz w:val="20"/>
                <w:szCs w:val="20"/>
                <w:lang w:val="sv-SE"/>
              </w:rPr>
            </w:pPr>
            <w:r w:rsidRPr="003331D1">
              <w:rPr>
                <w:rFonts w:asciiTheme="majorBidi" w:hAnsiTheme="majorBidi" w:cstheme="majorBidi"/>
                <w:sz w:val="20"/>
                <w:szCs w:val="20"/>
                <w:lang w:val="de-DE"/>
              </w:rPr>
              <w:t xml:space="preserve">Temuan penelitian ini menunjukkan bahwa penggunaan teknik </w:t>
            </w:r>
            <w:r w:rsidRPr="003331D1">
              <w:rPr>
                <w:rFonts w:asciiTheme="majorBidi" w:hAnsiTheme="majorBidi" w:cstheme="majorBidi"/>
                <w:i/>
                <w:iCs/>
                <w:sz w:val="20"/>
                <w:szCs w:val="20"/>
                <w:lang w:val="de-DE"/>
              </w:rPr>
              <w:t>Auto Regressive Integrated Moving Average</w:t>
            </w:r>
            <w:r w:rsidRPr="003331D1">
              <w:rPr>
                <w:rFonts w:asciiTheme="majorBidi" w:hAnsiTheme="majorBidi" w:cstheme="majorBidi"/>
                <w:sz w:val="20"/>
                <w:szCs w:val="20"/>
                <w:lang w:val="de-DE"/>
              </w:rPr>
              <w:t xml:space="preserve"> (ARIMA) menghasilkan nilai </w:t>
            </w:r>
            <w:r w:rsidRPr="003331D1">
              <w:rPr>
                <w:rFonts w:asciiTheme="majorBidi" w:hAnsiTheme="majorBidi" w:cstheme="majorBidi"/>
                <w:i/>
                <w:iCs/>
                <w:sz w:val="20"/>
                <w:szCs w:val="20"/>
                <w:lang w:val="de-DE"/>
              </w:rPr>
              <w:t>Mean Squared Error</w:t>
            </w:r>
            <w:r w:rsidRPr="003331D1">
              <w:rPr>
                <w:rFonts w:asciiTheme="majorBidi" w:hAnsiTheme="majorBidi" w:cstheme="majorBidi"/>
                <w:sz w:val="20"/>
                <w:szCs w:val="20"/>
                <w:lang w:val="de-DE"/>
              </w:rPr>
              <w:t xml:space="preserve"> (MSE) sebesar 0,006401. Pengamatan ini menggarisbawahi kemanjuran prediksi ARIMA yang lebih unggul dibandingkan pendekatan </w:t>
            </w:r>
            <w:r w:rsidRPr="003331D1">
              <w:rPr>
                <w:rFonts w:asciiTheme="majorBidi" w:hAnsiTheme="majorBidi" w:cstheme="majorBidi"/>
                <w:i/>
                <w:iCs/>
                <w:sz w:val="20"/>
                <w:szCs w:val="20"/>
                <w:lang w:val="de-DE"/>
              </w:rPr>
              <w:t>Moving Average</w:t>
            </w:r>
            <w:r w:rsidRPr="003331D1">
              <w:rPr>
                <w:rFonts w:asciiTheme="majorBidi" w:hAnsiTheme="majorBidi" w:cstheme="majorBidi"/>
                <w:sz w:val="20"/>
                <w:szCs w:val="20"/>
                <w:lang w:val="de-DE"/>
              </w:rPr>
              <w:t>.</w:t>
            </w:r>
          </w:p>
        </w:tc>
      </w:tr>
      <w:tr w:rsidR="00893812" w:rsidRPr="00DA399E" w14:paraId="5E7F50E0" w14:textId="77777777" w:rsidTr="0052012D">
        <w:tc>
          <w:tcPr>
            <w:tcW w:w="817" w:type="dxa"/>
          </w:tcPr>
          <w:p w14:paraId="097FA97A" w14:textId="1F47E4CF" w:rsidR="00704EC7" w:rsidRPr="00DA399E" w:rsidRDefault="0052012D" w:rsidP="00DA399E">
            <w:pPr>
              <w:rPr>
                <w:rFonts w:asciiTheme="majorBidi" w:hAnsiTheme="majorBidi" w:cstheme="majorBidi"/>
                <w:sz w:val="20"/>
                <w:szCs w:val="20"/>
              </w:rPr>
            </w:pPr>
            <w:r>
              <w:rPr>
                <w:rFonts w:asciiTheme="majorBidi" w:hAnsiTheme="majorBidi" w:cstheme="majorBidi"/>
                <w:sz w:val="20"/>
                <w:szCs w:val="20"/>
              </w:rPr>
              <w:t>2</w:t>
            </w:r>
          </w:p>
        </w:tc>
        <w:tc>
          <w:tcPr>
            <w:tcW w:w="1559" w:type="dxa"/>
          </w:tcPr>
          <w:p w14:paraId="7347E33B" w14:textId="62DCE739" w:rsidR="00704EC7" w:rsidRPr="00DA399E" w:rsidRDefault="00EE5F1B" w:rsidP="00DA399E">
            <w:pPr>
              <w:rPr>
                <w:rFonts w:asciiTheme="majorBidi" w:hAnsiTheme="majorBidi" w:cstheme="majorBidi"/>
                <w:sz w:val="20"/>
                <w:szCs w:val="20"/>
                <w:lang w:val="nn-NO"/>
              </w:rPr>
            </w:pPr>
            <w:r w:rsidRPr="00DA399E">
              <w:rPr>
                <w:rFonts w:asciiTheme="majorBidi" w:hAnsiTheme="majorBidi" w:cstheme="majorBidi"/>
                <w:noProof/>
                <w:sz w:val="20"/>
                <w:szCs w:val="20"/>
                <w:lang w:val="nn-NO"/>
              </w:rPr>
              <w:t>L. Wiranda, M. Sadikin, J. T. Informatika, dan F. I</w:t>
            </w:r>
            <w:r w:rsidR="00F62236" w:rsidRPr="00DA399E">
              <w:rPr>
                <w:rFonts w:asciiTheme="majorBidi" w:hAnsiTheme="majorBidi" w:cstheme="majorBidi"/>
                <w:sz w:val="20"/>
                <w:szCs w:val="20"/>
                <w:lang w:val="nn-NO"/>
              </w:rPr>
              <w:t xml:space="preserve"> </w:t>
            </w:r>
            <w:r w:rsidRPr="00DA399E">
              <w:rPr>
                <w:rFonts w:asciiTheme="majorBidi" w:hAnsiTheme="majorBidi" w:cstheme="majorBidi"/>
                <w:sz w:val="20"/>
                <w:szCs w:val="20"/>
              </w:rPr>
              <w:fldChar w:fldCharType="begin" w:fldLock="1"/>
            </w:r>
            <w:r w:rsidR="007F2CDB">
              <w:rPr>
                <w:rFonts w:asciiTheme="majorBidi" w:hAnsiTheme="majorBidi" w:cstheme="majorBidi"/>
                <w:sz w:val="20"/>
                <w:szCs w:val="20"/>
                <w:lang w:val="nn-NO"/>
              </w:rPr>
              <w:instrText>ADDIN CSL_CITATION {"citationItems":[{"id":"ITEM-1","itemData":{"author":[{"dropping-particle":"","family":"Wiranda","given":"Laras","non-dropping-particle":"","parse-names":false,"suffix":""},{"dropping-particle":"","family":"Sadikin","given":"Mujiono","non-dropping-particle":"","parse-names":false,"suffix":""},{"dropping-particle":"","family":"Informatika","given":"Jurusan Teknik","non-dropping-particle":"","parse-names":false,"suffix":""},{"dropping-particle":"","family":"Komputer","given":"Fakultas Ilmu","non-dropping-particle":"","parse-names":false,"suffix":""}],"id":"ITEM-1","issued":{"date-parts":[["2019"]]},"number-of-pages":"184-196","title":"Penerapan Long Short Term Memory Pada Data Time Series Untuk Memprediksi Penjualan Produk PT. Mestika Farma","type":"book","volume":"8"},"uris":["http://www.mendeley.com/documents/?uuid=eb9d02ce-94ce-436c-aef8-14b0978cf006","http://www.mendeley.com/documents/?uuid=7e828fc5-e261-4fc4-aef0-b8117a00cc56"]}],"mendeley":{"formattedCitation":"[8]","plainTextFormattedCitation":"[8]","previouslyFormattedCitation":"[8]"},"properties":{"noteIndex":0},"schema":"https://github.com/citation-style-language/schema/raw/master/csl-citation.json"}</w:instrText>
            </w:r>
            <w:r w:rsidRPr="00DA399E">
              <w:rPr>
                <w:rFonts w:asciiTheme="majorBidi" w:hAnsiTheme="majorBidi" w:cstheme="majorBidi"/>
                <w:sz w:val="20"/>
                <w:szCs w:val="20"/>
              </w:rPr>
              <w:fldChar w:fldCharType="separate"/>
            </w:r>
            <w:r w:rsidR="0048432B" w:rsidRPr="0048432B">
              <w:rPr>
                <w:rFonts w:asciiTheme="majorBidi" w:hAnsiTheme="majorBidi" w:cstheme="majorBidi"/>
                <w:noProof/>
                <w:sz w:val="20"/>
                <w:szCs w:val="20"/>
                <w:lang w:val="nn-NO"/>
              </w:rPr>
              <w:t>[8]</w:t>
            </w:r>
            <w:r w:rsidRPr="00DA399E">
              <w:rPr>
                <w:rFonts w:asciiTheme="majorBidi" w:hAnsiTheme="majorBidi" w:cstheme="majorBidi"/>
                <w:sz w:val="20"/>
                <w:szCs w:val="20"/>
              </w:rPr>
              <w:fldChar w:fldCharType="end"/>
            </w:r>
          </w:p>
        </w:tc>
        <w:tc>
          <w:tcPr>
            <w:tcW w:w="6866" w:type="dxa"/>
          </w:tcPr>
          <w:p w14:paraId="27E546FF" w14:textId="6D2DDCE6" w:rsidR="00704EC7" w:rsidRPr="00DA399E" w:rsidRDefault="00EE5F1B" w:rsidP="00DA399E">
            <w:pPr>
              <w:jc w:val="both"/>
              <w:rPr>
                <w:rFonts w:asciiTheme="majorBidi" w:hAnsiTheme="majorBidi" w:cstheme="majorBidi"/>
                <w:sz w:val="20"/>
                <w:szCs w:val="20"/>
                <w:lang w:val="en-ID"/>
              </w:rPr>
            </w:pPr>
            <w:r w:rsidRPr="00DA399E">
              <w:rPr>
                <w:rFonts w:asciiTheme="majorBidi" w:eastAsia="Times New Roman" w:hAnsiTheme="majorBidi" w:cstheme="majorBidi"/>
                <w:sz w:val="20"/>
                <w:szCs w:val="20"/>
                <w:lang w:eastAsia="en-ID"/>
              </w:rPr>
              <w:t xml:space="preserve">Penerapan </w:t>
            </w:r>
            <w:r w:rsidRPr="00DA399E">
              <w:rPr>
                <w:rFonts w:asciiTheme="majorBidi" w:eastAsia="Times New Roman" w:hAnsiTheme="majorBidi" w:cstheme="majorBidi"/>
                <w:i/>
                <w:iCs/>
                <w:sz w:val="20"/>
                <w:szCs w:val="20"/>
                <w:lang w:eastAsia="en-ID"/>
              </w:rPr>
              <w:t>Long</w:t>
            </w:r>
            <w:r w:rsidRPr="00DA399E">
              <w:rPr>
                <w:rFonts w:asciiTheme="majorBidi" w:eastAsia="Times New Roman" w:hAnsiTheme="majorBidi" w:cstheme="majorBidi"/>
                <w:sz w:val="20"/>
                <w:szCs w:val="20"/>
                <w:lang w:eastAsia="en-ID"/>
              </w:rPr>
              <w:t xml:space="preserve"> </w:t>
            </w:r>
            <w:r w:rsidRPr="00DA399E">
              <w:rPr>
                <w:rFonts w:asciiTheme="majorBidi" w:eastAsia="Times New Roman" w:hAnsiTheme="majorBidi" w:cstheme="majorBidi"/>
                <w:i/>
                <w:iCs/>
                <w:sz w:val="20"/>
                <w:szCs w:val="20"/>
                <w:lang w:eastAsia="en-ID"/>
              </w:rPr>
              <w:t>Short</w:t>
            </w:r>
            <w:r w:rsidR="007F2CDB">
              <w:rPr>
                <w:rFonts w:asciiTheme="majorBidi" w:eastAsia="Times New Roman" w:hAnsiTheme="majorBidi" w:cstheme="majorBidi"/>
                <w:i/>
                <w:iCs/>
                <w:sz w:val="20"/>
                <w:szCs w:val="20"/>
                <w:lang w:eastAsia="en-ID"/>
              </w:rPr>
              <w:t>t</w:t>
            </w:r>
            <w:r w:rsidRPr="00DA399E">
              <w:rPr>
                <w:rFonts w:asciiTheme="majorBidi" w:eastAsia="Times New Roman" w:hAnsiTheme="majorBidi" w:cstheme="majorBidi"/>
                <w:i/>
                <w:iCs/>
                <w:sz w:val="20"/>
                <w:szCs w:val="20"/>
                <w:lang w:eastAsia="en-ID"/>
              </w:rPr>
              <w:t>erm Memory</w:t>
            </w:r>
            <w:r w:rsidRPr="00DA399E">
              <w:rPr>
                <w:rFonts w:asciiTheme="majorBidi" w:eastAsia="Times New Roman" w:hAnsiTheme="majorBidi" w:cstheme="majorBidi"/>
                <w:sz w:val="20"/>
                <w:szCs w:val="20"/>
                <w:lang w:eastAsia="en-ID"/>
              </w:rPr>
              <w:t xml:space="preserve"> </w:t>
            </w:r>
            <w:r w:rsidR="0052012D">
              <w:rPr>
                <w:rFonts w:asciiTheme="majorBidi" w:eastAsia="Times New Roman" w:hAnsiTheme="majorBidi" w:cstheme="majorBidi"/>
                <w:sz w:val="20"/>
                <w:szCs w:val="20"/>
                <w:lang w:eastAsia="en-ID"/>
              </w:rPr>
              <w:t>p</w:t>
            </w:r>
            <w:r w:rsidRPr="00DA399E">
              <w:rPr>
                <w:rFonts w:asciiTheme="majorBidi" w:eastAsia="Times New Roman" w:hAnsiTheme="majorBidi" w:cstheme="majorBidi"/>
                <w:sz w:val="20"/>
                <w:szCs w:val="20"/>
                <w:lang w:eastAsia="en-ID"/>
              </w:rPr>
              <w:t xml:space="preserve">ada Data </w:t>
            </w:r>
            <w:r w:rsidRPr="00DA399E">
              <w:rPr>
                <w:rFonts w:asciiTheme="majorBidi" w:eastAsia="Times New Roman" w:hAnsiTheme="majorBidi" w:cstheme="majorBidi"/>
                <w:i/>
                <w:sz w:val="20"/>
                <w:szCs w:val="20"/>
                <w:lang w:eastAsia="en-ID"/>
              </w:rPr>
              <w:t>Time Series</w:t>
            </w:r>
            <w:r w:rsidRPr="00DA399E">
              <w:rPr>
                <w:rFonts w:asciiTheme="majorBidi" w:eastAsia="Times New Roman" w:hAnsiTheme="majorBidi" w:cstheme="majorBidi"/>
                <w:sz w:val="20"/>
                <w:szCs w:val="20"/>
                <w:lang w:eastAsia="en-ID"/>
              </w:rPr>
              <w:t xml:space="preserve"> </w:t>
            </w:r>
            <w:r w:rsidR="0052012D">
              <w:rPr>
                <w:rFonts w:asciiTheme="majorBidi" w:eastAsia="Times New Roman" w:hAnsiTheme="majorBidi" w:cstheme="majorBidi"/>
                <w:sz w:val="20"/>
                <w:szCs w:val="20"/>
                <w:lang w:eastAsia="en-ID"/>
              </w:rPr>
              <w:t>u</w:t>
            </w:r>
            <w:r w:rsidRPr="00DA399E">
              <w:rPr>
                <w:rFonts w:asciiTheme="majorBidi" w:eastAsia="Times New Roman" w:hAnsiTheme="majorBidi" w:cstheme="majorBidi"/>
                <w:sz w:val="20"/>
                <w:szCs w:val="20"/>
                <w:lang w:eastAsia="en-ID"/>
              </w:rPr>
              <w:t>ntuk Memprediksi Penjualan Produk PT. Mustika Farma</w:t>
            </w:r>
            <w:r w:rsidR="005C540E" w:rsidRPr="00DA399E">
              <w:rPr>
                <w:rFonts w:asciiTheme="majorBidi" w:eastAsia="Times New Roman" w:hAnsiTheme="majorBidi" w:cstheme="majorBidi"/>
                <w:sz w:val="20"/>
                <w:szCs w:val="20"/>
                <w:lang w:eastAsia="en-ID"/>
              </w:rPr>
              <w:t>.</w:t>
            </w:r>
          </w:p>
          <w:p w14:paraId="21E16228" w14:textId="4A60B23F" w:rsidR="00704EC7" w:rsidRPr="00DA399E" w:rsidRDefault="006443AB" w:rsidP="00DA399E">
            <w:pPr>
              <w:jc w:val="both"/>
              <w:rPr>
                <w:rFonts w:asciiTheme="majorBidi" w:hAnsiTheme="majorBidi" w:cstheme="majorBidi"/>
                <w:sz w:val="20"/>
                <w:szCs w:val="20"/>
                <w:lang w:val="en-ID"/>
              </w:rPr>
            </w:pPr>
            <w:r w:rsidRPr="006443AB">
              <w:rPr>
                <w:rFonts w:asciiTheme="majorBidi" w:hAnsiTheme="majorBidi" w:cstheme="majorBidi"/>
                <w:sz w:val="20"/>
                <w:szCs w:val="20"/>
                <w:lang w:val="en-ID"/>
              </w:rPr>
              <w:t xml:space="preserve">Temuan penelitian ini menunjukkan bahwa prognosis yang menggunakan teknik </w:t>
            </w:r>
            <w:r w:rsidRPr="006443AB">
              <w:rPr>
                <w:rFonts w:asciiTheme="majorBidi" w:hAnsiTheme="majorBidi" w:cstheme="majorBidi"/>
                <w:i/>
                <w:iCs/>
                <w:sz w:val="20"/>
                <w:szCs w:val="20"/>
                <w:lang w:val="en-ID"/>
              </w:rPr>
              <w:t>Long Short-Term Memory</w:t>
            </w:r>
            <w:r w:rsidRPr="006443AB">
              <w:rPr>
                <w:rFonts w:asciiTheme="majorBidi" w:hAnsiTheme="majorBidi" w:cstheme="majorBidi"/>
                <w:sz w:val="20"/>
                <w:szCs w:val="20"/>
                <w:lang w:val="en-ID"/>
              </w:rPr>
              <w:t xml:space="preserve"> (LSTM) menunjukkan kemanjuran yang patut dipuji, dibuktikan dengan </w:t>
            </w:r>
            <w:r w:rsidRPr="006443AB">
              <w:rPr>
                <w:rFonts w:asciiTheme="majorBidi" w:hAnsiTheme="majorBidi" w:cstheme="majorBidi"/>
                <w:i/>
                <w:iCs/>
                <w:sz w:val="20"/>
                <w:szCs w:val="20"/>
                <w:lang w:val="en-ID"/>
              </w:rPr>
              <w:t>Mean Absolute Percentage Error</w:t>
            </w:r>
            <w:r w:rsidRPr="006443AB">
              <w:rPr>
                <w:rFonts w:asciiTheme="majorBidi" w:hAnsiTheme="majorBidi" w:cstheme="majorBidi"/>
                <w:sz w:val="20"/>
                <w:szCs w:val="20"/>
                <w:lang w:val="en-ID"/>
              </w:rPr>
              <w:t xml:space="preserve"> (MAPE) minimal yang tercatat sebesar 12% untuk nilai aktual harian.</w:t>
            </w:r>
          </w:p>
        </w:tc>
      </w:tr>
      <w:tr w:rsidR="00893812" w:rsidRPr="003331D1" w14:paraId="44D0EF92" w14:textId="77777777" w:rsidTr="0052012D">
        <w:tc>
          <w:tcPr>
            <w:tcW w:w="817" w:type="dxa"/>
          </w:tcPr>
          <w:p w14:paraId="554E91FE" w14:textId="38382256" w:rsidR="00704EC7" w:rsidRPr="00DA399E" w:rsidRDefault="0052012D" w:rsidP="00DA399E">
            <w:pPr>
              <w:rPr>
                <w:rFonts w:asciiTheme="majorBidi" w:hAnsiTheme="majorBidi" w:cstheme="majorBidi"/>
                <w:sz w:val="20"/>
                <w:szCs w:val="20"/>
              </w:rPr>
            </w:pPr>
            <w:r>
              <w:rPr>
                <w:rFonts w:asciiTheme="majorBidi" w:hAnsiTheme="majorBidi" w:cstheme="majorBidi"/>
                <w:sz w:val="20"/>
                <w:szCs w:val="20"/>
              </w:rPr>
              <w:t>3</w:t>
            </w:r>
          </w:p>
        </w:tc>
        <w:tc>
          <w:tcPr>
            <w:tcW w:w="1559" w:type="dxa"/>
          </w:tcPr>
          <w:p w14:paraId="5DECD950" w14:textId="748C463E" w:rsidR="00704EC7" w:rsidRPr="00DA399E" w:rsidRDefault="00EE5F1B" w:rsidP="00DA399E">
            <w:pPr>
              <w:rPr>
                <w:rFonts w:asciiTheme="majorBidi" w:hAnsiTheme="majorBidi" w:cstheme="majorBidi"/>
                <w:sz w:val="20"/>
                <w:szCs w:val="20"/>
                <w:lang w:val="nn-NO"/>
              </w:rPr>
            </w:pPr>
            <w:r w:rsidRPr="00DA399E">
              <w:rPr>
                <w:rFonts w:asciiTheme="majorBidi" w:hAnsiTheme="majorBidi" w:cstheme="majorBidi"/>
                <w:noProof/>
                <w:sz w:val="20"/>
                <w:szCs w:val="20"/>
                <w:lang w:val="nn-NO"/>
              </w:rPr>
              <w:t xml:space="preserve">D. P. Sugumonrong, A. Handinata, </w:t>
            </w:r>
            <w:r w:rsidR="00DA399E" w:rsidRPr="00DA399E">
              <w:rPr>
                <w:rFonts w:asciiTheme="majorBidi" w:hAnsiTheme="majorBidi" w:cstheme="majorBidi"/>
                <w:noProof/>
                <w:sz w:val="20"/>
                <w:szCs w:val="20"/>
                <w:lang w:val="nn-NO"/>
              </w:rPr>
              <w:t>dan</w:t>
            </w:r>
            <w:r w:rsidRPr="00DA399E">
              <w:rPr>
                <w:rFonts w:asciiTheme="majorBidi" w:hAnsiTheme="majorBidi" w:cstheme="majorBidi"/>
                <w:noProof/>
                <w:sz w:val="20"/>
                <w:szCs w:val="20"/>
                <w:lang w:val="nn-NO"/>
              </w:rPr>
              <w:t xml:space="preserve"> A. Tehja</w:t>
            </w:r>
            <w:r w:rsidRPr="00DA399E">
              <w:rPr>
                <w:rFonts w:asciiTheme="majorBidi" w:hAnsiTheme="majorBidi" w:cstheme="majorBidi"/>
                <w:bCs/>
                <w:sz w:val="20"/>
                <w:szCs w:val="20"/>
                <w:lang w:val="nn-NO"/>
              </w:rPr>
              <w:t xml:space="preserve"> </w:t>
            </w:r>
            <w:r w:rsidRPr="00DA399E">
              <w:rPr>
                <w:rFonts w:asciiTheme="majorBidi" w:hAnsiTheme="majorBidi" w:cstheme="majorBidi"/>
                <w:sz w:val="20"/>
                <w:szCs w:val="20"/>
              </w:rPr>
              <w:fldChar w:fldCharType="begin" w:fldLock="1"/>
            </w:r>
            <w:r w:rsidR="007F2CDB">
              <w:rPr>
                <w:rFonts w:asciiTheme="majorBidi" w:hAnsiTheme="majorBidi" w:cstheme="majorBidi"/>
                <w:sz w:val="20"/>
                <w:szCs w:val="20"/>
                <w:lang w:val="nn-NO"/>
              </w:rPr>
              <w:instrText>ADDIN CSL_CITATION {"citationItems":[{"id":"ITEM-1","itemData":{"author":[{"dropping-particle":"","family":"Sugumonrong","given":"Darwin Purba","non-dropping-particle":"","parse-names":false,"suffix":""},{"dropping-particle":"","family":"Handinata","given":"Aldrick","non-dropping-particle":"","parse-names":false,"suffix":""},{"dropping-particle":"","family":"Tehja","given":"Anton","non-dropping-particle":"","parse-names":false,"suffix":""}],"id":"ITEM-1","issue":"1","issued":{"date-parts":[["2019"]]},"number-of-pages":"48-54","title":"Prediksi Harga Emas Menggunakan Metode Fuzzy Time Series Model Algoritma Chen","type":"book","volume":"1"},"uris":["http://www.mendeley.com/documents/?uuid=4cf3187c-84c8-495d-ad8f-de0d372e36a2","http://www.mendeley.com/documents/?uuid=eb799290-d746-4e58-8b16-d252f9aad5f6"]}],"mendeley":{"formattedCitation":"[9]","manualFormatting":"[4]","plainTextFormattedCitation":"[9]","previouslyFormattedCitation":"[9]"},"properties":{"noteIndex":0},"schema":"https://github.com/citation-style-language/schema/raw/master/csl-citation.json"}</w:instrText>
            </w:r>
            <w:r w:rsidRPr="00DA399E">
              <w:rPr>
                <w:rFonts w:asciiTheme="majorBidi" w:hAnsiTheme="majorBidi" w:cstheme="majorBidi"/>
                <w:sz w:val="20"/>
                <w:szCs w:val="20"/>
              </w:rPr>
              <w:fldChar w:fldCharType="separate"/>
            </w:r>
            <w:r w:rsidRPr="00DA399E">
              <w:rPr>
                <w:rFonts w:asciiTheme="majorBidi" w:hAnsiTheme="majorBidi" w:cstheme="majorBidi"/>
                <w:noProof/>
                <w:sz w:val="20"/>
                <w:szCs w:val="20"/>
                <w:lang w:val="nn-NO"/>
              </w:rPr>
              <w:t>[4]</w:t>
            </w:r>
            <w:r w:rsidRPr="00DA399E">
              <w:rPr>
                <w:rFonts w:asciiTheme="majorBidi" w:hAnsiTheme="majorBidi" w:cstheme="majorBidi"/>
                <w:sz w:val="20"/>
                <w:szCs w:val="20"/>
              </w:rPr>
              <w:fldChar w:fldCharType="end"/>
            </w:r>
          </w:p>
        </w:tc>
        <w:tc>
          <w:tcPr>
            <w:tcW w:w="6866" w:type="dxa"/>
          </w:tcPr>
          <w:p w14:paraId="6259C7C6" w14:textId="1BE0D05E" w:rsidR="00704EC7" w:rsidRPr="00DA399E" w:rsidRDefault="00EE5F1B" w:rsidP="00DA399E">
            <w:pPr>
              <w:jc w:val="both"/>
              <w:rPr>
                <w:rFonts w:asciiTheme="majorBidi" w:hAnsiTheme="majorBidi" w:cstheme="majorBidi"/>
                <w:bCs/>
                <w:sz w:val="20"/>
                <w:szCs w:val="20"/>
                <w:lang w:val="id-ID"/>
              </w:rPr>
            </w:pPr>
            <w:r w:rsidRPr="00DA399E">
              <w:rPr>
                <w:rFonts w:asciiTheme="majorBidi" w:eastAsia="Times New Roman" w:hAnsiTheme="majorBidi" w:cstheme="majorBidi"/>
                <w:sz w:val="20"/>
                <w:szCs w:val="20"/>
                <w:lang w:val="sv-SE" w:eastAsia="en-ID"/>
              </w:rPr>
              <w:t xml:space="preserve">Prediksi Harga Emas Menggunakan Metode </w:t>
            </w:r>
            <w:r w:rsidRPr="00DA399E">
              <w:rPr>
                <w:rFonts w:asciiTheme="majorBidi" w:eastAsia="Times New Roman" w:hAnsiTheme="majorBidi" w:cstheme="majorBidi"/>
                <w:i/>
                <w:sz w:val="20"/>
                <w:szCs w:val="20"/>
                <w:lang w:val="sv-SE" w:eastAsia="en-ID"/>
              </w:rPr>
              <w:t xml:space="preserve">Fuzzy Time Series </w:t>
            </w:r>
            <w:r w:rsidRPr="00DA399E">
              <w:rPr>
                <w:rFonts w:asciiTheme="majorBidi" w:eastAsia="Times New Roman" w:hAnsiTheme="majorBidi" w:cstheme="majorBidi"/>
                <w:sz w:val="20"/>
                <w:szCs w:val="20"/>
                <w:lang w:val="sv-SE" w:eastAsia="en-ID"/>
              </w:rPr>
              <w:t xml:space="preserve"> Model Algoritma Chen</w:t>
            </w:r>
            <w:r w:rsidR="005C540E" w:rsidRPr="00DA399E">
              <w:rPr>
                <w:rFonts w:asciiTheme="majorBidi" w:eastAsia="Times New Roman" w:hAnsiTheme="majorBidi" w:cstheme="majorBidi"/>
                <w:sz w:val="20"/>
                <w:szCs w:val="20"/>
                <w:lang w:val="sv-SE" w:eastAsia="en-ID"/>
              </w:rPr>
              <w:t>.</w:t>
            </w:r>
          </w:p>
          <w:p w14:paraId="2951DE7B" w14:textId="4348D09B" w:rsidR="00704EC7" w:rsidRPr="00DA399E" w:rsidRDefault="000D59E3" w:rsidP="00DA399E">
            <w:pPr>
              <w:jc w:val="both"/>
              <w:rPr>
                <w:rFonts w:asciiTheme="majorBidi" w:hAnsiTheme="majorBidi" w:cstheme="majorBidi"/>
                <w:sz w:val="20"/>
                <w:szCs w:val="20"/>
                <w:lang w:val="id-ID"/>
              </w:rPr>
            </w:pPr>
            <w:r w:rsidRPr="000D59E3">
              <w:rPr>
                <w:rFonts w:asciiTheme="majorBidi" w:hAnsiTheme="majorBidi" w:cstheme="majorBidi"/>
                <w:sz w:val="20"/>
                <w:szCs w:val="20"/>
                <w:lang w:val="id-ID"/>
              </w:rPr>
              <w:t xml:space="preserve">Temuan penyelidikan ini menunjukkan bahwa nilai prakiraan harga emas tidak melebihi Rp 2.850. Terbukti bahwa penerapan metodologi </w:t>
            </w:r>
            <w:r w:rsidRPr="000D59E3">
              <w:rPr>
                <w:rFonts w:asciiTheme="majorBidi" w:hAnsiTheme="majorBidi" w:cstheme="majorBidi"/>
                <w:i/>
                <w:iCs/>
                <w:sz w:val="20"/>
                <w:szCs w:val="20"/>
                <w:lang w:val="id-ID"/>
              </w:rPr>
              <w:t>Fuzzy Time Series</w:t>
            </w:r>
            <w:r w:rsidRPr="000D59E3">
              <w:rPr>
                <w:rFonts w:asciiTheme="majorBidi" w:hAnsiTheme="majorBidi" w:cstheme="majorBidi"/>
                <w:sz w:val="20"/>
                <w:szCs w:val="20"/>
                <w:lang w:val="id-ID"/>
              </w:rPr>
              <w:t xml:space="preserve"> dari algoritma Chen menghasilkan ketepatan dalam memperkirakan harga emas yang akan datang dalam jangka waktu satu hari.</w:t>
            </w:r>
          </w:p>
        </w:tc>
      </w:tr>
      <w:tr w:rsidR="00893812" w:rsidRPr="003331D1" w14:paraId="14CA955E" w14:textId="77777777" w:rsidTr="0052012D">
        <w:tc>
          <w:tcPr>
            <w:tcW w:w="817" w:type="dxa"/>
          </w:tcPr>
          <w:p w14:paraId="1E839A8B" w14:textId="3811B8E6" w:rsidR="00704EC7" w:rsidRPr="00DA399E" w:rsidRDefault="0052012D" w:rsidP="00DA399E">
            <w:pPr>
              <w:rPr>
                <w:rFonts w:asciiTheme="majorBidi" w:hAnsiTheme="majorBidi" w:cstheme="majorBidi"/>
                <w:sz w:val="20"/>
                <w:szCs w:val="20"/>
              </w:rPr>
            </w:pPr>
            <w:r>
              <w:rPr>
                <w:rFonts w:asciiTheme="majorBidi" w:hAnsiTheme="majorBidi" w:cstheme="majorBidi"/>
                <w:sz w:val="20"/>
                <w:szCs w:val="20"/>
              </w:rPr>
              <w:t>4</w:t>
            </w:r>
          </w:p>
        </w:tc>
        <w:tc>
          <w:tcPr>
            <w:tcW w:w="1559" w:type="dxa"/>
          </w:tcPr>
          <w:p w14:paraId="7738F70E" w14:textId="3D583D35" w:rsidR="00704EC7" w:rsidRPr="00DA399E" w:rsidRDefault="005C540E" w:rsidP="00DA399E">
            <w:pPr>
              <w:rPr>
                <w:rFonts w:asciiTheme="majorBidi" w:hAnsiTheme="majorBidi" w:cstheme="majorBidi"/>
                <w:sz w:val="20"/>
                <w:szCs w:val="20"/>
                <w:lang w:val="nn-NO"/>
              </w:rPr>
            </w:pPr>
            <w:r w:rsidRPr="00DA399E">
              <w:rPr>
                <w:rFonts w:asciiTheme="majorBidi" w:hAnsiTheme="majorBidi" w:cstheme="majorBidi"/>
                <w:noProof/>
                <w:sz w:val="20"/>
                <w:szCs w:val="20"/>
                <w:lang w:val="nn-NO"/>
              </w:rPr>
              <w:t xml:space="preserve">M. R. Ramadhan </w:t>
            </w:r>
            <w:r w:rsidR="00DA399E" w:rsidRPr="00DA399E">
              <w:rPr>
                <w:rFonts w:asciiTheme="majorBidi" w:hAnsiTheme="majorBidi" w:cstheme="majorBidi"/>
                <w:noProof/>
                <w:sz w:val="20"/>
                <w:szCs w:val="20"/>
                <w:lang w:val="nn-NO"/>
              </w:rPr>
              <w:t>dan</w:t>
            </w:r>
            <w:r w:rsidRPr="00DA399E">
              <w:rPr>
                <w:rFonts w:asciiTheme="majorBidi" w:hAnsiTheme="majorBidi" w:cstheme="majorBidi"/>
                <w:noProof/>
                <w:sz w:val="20"/>
                <w:szCs w:val="20"/>
                <w:lang w:val="nn-NO"/>
              </w:rPr>
              <w:t xml:space="preserve"> H. Novriando</w:t>
            </w:r>
            <w:r w:rsidRPr="00DA399E">
              <w:rPr>
                <w:rFonts w:asciiTheme="majorBidi" w:hAnsiTheme="majorBidi" w:cstheme="majorBidi"/>
                <w:sz w:val="20"/>
                <w:szCs w:val="20"/>
                <w:lang w:val="nn-NO"/>
              </w:rPr>
              <w:t xml:space="preserve"> </w:t>
            </w:r>
            <w:r w:rsidRPr="00DA399E">
              <w:rPr>
                <w:rFonts w:asciiTheme="majorBidi" w:hAnsiTheme="majorBidi" w:cstheme="majorBidi"/>
                <w:sz w:val="20"/>
                <w:szCs w:val="20"/>
              </w:rPr>
              <w:fldChar w:fldCharType="begin" w:fldLock="1"/>
            </w:r>
            <w:r w:rsidR="007F2CDB">
              <w:rPr>
                <w:rFonts w:asciiTheme="majorBidi" w:hAnsiTheme="majorBidi" w:cstheme="majorBidi"/>
                <w:sz w:val="20"/>
                <w:szCs w:val="20"/>
                <w:lang w:val="nn-NO"/>
              </w:rPr>
              <w:instrText>ADDIN CSL_CITATION {"citationItems":[{"id":"ITEM-1","itemData":{"DOI":"10.26418/justin.v8i4.40186","author":[{"dropping-particle":"","family":"Ramadhan","given":"M Ridho","non-dropping-particle":"","parse-names":false,"suffix":""},{"dropping-particle":"","family":"Novriando","given":"Haried","non-dropping-particle":"","parse-names":false,"suffix":""}],"id":"ITEM-1","issue":"4","issued":{"date-parts":[["2020"]]},"number-of-pages":"418-423","title":"Implementasi Fuzzy Time Series pada Prediksi Jumlah Penjualan Rumah Fuzzy Time Series Implementation in Predicting Number of Home Sales","type":"book","volume":"08"},"uris":["http://www.mendeley.com/documents/?uuid=6d3626d1-f2ec-4693-955d-080b9744de65","http://www.mendeley.com/documents/?uuid=b7dc49ff-5b86-4497-9fa3-d9a707954de6"]}],"mendeley":{"formattedCitation":"[10]","manualFormatting":"[5]","plainTextFormattedCitation":"[10]","previouslyFormattedCitation":"[10]"},"properties":{"noteIndex":0},"schema":"https://github.com/citation-style-language/schema/raw/master/csl-citation.json"}</w:instrText>
            </w:r>
            <w:r w:rsidRPr="00DA399E">
              <w:rPr>
                <w:rFonts w:asciiTheme="majorBidi" w:hAnsiTheme="majorBidi" w:cstheme="majorBidi"/>
                <w:sz w:val="20"/>
                <w:szCs w:val="20"/>
              </w:rPr>
              <w:fldChar w:fldCharType="separate"/>
            </w:r>
            <w:r w:rsidRPr="00DA399E">
              <w:rPr>
                <w:rFonts w:asciiTheme="majorBidi" w:hAnsiTheme="majorBidi" w:cstheme="majorBidi"/>
                <w:noProof/>
                <w:sz w:val="20"/>
                <w:szCs w:val="20"/>
                <w:lang w:val="nn-NO"/>
              </w:rPr>
              <w:t>[5]</w:t>
            </w:r>
            <w:r w:rsidRPr="00DA399E">
              <w:rPr>
                <w:rFonts w:asciiTheme="majorBidi" w:hAnsiTheme="majorBidi" w:cstheme="majorBidi"/>
                <w:sz w:val="20"/>
                <w:szCs w:val="20"/>
              </w:rPr>
              <w:fldChar w:fldCharType="end"/>
            </w:r>
          </w:p>
        </w:tc>
        <w:tc>
          <w:tcPr>
            <w:tcW w:w="6866" w:type="dxa"/>
          </w:tcPr>
          <w:p w14:paraId="5F6ABB43" w14:textId="1AA6628B" w:rsidR="00704EC7" w:rsidRPr="003331D1" w:rsidRDefault="005C540E" w:rsidP="00DA399E">
            <w:pPr>
              <w:jc w:val="both"/>
              <w:rPr>
                <w:rFonts w:asciiTheme="majorBidi" w:hAnsiTheme="majorBidi" w:cstheme="majorBidi"/>
                <w:sz w:val="20"/>
                <w:szCs w:val="20"/>
                <w:lang w:val="nn-NO"/>
              </w:rPr>
            </w:pPr>
            <w:r w:rsidRPr="003331D1">
              <w:rPr>
                <w:rFonts w:asciiTheme="majorBidi" w:eastAsia="Times New Roman" w:hAnsiTheme="majorBidi" w:cstheme="majorBidi"/>
                <w:sz w:val="20"/>
                <w:szCs w:val="20"/>
                <w:lang w:val="nn-NO" w:eastAsia="en-ID"/>
              </w:rPr>
              <w:t xml:space="preserve">Implementasi </w:t>
            </w:r>
            <w:r w:rsidRPr="003331D1">
              <w:rPr>
                <w:rFonts w:asciiTheme="majorBidi" w:eastAsia="Times New Roman" w:hAnsiTheme="majorBidi" w:cstheme="majorBidi"/>
                <w:i/>
                <w:sz w:val="20"/>
                <w:szCs w:val="20"/>
                <w:lang w:val="nn-NO" w:eastAsia="en-ID"/>
              </w:rPr>
              <w:t xml:space="preserve">Fuzzy Time Series </w:t>
            </w:r>
            <w:r w:rsidRPr="003331D1">
              <w:rPr>
                <w:rFonts w:asciiTheme="majorBidi" w:eastAsia="Times New Roman" w:hAnsiTheme="majorBidi" w:cstheme="majorBidi"/>
                <w:sz w:val="20"/>
                <w:szCs w:val="20"/>
                <w:lang w:val="nn-NO" w:eastAsia="en-ID"/>
              </w:rPr>
              <w:t>pada Prediksi Jumlah Penjualan Rumah.</w:t>
            </w:r>
          </w:p>
          <w:p w14:paraId="1C9ED7D4" w14:textId="14845B8C" w:rsidR="00704EC7" w:rsidRPr="00DA399E" w:rsidRDefault="000E4044" w:rsidP="00DA399E">
            <w:pPr>
              <w:jc w:val="both"/>
              <w:rPr>
                <w:rFonts w:asciiTheme="majorBidi" w:hAnsiTheme="majorBidi" w:cstheme="majorBidi"/>
                <w:sz w:val="20"/>
                <w:szCs w:val="20"/>
                <w:lang w:val="sv-SE"/>
              </w:rPr>
            </w:pPr>
            <w:r w:rsidRPr="000E4044">
              <w:rPr>
                <w:rFonts w:asciiTheme="majorBidi" w:hAnsiTheme="majorBidi" w:cstheme="majorBidi"/>
                <w:sz w:val="20"/>
                <w:szCs w:val="20"/>
                <w:lang w:val="sv-SE"/>
              </w:rPr>
              <w:t>Temuan penelitian ini menunjukkan bahwa perkiraan kuantitas transaksi properti residensial hingga Januari 2019 adalah 20 unit, sedangkan observasi empiris menunjukkan jumlah 18 unit, dengan margin kesalahan 11,11% dan tingkat akurasi 88,89%. Oleh karena itu, disimpulkan bahwa model ini mempunyai potensi penerapan dalam upaya pengembangan properti.</w:t>
            </w:r>
          </w:p>
        </w:tc>
      </w:tr>
      <w:tr w:rsidR="00EE5F1B" w:rsidRPr="003331D1" w14:paraId="0002C3BE" w14:textId="77777777" w:rsidTr="0052012D">
        <w:tc>
          <w:tcPr>
            <w:tcW w:w="817" w:type="dxa"/>
          </w:tcPr>
          <w:p w14:paraId="0044D6F0" w14:textId="61031CAB" w:rsidR="00EE5F1B" w:rsidRPr="00DA399E" w:rsidRDefault="0052012D" w:rsidP="00DA399E">
            <w:pPr>
              <w:rPr>
                <w:rFonts w:asciiTheme="majorBidi" w:hAnsiTheme="majorBidi" w:cstheme="majorBidi"/>
                <w:sz w:val="20"/>
                <w:szCs w:val="20"/>
              </w:rPr>
            </w:pPr>
            <w:r>
              <w:rPr>
                <w:rFonts w:asciiTheme="majorBidi" w:hAnsiTheme="majorBidi" w:cstheme="majorBidi"/>
                <w:sz w:val="20"/>
                <w:szCs w:val="20"/>
              </w:rPr>
              <w:t>5</w:t>
            </w:r>
          </w:p>
        </w:tc>
        <w:tc>
          <w:tcPr>
            <w:tcW w:w="1559" w:type="dxa"/>
          </w:tcPr>
          <w:p w14:paraId="6BF66D75" w14:textId="571D1D56" w:rsidR="00EE5F1B" w:rsidRPr="00DA399E" w:rsidRDefault="005C540E" w:rsidP="00DA399E">
            <w:pPr>
              <w:rPr>
                <w:rFonts w:asciiTheme="majorBidi" w:hAnsiTheme="majorBidi" w:cstheme="majorBidi"/>
                <w:sz w:val="20"/>
                <w:szCs w:val="20"/>
                <w:lang w:val="nn-NO"/>
              </w:rPr>
            </w:pPr>
            <w:r w:rsidRPr="00DA399E">
              <w:rPr>
                <w:rFonts w:asciiTheme="majorBidi" w:hAnsiTheme="majorBidi" w:cstheme="majorBidi"/>
                <w:noProof/>
                <w:sz w:val="20"/>
                <w:szCs w:val="20"/>
                <w:lang w:val="nn-NO"/>
              </w:rPr>
              <w:t xml:space="preserve">C. M. Gibran, S. Setiyawati, </w:t>
            </w:r>
            <w:r w:rsidR="00DA399E" w:rsidRPr="00DA399E">
              <w:rPr>
                <w:rFonts w:asciiTheme="majorBidi" w:hAnsiTheme="majorBidi" w:cstheme="majorBidi"/>
                <w:noProof/>
                <w:sz w:val="20"/>
                <w:szCs w:val="20"/>
                <w:lang w:val="nn-NO"/>
              </w:rPr>
              <w:t>dan</w:t>
            </w:r>
            <w:r w:rsidRPr="00DA399E">
              <w:rPr>
                <w:rFonts w:asciiTheme="majorBidi" w:hAnsiTheme="majorBidi" w:cstheme="majorBidi"/>
                <w:noProof/>
                <w:sz w:val="20"/>
                <w:szCs w:val="20"/>
                <w:lang w:val="nn-NO"/>
              </w:rPr>
              <w:t xml:space="preserve"> F. Liantoni </w:t>
            </w:r>
            <w:r w:rsidRPr="00DA399E">
              <w:rPr>
                <w:rFonts w:asciiTheme="majorBidi" w:hAnsiTheme="majorBidi" w:cstheme="majorBidi"/>
                <w:sz w:val="20"/>
                <w:szCs w:val="20"/>
              </w:rPr>
              <w:fldChar w:fldCharType="begin" w:fldLock="1"/>
            </w:r>
            <w:r w:rsidR="007F2CDB">
              <w:rPr>
                <w:rFonts w:asciiTheme="majorBidi" w:hAnsiTheme="majorBidi" w:cstheme="majorBidi"/>
                <w:sz w:val="20"/>
                <w:szCs w:val="20"/>
                <w:lang w:val="sv-SE"/>
              </w:rPr>
              <w:instrText>ADDIN CSL_CITATION {"citationItems":[{"id":"ITEM-1","itemData":{"author":[{"dropping-particle":"","family":"Gibran","given":"Calvin Mikhailouzna","non-dropping-particle":"","parse-names":false,"suffix":""},{"dropping-particle":"","family":"Setiyawati","given":"Sulis","non-dropping-particle":"","parse-names":false,"suffix":""},{"dropping-particle":"","family":"Liantoni","given":"Febri","non-dropping-particle":"","parse-names":false,"suffix":""}],"id":"ITEM-1","issue":"1","issued":{"date-parts":[["2021"]]},"number-of-pages":"112-117","title":"Prediksi Penambahan Kasus Covid-19 di Indonesia Melalui Pendekatan Time Series Menggunakan Metode Exponential Smoothing","type":"book","volume":"6"},"uris":["http://www.mendeley.com/documents/?uuid=0311133e-4ff3-473e-b106-db734eabf0d6","http://www.mendeley.com/documents/?uuid=75b4090e-8531-4624-afd8-8fc476d15eee"]}],"mendeley":{"formattedCitation":"[11]","manualFormatting":"[6]","plainTextFormattedCitation":"[11]","previouslyFormattedCitation":"[11]"},"properties":{"noteIndex":0},"schema":"https://github.com/citation-style-language/schema/raw/master/csl-citation.json"}</w:instrText>
            </w:r>
            <w:r w:rsidRPr="00DA399E">
              <w:rPr>
                <w:rFonts w:asciiTheme="majorBidi" w:hAnsiTheme="majorBidi" w:cstheme="majorBidi"/>
                <w:sz w:val="20"/>
                <w:szCs w:val="20"/>
              </w:rPr>
              <w:fldChar w:fldCharType="separate"/>
            </w:r>
            <w:r w:rsidRPr="00DA399E">
              <w:rPr>
                <w:rFonts w:asciiTheme="majorBidi" w:hAnsiTheme="majorBidi" w:cstheme="majorBidi"/>
                <w:noProof/>
                <w:sz w:val="20"/>
                <w:szCs w:val="20"/>
                <w:lang w:val="sv-SE"/>
              </w:rPr>
              <w:t>[6]</w:t>
            </w:r>
            <w:r w:rsidRPr="00DA399E">
              <w:rPr>
                <w:rFonts w:asciiTheme="majorBidi" w:hAnsiTheme="majorBidi" w:cstheme="majorBidi"/>
                <w:sz w:val="20"/>
                <w:szCs w:val="20"/>
              </w:rPr>
              <w:fldChar w:fldCharType="end"/>
            </w:r>
          </w:p>
        </w:tc>
        <w:tc>
          <w:tcPr>
            <w:tcW w:w="6866" w:type="dxa"/>
          </w:tcPr>
          <w:p w14:paraId="199CFAEE" w14:textId="36534824" w:rsidR="00EE5F1B" w:rsidRPr="003331D1" w:rsidRDefault="005C540E" w:rsidP="00DA399E">
            <w:pPr>
              <w:jc w:val="both"/>
              <w:rPr>
                <w:rFonts w:asciiTheme="majorBidi" w:eastAsia="Times New Roman" w:hAnsiTheme="majorBidi" w:cstheme="majorBidi"/>
                <w:sz w:val="20"/>
                <w:szCs w:val="20"/>
                <w:lang w:val="nn-NO" w:eastAsia="en-ID"/>
              </w:rPr>
            </w:pPr>
            <w:r w:rsidRPr="003331D1">
              <w:rPr>
                <w:rFonts w:asciiTheme="majorBidi" w:eastAsia="Times New Roman" w:hAnsiTheme="majorBidi" w:cstheme="majorBidi"/>
                <w:sz w:val="20"/>
                <w:szCs w:val="20"/>
                <w:lang w:val="nn-NO" w:eastAsia="en-ID"/>
              </w:rPr>
              <w:t xml:space="preserve">Prediksi Penambahan Kasus Covid-19 di Indonesia Melalui Pendekatan </w:t>
            </w:r>
            <w:r w:rsidRPr="003331D1">
              <w:rPr>
                <w:rFonts w:asciiTheme="majorBidi" w:eastAsia="Times New Roman" w:hAnsiTheme="majorBidi" w:cstheme="majorBidi"/>
                <w:i/>
                <w:sz w:val="20"/>
                <w:szCs w:val="20"/>
                <w:lang w:val="nn-NO" w:eastAsia="en-ID"/>
              </w:rPr>
              <w:t>Time Series</w:t>
            </w:r>
            <w:r w:rsidRPr="003331D1">
              <w:rPr>
                <w:rFonts w:asciiTheme="majorBidi" w:eastAsia="Times New Roman" w:hAnsiTheme="majorBidi" w:cstheme="majorBidi"/>
                <w:sz w:val="20"/>
                <w:szCs w:val="20"/>
                <w:lang w:val="nn-NO" w:eastAsia="en-ID"/>
              </w:rPr>
              <w:t xml:space="preserve"> Menggunakan </w:t>
            </w:r>
            <w:r w:rsidRPr="003331D1">
              <w:rPr>
                <w:rFonts w:asciiTheme="majorBidi" w:eastAsia="Times New Roman" w:hAnsiTheme="majorBidi" w:cstheme="majorBidi"/>
                <w:i/>
                <w:iCs/>
                <w:sz w:val="20"/>
                <w:szCs w:val="20"/>
                <w:lang w:val="nn-NO" w:eastAsia="en-ID"/>
              </w:rPr>
              <w:t>Metode Exponential Smoothing.</w:t>
            </w:r>
          </w:p>
          <w:p w14:paraId="67D20B27" w14:textId="393CA892" w:rsidR="005C540E" w:rsidRPr="003331D1" w:rsidRDefault="000E4044" w:rsidP="0052012D">
            <w:pPr>
              <w:jc w:val="both"/>
              <w:rPr>
                <w:rFonts w:asciiTheme="majorBidi" w:eastAsia="Times New Roman" w:hAnsiTheme="majorBidi" w:cstheme="majorBidi"/>
                <w:sz w:val="20"/>
                <w:szCs w:val="20"/>
                <w:lang w:val="nn-NO" w:eastAsia="en-ID"/>
              </w:rPr>
            </w:pPr>
            <w:r w:rsidRPr="003331D1">
              <w:rPr>
                <w:rFonts w:asciiTheme="majorBidi" w:eastAsia="Times New Roman" w:hAnsiTheme="majorBidi" w:cstheme="majorBidi"/>
                <w:sz w:val="20"/>
                <w:szCs w:val="20"/>
                <w:lang w:val="nn-NO" w:eastAsia="en-ID"/>
              </w:rPr>
              <w:t xml:space="preserve">Temuan penyelidikan ini menunjukkan bahwa penggunaan </w:t>
            </w:r>
            <w:r w:rsidRPr="003331D1">
              <w:rPr>
                <w:rFonts w:asciiTheme="majorBidi" w:eastAsia="Times New Roman" w:hAnsiTheme="majorBidi" w:cstheme="majorBidi"/>
                <w:i/>
                <w:iCs/>
                <w:sz w:val="20"/>
                <w:szCs w:val="20"/>
                <w:lang w:val="nn-NO" w:eastAsia="en-ID"/>
              </w:rPr>
              <w:t>Metode Exponential Smoothing</w:t>
            </w:r>
            <w:r w:rsidRPr="003331D1">
              <w:rPr>
                <w:rFonts w:asciiTheme="majorBidi" w:eastAsia="Times New Roman" w:hAnsiTheme="majorBidi" w:cstheme="majorBidi"/>
                <w:sz w:val="20"/>
                <w:szCs w:val="20"/>
                <w:lang w:val="nn-NO" w:eastAsia="en-ID"/>
              </w:rPr>
              <w:t xml:space="preserve"> untuk peramalan Rangkaian Waktu memberikan hasil yang baik, sebagaimana dibuktikan dengan Jumlah Kesalahan Kuadrat (SSE) yang minimal, terutama dicontohkan oleh kurva merah yang menunjukkan SSE sebesar 1048027.939, difasilitasi oleh nilai parameter sebesar 0,33, sehingga meningkatkan kemampuan adaptasi model.</w:t>
            </w:r>
          </w:p>
        </w:tc>
      </w:tr>
      <w:tr w:rsidR="005C540E" w:rsidRPr="003331D1" w14:paraId="332F2FF3" w14:textId="77777777" w:rsidTr="0052012D">
        <w:tc>
          <w:tcPr>
            <w:tcW w:w="817" w:type="dxa"/>
          </w:tcPr>
          <w:p w14:paraId="7BB23FCB" w14:textId="0B0D6B39" w:rsidR="005C540E" w:rsidRPr="00DA399E" w:rsidRDefault="0052012D" w:rsidP="00DA399E">
            <w:pPr>
              <w:rPr>
                <w:rFonts w:asciiTheme="majorBidi" w:hAnsiTheme="majorBidi" w:cstheme="majorBidi"/>
                <w:sz w:val="20"/>
                <w:szCs w:val="20"/>
              </w:rPr>
            </w:pPr>
            <w:r>
              <w:rPr>
                <w:rFonts w:asciiTheme="majorBidi" w:hAnsiTheme="majorBidi" w:cstheme="majorBidi"/>
                <w:sz w:val="20"/>
                <w:szCs w:val="20"/>
              </w:rPr>
              <w:t>6</w:t>
            </w:r>
          </w:p>
        </w:tc>
        <w:tc>
          <w:tcPr>
            <w:tcW w:w="1559" w:type="dxa"/>
          </w:tcPr>
          <w:p w14:paraId="00465219" w14:textId="74473D2C" w:rsidR="005C540E" w:rsidRPr="00DA399E" w:rsidRDefault="005C540E" w:rsidP="00DA399E">
            <w:pPr>
              <w:rPr>
                <w:rFonts w:asciiTheme="majorBidi" w:hAnsiTheme="majorBidi" w:cstheme="majorBidi"/>
                <w:sz w:val="20"/>
                <w:szCs w:val="20"/>
                <w:lang w:val="nn-NO"/>
              </w:rPr>
            </w:pPr>
            <w:r w:rsidRPr="00DA399E">
              <w:rPr>
                <w:rFonts w:asciiTheme="majorBidi" w:hAnsiTheme="majorBidi" w:cstheme="majorBidi"/>
                <w:noProof/>
                <w:sz w:val="20"/>
                <w:szCs w:val="20"/>
                <w:lang w:val="nn-NO"/>
              </w:rPr>
              <w:t xml:space="preserve">S. Yunita, N. A. Mahesti, R. M. B. Sihaloho, </w:t>
            </w:r>
            <w:r w:rsidR="00DA399E" w:rsidRPr="00DA399E">
              <w:rPr>
                <w:rFonts w:asciiTheme="majorBidi" w:hAnsiTheme="majorBidi" w:cstheme="majorBidi"/>
                <w:noProof/>
                <w:sz w:val="20"/>
                <w:szCs w:val="20"/>
                <w:lang w:val="nn-NO"/>
              </w:rPr>
              <w:t>dan</w:t>
            </w:r>
            <w:r w:rsidRPr="00DA399E">
              <w:rPr>
                <w:rFonts w:asciiTheme="majorBidi" w:hAnsiTheme="majorBidi" w:cstheme="majorBidi"/>
                <w:noProof/>
                <w:sz w:val="20"/>
                <w:szCs w:val="20"/>
                <w:lang w:val="nn-NO"/>
              </w:rPr>
              <w:t xml:space="preserve"> R. Setyadi </w:t>
            </w:r>
            <w:r w:rsidRPr="00DA399E">
              <w:rPr>
                <w:rFonts w:asciiTheme="majorBidi" w:hAnsiTheme="majorBidi" w:cstheme="majorBidi"/>
                <w:sz w:val="20"/>
                <w:szCs w:val="20"/>
              </w:rPr>
              <w:fldChar w:fldCharType="begin" w:fldLock="1"/>
            </w:r>
            <w:r w:rsidR="007F2CDB">
              <w:rPr>
                <w:rFonts w:asciiTheme="majorBidi" w:hAnsiTheme="majorBidi" w:cstheme="majorBidi"/>
                <w:sz w:val="20"/>
                <w:szCs w:val="20"/>
                <w:lang w:val="sv-SE"/>
              </w:rPr>
              <w:instrText>ADDIN CSL_CITATION {"citationItems":[{"id":"ITEM-1","itemData":{"DOI":"10.30865/jurikom.v9i3.4221","ISSN":"2407-389X","abstract":"Meat is one of the livestock products that can hardly be separated from human life because of its nutritional content and can lead to satisfaction or enjoyment for those who consume it, but this is less desirable in consuming meat because of its tough nature, so it is not easy to chew or swallow. Then it will be processed first before finally being consumed. One way of processing, namely by grinding. Meat milling is one of the businesses that aims to meet consumer needs and provide convenience for business actors selling snacks, especially processed meat. The purpose of this study is to determine the supply chain flow of the meat mill and its marketing efficiency and to find out the best forecasting method for planning future production sales. The research method used in this research is the method of forecasting or forecasting. Forecasting is determined using the time series method and the error rate is analyzed using MAD, MSE, and MAPE. The results showed that the supply chain (product flow, flow, and information flow) at the meat mill and its marketing was efficient with a value of 7.12%. As for the results of the best forecasting method, namely least square with the smallest MAPE which is worth 3.3 for consumers and for milled meat processing entrepreneurs of 3.44. With this research, it is hoped that the problems that exist in the field can be identified so that further efforts are made to improve the meat milling supply chain","author":[{"dropping-particle":"","family":"Yunita","given":"Sri","non-dropping-particle":"","parse-names":false,"suffix":""},{"dropping-particle":"","family":"Mahesti","given":"Nathwa Alifia","non-dropping-particle":"","parse-names":false,"suffix":""},{"dropping-particle":"","family":"Sihaloho","given":"Ronald Max Brando","non-dropping-particle":"","parse-names":false,"suffix":""},{"dropping-particle":"","family":"Setyadi","given":"Resad","non-dropping-particle":"","parse-names":false,"suffix":""}],"container-title":"JURIKOM (Jurnal Riset Komputer)","id":"ITEM-1","issue":"3","issued":{"date-parts":[["2022"]]},"page":"761","title":"Forecasting Pada Rantai Pasok Pabrik Penggilingan Daging Menggunakan Metode Time Series","type":"article-journal","volume":"9"},"uris":["http://www.mendeley.com/documents/?uuid=9a30ac56-2012-4866-bc85-09a4ef40ab5f","http://www.mendeley.com/documents/?uuid=45d1ab72-c9dc-4cb8-9581-bb3fde6bbc88"]}],"mendeley":{"formattedCitation":"[12]","manualFormatting":"[7]","plainTextFormattedCitation":"[12]","previouslyFormattedCitation":"[12]"},"properties":{"noteIndex":0},"schema":"https://github.com/citation-style-language/schema/raw/master/csl-citation.json"}</w:instrText>
            </w:r>
            <w:r w:rsidRPr="00DA399E">
              <w:rPr>
                <w:rFonts w:asciiTheme="majorBidi" w:hAnsiTheme="majorBidi" w:cstheme="majorBidi"/>
                <w:sz w:val="20"/>
                <w:szCs w:val="20"/>
              </w:rPr>
              <w:fldChar w:fldCharType="separate"/>
            </w:r>
            <w:r w:rsidRPr="00DA399E">
              <w:rPr>
                <w:rFonts w:asciiTheme="majorBidi" w:hAnsiTheme="majorBidi" w:cstheme="majorBidi"/>
                <w:noProof/>
                <w:sz w:val="20"/>
                <w:szCs w:val="20"/>
                <w:lang w:val="sv-SE"/>
              </w:rPr>
              <w:t>[</w:t>
            </w:r>
            <w:r w:rsidR="009574DF">
              <w:rPr>
                <w:rFonts w:asciiTheme="majorBidi" w:hAnsiTheme="majorBidi" w:cstheme="majorBidi"/>
                <w:noProof/>
                <w:sz w:val="20"/>
                <w:szCs w:val="20"/>
                <w:lang w:val="sv-SE"/>
              </w:rPr>
              <w:t>12</w:t>
            </w:r>
            <w:r w:rsidRPr="00DA399E">
              <w:rPr>
                <w:rFonts w:asciiTheme="majorBidi" w:hAnsiTheme="majorBidi" w:cstheme="majorBidi"/>
                <w:noProof/>
                <w:sz w:val="20"/>
                <w:szCs w:val="20"/>
                <w:lang w:val="sv-SE"/>
              </w:rPr>
              <w:t>]</w:t>
            </w:r>
            <w:r w:rsidRPr="00DA399E">
              <w:rPr>
                <w:rFonts w:asciiTheme="majorBidi" w:hAnsiTheme="majorBidi" w:cstheme="majorBidi"/>
                <w:sz w:val="20"/>
                <w:szCs w:val="20"/>
              </w:rPr>
              <w:fldChar w:fldCharType="end"/>
            </w:r>
          </w:p>
        </w:tc>
        <w:tc>
          <w:tcPr>
            <w:tcW w:w="6866" w:type="dxa"/>
          </w:tcPr>
          <w:p w14:paraId="0CCA6748" w14:textId="77777777" w:rsidR="0052012D" w:rsidRDefault="006F09D9" w:rsidP="0052012D">
            <w:pPr>
              <w:jc w:val="both"/>
              <w:rPr>
                <w:rFonts w:asciiTheme="majorBidi" w:hAnsiTheme="majorBidi" w:cstheme="majorBidi"/>
                <w:i/>
                <w:sz w:val="20"/>
                <w:szCs w:val="20"/>
                <w:lang w:val="sv-SE"/>
              </w:rPr>
            </w:pPr>
            <w:r w:rsidRPr="006F09D9">
              <w:rPr>
                <w:rFonts w:asciiTheme="majorBidi" w:hAnsiTheme="majorBidi" w:cstheme="majorBidi"/>
                <w:i/>
                <w:iCs/>
                <w:sz w:val="20"/>
                <w:szCs w:val="20"/>
                <w:lang w:val="sv-SE"/>
              </w:rPr>
              <w:t>Forecasting</w:t>
            </w:r>
            <w:r w:rsidR="005C540E" w:rsidRPr="00DA399E">
              <w:rPr>
                <w:rFonts w:asciiTheme="majorBidi" w:hAnsiTheme="majorBidi" w:cstheme="majorBidi"/>
                <w:sz w:val="20"/>
                <w:szCs w:val="20"/>
                <w:lang w:val="sv-SE"/>
              </w:rPr>
              <w:t xml:space="preserve"> Pada Rantai Pasok Pabrik Penggilingan Daging Menggunakan Metode </w:t>
            </w:r>
            <w:r w:rsidR="005C540E" w:rsidRPr="00DA399E">
              <w:rPr>
                <w:rFonts w:asciiTheme="majorBidi" w:hAnsiTheme="majorBidi" w:cstheme="majorBidi"/>
                <w:i/>
                <w:sz w:val="20"/>
                <w:szCs w:val="20"/>
                <w:lang w:val="sv-SE"/>
              </w:rPr>
              <w:t>Time Series.</w:t>
            </w:r>
          </w:p>
          <w:p w14:paraId="24C84C98" w14:textId="6131E1EF" w:rsidR="005C540E" w:rsidRPr="0052012D" w:rsidRDefault="009574DF" w:rsidP="0052012D">
            <w:pPr>
              <w:jc w:val="both"/>
              <w:rPr>
                <w:rFonts w:asciiTheme="majorBidi" w:hAnsiTheme="majorBidi" w:cstheme="majorBidi"/>
                <w:i/>
                <w:sz w:val="20"/>
                <w:szCs w:val="20"/>
                <w:lang w:val="sv-SE"/>
              </w:rPr>
            </w:pPr>
            <w:r w:rsidRPr="009574DF">
              <w:rPr>
                <w:rFonts w:asciiTheme="majorBidi" w:hAnsiTheme="majorBidi" w:cstheme="majorBidi"/>
                <w:sz w:val="20"/>
                <w:szCs w:val="20"/>
                <w:lang w:val="sv-SE"/>
              </w:rPr>
              <w:t xml:space="preserve">Temuan penelitian ini menunjukkan bahwa teknik prediksi yang optimal diwujudkan dalam bentuk nilai </w:t>
            </w:r>
            <w:r w:rsidRPr="009574DF">
              <w:rPr>
                <w:rFonts w:asciiTheme="majorBidi" w:hAnsiTheme="majorBidi" w:cstheme="majorBidi"/>
                <w:i/>
                <w:iCs/>
                <w:sz w:val="20"/>
                <w:szCs w:val="20"/>
                <w:lang w:val="sv-SE"/>
              </w:rPr>
              <w:t>Mean Absolute Percentage Error</w:t>
            </w:r>
            <w:r w:rsidRPr="009574DF">
              <w:rPr>
                <w:rFonts w:asciiTheme="majorBidi" w:hAnsiTheme="majorBidi" w:cstheme="majorBidi"/>
                <w:sz w:val="20"/>
                <w:szCs w:val="20"/>
                <w:lang w:val="sv-SE"/>
              </w:rPr>
              <w:t xml:space="preserve"> (MAPE) minimal, yaitu sebesar 3,3 untuk konsumen dan 3,44 untuk pengusaha yang bergerak di bidang pengolahan daging giling.</w:t>
            </w:r>
          </w:p>
        </w:tc>
      </w:tr>
      <w:tr w:rsidR="005C540E" w:rsidRPr="003331D1" w14:paraId="1802D75E" w14:textId="77777777" w:rsidTr="0052012D">
        <w:tc>
          <w:tcPr>
            <w:tcW w:w="817" w:type="dxa"/>
            <w:tcBorders>
              <w:bottom w:val="single" w:sz="4" w:space="0" w:color="auto"/>
            </w:tcBorders>
          </w:tcPr>
          <w:p w14:paraId="3ADA4A1D" w14:textId="311D55B0" w:rsidR="005C540E" w:rsidRPr="00DA399E" w:rsidRDefault="0052012D" w:rsidP="00DA399E">
            <w:pPr>
              <w:rPr>
                <w:rFonts w:asciiTheme="majorBidi" w:hAnsiTheme="majorBidi" w:cstheme="majorBidi"/>
                <w:sz w:val="20"/>
                <w:szCs w:val="20"/>
              </w:rPr>
            </w:pPr>
            <w:r>
              <w:rPr>
                <w:rFonts w:asciiTheme="majorBidi" w:hAnsiTheme="majorBidi" w:cstheme="majorBidi"/>
                <w:sz w:val="20"/>
                <w:szCs w:val="20"/>
              </w:rPr>
              <w:t>7</w:t>
            </w:r>
            <w:r w:rsidR="00DA399E" w:rsidRPr="00DA399E">
              <w:rPr>
                <w:rFonts w:asciiTheme="majorBidi" w:hAnsiTheme="majorBidi" w:cstheme="majorBidi"/>
                <w:sz w:val="20"/>
                <w:szCs w:val="20"/>
              </w:rPr>
              <w:t xml:space="preserve"> </w:t>
            </w:r>
          </w:p>
        </w:tc>
        <w:tc>
          <w:tcPr>
            <w:tcW w:w="1559" w:type="dxa"/>
            <w:tcBorders>
              <w:bottom w:val="single" w:sz="4" w:space="0" w:color="auto"/>
            </w:tcBorders>
          </w:tcPr>
          <w:p w14:paraId="635A01CA" w14:textId="518B8CC5" w:rsidR="005C540E" w:rsidRPr="00DA399E" w:rsidRDefault="00DA399E" w:rsidP="00DA399E">
            <w:pPr>
              <w:rPr>
                <w:rFonts w:asciiTheme="majorBidi" w:hAnsiTheme="majorBidi" w:cstheme="majorBidi"/>
                <w:sz w:val="20"/>
                <w:szCs w:val="20"/>
                <w:lang w:val="nn-NO"/>
              </w:rPr>
            </w:pPr>
            <w:r w:rsidRPr="00DA399E">
              <w:rPr>
                <w:rFonts w:asciiTheme="majorBidi" w:hAnsiTheme="majorBidi" w:cstheme="majorBidi"/>
                <w:noProof/>
                <w:sz w:val="20"/>
                <w:szCs w:val="20"/>
                <w:lang w:val="nn-NO"/>
              </w:rPr>
              <w:t>S. D. Laskarjati dan I. S. Ahmad</w:t>
            </w:r>
            <w:r w:rsidRPr="00DA399E">
              <w:rPr>
                <w:rFonts w:asciiTheme="majorBidi" w:hAnsiTheme="majorBidi" w:cstheme="majorBidi"/>
                <w:sz w:val="20"/>
                <w:szCs w:val="20"/>
                <w:lang w:val="nn-NO"/>
              </w:rPr>
              <w:t xml:space="preserve"> </w:t>
            </w:r>
            <w:r w:rsidRPr="00DA399E">
              <w:rPr>
                <w:rFonts w:asciiTheme="majorBidi" w:hAnsiTheme="majorBidi" w:cstheme="majorBidi"/>
                <w:sz w:val="20"/>
                <w:szCs w:val="20"/>
              </w:rPr>
              <w:fldChar w:fldCharType="begin" w:fldLock="1"/>
            </w:r>
            <w:r w:rsidR="007F2CDB">
              <w:rPr>
                <w:rFonts w:asciiTheme="majorBidi" w:hAnsiTheme="majorBidi" w:cstheme="majorBidi"/>
                <w:sz w:val="20"/>
                <w:szCs w:val="20"/>
                <w:lang w:val="sv-SE"/>
              </w:rPr>
              <w:instrText>ADDIN CSL_CITATION {"citationItems":[{"id":"ITEM-1","itemData":{"DOI":"10.12962/j23373520.v11i6.91417","ISSN":"2301-928X","author":[{"dropping-particle":"","family":"Laskarjati","given":"Safira Dwiyanti","non-dropping-particle":"","parse-names":false,"suffix":""},{"dropping-particle":"","family":"Ahmad","given":"Imam Safawi","non-dropping-particle":"","parse-names":false,"suffix":""}],"container-title":"Jurnal Sains dan Seni ITS","id":"ITEM-1","issue":"6","issued":{"date-parts":[["2023"]]},"title":"Perbandingan Peramalan Harga Saham menggunakan Autoregressive Intergrated Moving Average (ARIMA) dan Fuzzy Time series Markov Chain (Studi Kasus: Saham PT Indofood CBP Sukses Makmur Tbk)","type":"article-journal","volume":"11"},"uris":["http://www.mendeley.com/documents/?uuid=8cac9618-6657-4896-9ea0-e4bbd2a445eb","http://www.mendeley.com/documents/?uuid=b8becae5-9e7d-44ba-b8c0-33e1a972a655"]}],"mendeley":{"formattedCitation":"[13]","manualFormatting":"[8]","plainTextFormattedCitation":"[13]","previouslyFormattedCitation":"[13]"},"properties":{"noteIndex":0},"schema":"https://github.com/citation-style-language/schema/raw/master/csl-citation.json"}</w:instrText>
            </w:r>
            <w:r w:rsidRPr="00DA399E">
              <w:rPr>
                <w:rFonts w:asciiTheme="majorBidi" w:hAnsiTheme="majorBidi" w:cstheme="majorBidi"/>
                <w:sz w:val="20"/>
                <w:szCs w:val="20"/>
              </w:rPr>
              <w:fldChar w:fldCharType="separate"/>
            </w:r>
            <w:r w:rsidRPr="00DA399E">
              <w:rPr>
                <w:rFonts w:asciiTheme="majorBidi" w:hAnsiTheme="majorBidi" w:cstheme="majorBidi"/>
                <w:noProof/>
                <w:sz w:val="20"/>
                <w:szCs w:val="20"/>
                <w:lang w:val="nn-NO"/>
              </w:rPr>
              <w:t>[8]</w:t>
            </w:r>
            <w:r w:rsidRPr="00DA399E">
              <w:rPr>
                <w:rFonts w:asciiTheme="majorBidi" w:hAnsiTheme="majorBidi" w:cstheme="majorBidi"/>
                <w:sz w:val="20"/>
                <w:szCs w:val="20"/>
              </w:rPr>
              <w:fldChar w:fldCharType="end"/>
            </w:r>
          </w:p>
        </w:tc>
        <w:tc>
          <w:tcPr>
            <w:tcW w:w="6866" w:type="dxa"/>
            <w:tcBorders>
              <w:bottom w:val="single" w:sz="4" w:space="0" w:color="auto"/>
            </w:tcBorders>
          </w:tcPr>
          <w:p w14:paraId="6220CE52" w14:textId="67140287" w:rsidR="005C540E" w:rsidRPr="003331D1" w:rsidRDefault="005C540E" w:rsidP="00DA399E">
            <w:pPr>
              <w:jc w:val="both"/>
              <w:rPr>
                <w:rFonts w:asciiTheme="majorBidi" w:hAnsiTheme="majorBidi" w:cstheme="majorBidi"/>
                <w:i/>
                <w:iCs/>
                <w:sz w:val="20"/>
                <w:szCs w:val="20"/>
                <w:lang w:val="nn-NO"/>
              </w:rPr>
            </w:pPr>
            <w:r w:rsidRPr="003331D1">
              <w:rPr>
                <w:rFonts w:asciiTheme="majorBidi" w:hAnsiTheme="majorBidi" w:cstheme="majorBidi"/>
                <w:i/>
                <w:iCs/>
                <w:sz w:val="20"/>
                <w:szCs w:val="20"/>
                <w:lang w:val="nn-NO"/>
              </w:rPr>
              <w:t>Perbandingan Peramalan Harga Saham menggunakan Autoregressive Intergrated Moving Average (ARIMA) dan Fuzzy Time Series Markov Chain (Studi Kasus: Saham PT Indofood CBP Sukses Makmur Tbk).</w:t>
            </w:r>
          </w:p>
          <w:p w14:paraId="0F03989F" w14:textId="049411F0" w:rsidR="005C540E" w:rsidRPr="003331D1" w:rsidRDefault="009574DF" w:rsidP="00DA399E">
            <w:pPr>
              <w:jc w:val="both"/>
              <w:rPr>
                <w:rFonts w:asciiTheme="majorBidi" w:hAnsiTheme="majorBidi" w:cstheme="majorBidi"/>
                <w:i/>
                <w:iCs/>
                <w:sz w:val="20"/>
                <w:szCs w:val="20"/>
                <w:lang w:val="nn-NO"/>
              </w:rPr>
            </w:pPr>
            <w:r w:rsidRPr="003331D1">
              <w:rPr>
                <w:rFonts w:asciiTheme="majorBidi" w:hAnsiTheme="majorBidi" w:cstheme="majorBidi"/>
                <w:sz w:val="20"/>
                <w:szCs w:val="20"/>
                <w:lang w:val="nn-NO"/>
              </w:rPr>
              <w:lastRenderedPageBreak/>
              <w:t xml:space="preserve">Temuan penelitian ini telah mengidentifikasi pendekatan yang paling efektif untuk meramalkan harga saham PT Indofood CBP Sukses Makmur Tbk, yaitu model Fuzzy Time Series Markov Chain, menghasilkan RMSE </w:t>
            </w:r>
            <w:r w:rsidRPr="003331D1">
              <w:rPr>
                <w:rFonts w:asciiTheme="majorBidi" w:hAnsiTheme="majorBidi" w:cstheme="majorBidi"/>
                <w:i/>
                <w:iCs/>
                <w:sz w:val="20"/>
                <w:szCs w:val="20"/>
                <w:lang w:val="nn-NO"/>
              </w:rPr>
              <w:t>(Root Mean Square Error)</w:t>
            </w:r>
            <w:r w:rsidRPr="003331D1">
              <w:rPr>
                <w:rFonts w:asciiTheme="majorBidi" w:hAnsiTheme="majorBidi" w:cstheme="majorBidi"/>
                <w:sz w:val="20"/>
                <w:szCs w:val="20"/>
                <w:lang w:val="nn-NO"/>
              </w:rPr>
              <w:t xml:space="preserve"> sebesar 108,813 dan MAPE </w:t>
            </w:r>
            <w:r w:rsidRPr="003331D1">
              <w:rPr>
                <w:rFonts w:asciiTheme="majorBidi" w:hAnsiTheme="majorBidi" w:cstheme="majorBidi"/>
                <w:i/>
                <w:iCs/>
                <w:sz w:val="20"/>
                <w:szCs w:val="20"/>
                <w:lang w:val="nn-NO"/>
              </w:rPr>
              <w:t>(Mean Persentase Kesalahan Absolut)</w:t>
            </w:r>
            <w:r w:rsidRPr="003331D1">
              <w:rPr>
                <w:rFonts w:asciiTheme="majorBidi" w:hAnsiTheme="majorBidi" w:cstheme="majorBidi"/>
                <w:sz w:val="20"/>
                <w:szCs w:val="20"/>
                <w:lang w:val="nn-NO"/>
              </w:rPr>
              <w:t xml:space="preserve"> sebesar 0,949%</w:t>
            </w:r>
            <w:r w:rsidRPr="003331D1">
              <w:rPr>
                <w:rFonts w:asciiTheme="majorBidi" w:hAnsiTheme="majorBidi" w:cstheme="majorBidi"/>
                <w:i/>
                <w:iCs/>
                <w:sz w:val="20"/>
                <w:szCs w:val="20"/>
                <w:lang w:val="nn-NO"/>
              </w:rPr>
              <w:t>.</w:t>
            </w:r>
          </w:p>
        </w:tc>
      </w:tr>
    </w:tbl>
    <w:p w14:paraId="3AD0F736" w14:textId="77777777" w:rsidR="00DE3E94" w:rsidRPr="003331D1" w:rsidRDefault="00DE3E94" w:rsidP="0052012D">
      <w:pPr>
        <w:pStyle w:val="IEEEParagraph"/>
        <w:ind w:firstLine="0"/>
        <w:rPr>
          <w:lang w:val="nn-NO"/>
        </w:rPr>
      </w:pPr>
    </w:p>
    <w:p w14:paraId="7DA8B811" w14:textId="77777777" w:rsidR="00DE3E94" w:rsidRDefault="00000000" w:rsidP="007C04DD">
      <w:pPr>
        <w:pStyle w:val="IEEEHeading2"/>
        <w:numPr>
          <w:ilvl w:val="0"/>
          <w:numId w:val="3"/>
        </w:numPr>
        <w:spacing w:after="0"/>
        <w:ind w:left="426" w:hanging="426"/>
        <w:rPr>
          <w:sz w:val="24"/>
          <w:szCs w:val="20"/>
        </w:rPr>
      </w:pPr>
      <w:r>
        <w:rPr>
          <w:sz w:val="24"/>
          <w:szCs w:val="20"/>
        </w:rPr>
        <w:t>Tinjauan Pustaka</w:t>
      </w:r>
    </w:p>
    <w:p w14:paraId="4CAA6221" w14:textId="4239F154" w:rsidR="00DE3E94" w:rsidRPr="008E2B01" w:rsidRDefault="00DA399E" w:rsidP="007C04DD">
      <w:pPr>
        <w:pStyle w:val="IEEEParagraph"/>
        <w:numPr>
          <w:ilvl w:val="0"/>
          <w:numId w:val="4"/>
        </w:numPr>
        <w:ind w:left="426" w:hanging="426"/>
      </w:pPr>
      <w:r>
        <w:rPr>
          <w:i/>
          <w:iCs/>
        </w:rPr>
        <w:t>Prediksi/Peramalan</w:t>
      </w:r>
    </w:p>
    <w:p w14:paraId="3F8372DD" w14:textId="06CE2BD9" w:rsidR="008E2B01" w:rsidRPr="007953BF" w:rsidRDefault="00942B11" w:rsidP="00E529C1">
      <w:pPr>
        <w:pStyle w:val="IEEEParagraph"/>
        <w:ind w:firstLine="426"/>
        <w:rPr>
          <w:rFonts w:eastAsia="Times New Roman"/>
          <w:lang w:val="nn-NO" w:eastAsia="en-ID"/>
        </w:rPr>
      </w:pPr>
      <w:r w:rsidRPr="00942B11">
        <w:rPr>
          <w:rFonts w:eastAsia="Times New Roman"/>
          <w:lang w:eastAsia="en-ID"/>
        </w:rPr>
        <w:t xml:space="preserve">Peramalan </w:t>
      </w:r>
      <w:r w:rsidRPr="00942B11">
        <w:rPr>
          <w:rFonts w:eastAsia="Times New Roman"/>
          <w:i/>
          <w:iCs/>
          <w:lang w:eastAsia="en-ID"/>
        </w:rPr>
        <w:t>(forecasting)</w:t>
      </w:r>
      <w:r w:rsidRPr="00942B11">
        <w:rPr>
          <w:rFonts w:eastAsia="Times New Roman"/>
          <w:lang w:eastAsia="en-ID"/>
        </w:rPr>
        <w:t xml:space="preserve"> mencakup penerapan sistematis metodologi atau pendekatan untuk mengantisipasi atau memperkirakan kejadian atau besaran yang akan datang dengan memanfaatkan pola data masa lalu dan tren yang ada. </w:t>
      </w:r>
      <w:r w:rsidRPr="003331D1">
        <w:rPr>
          <w:rFonts w:eastAsia="Times New Roman"/>
          <w:lang w:val="nn-NO" w:eastAsia="en-ID"/>
        </w:rPr>
        <w:t>Analisis prediktif biasanya mengandalkan rangkaian data temporal untuk menghasilkan perkiraan</w:t>
      </w:r>
      <w:r w:rsidR="00DA399E" w:rsidRPr="00DA399E">
        <w:rPr>
          <w:rFonts w:eastAsia="Times New Roman"/>
          <w:lang w:val="nn-NO" w:eastAsia="en-ID"/>
        </w:rPr>
        <w:t xml:space="preserve">. </w:t>
      </w:r>
      <w:r w:rsidR="00DA399E" w:rsidRPr="00DA399E">
        <w:rPr>
          <w:rFonts w:eastAsia="Times New Roman"/>
          <w:lang w:eastAsia="en-ID"/>
        </w:rPr>
        <w:fldChar w:fldCharType="begin" w:fldLock="1"/>
      </w:r>
      <w:r w:rsidR="007F2CDB">
        <w:rPr>
          <w:rFonts w:eastAsia="Times New Roman"/>
          <w:lang w:val="nn-NO" w:eastAsia="en-ID"/>
        </w:rPr>
        <w:instrText>ADDIN CSL_CITATION {"citationItems":[{"id":"ITEM-1","itemData":{"author":[{"dropping-particle":"","family":"Gibran","given":"Calvin Mikhailouzna","non-dropping-particle":"","parse-names":false,"suffix":""},{"dropping-particle":"","family":"Setiyawati","given":"Sulis","non-dropping-particle":"","parse-names":false,"suffix":""},{"dropping-particle":"","family":"Liantoni","given":"Febri","non-dropping-particle":"","parse-names":false,"suffix":""}],"id":"ITEM-1","issue":"1","issued":{"date-parts":[["2021"]]},"number-of-pages":"112-117","title":"Prediksi Penambahan Kasus Covid-19 di Indonesia Melalui Pendekatan Time Series Menggunakan Metode Exponential Smoothing","type":"book","volume":"6"},"uris":["http://www.mendeley.com/documents/?uuid=75b4090e-8531-4624-afd8-8fc476d15eee"]}],"mendeley":{"formattedCitation":"[11]","plainTextFormattedCitation":"[11]","previouslyFormattedCitation":"[11]"},"properties":{"noteIndex":0},"schema":"https://github.com/citation-style-language/schema/raw/master/csl-citation.json"}</w:instrText>
      </w:r>
      <w:r w:rsidR="00DA399E" w:rsidRPr="00DA399E">
        <w:rPr>
          <w:rFonts w:eastAsia="Times New Roman"/>
          <w:lang w:eastAsia="en-ID"/>
        </w:rPr>
        <w:fldChar w:fldCharType="separate"/>
      </w:r>
      <w:r w:rsidR="0048432B" w:rsidRPr="0048432B">
        <w:rPr>
          <w:rFonts w:eastAsia="Times New Roman"/>
          <w:noProof/>
          <w:lang w:val="nn-NO" w:eastAsia="en-ID"/>
        </w:rPr>
        <w:t>[11]</w:t>
      </w:r>
      <w:r w:rsidR="00DA399E" w:rsidRPr="00DA399E">
        <w:rPr>
          <w:rFonts w:eastAsia="Times New Roman"/>
          <w:lang w:eastAsia="en-ID"/>
        </w:rPr>
        <w:fldChar w:fldCharType="end"/>
      </w:r>
      <w:r w:rsidR="00DA399E" w:rsidRPr="007953BF">
        <w:rPr>
          <w:rFonts w:eastAsia="Times New Roman"/>
          <w:lang w:val="nn-NO" w:eastAsia="en-ID"/>
        </w:rPr>
        <w:t>.</w:t>
      </w:r>
    </w:p>
    <w:p w14:paraId="30DA7130" w14:textId="11A1F2EE" w:rsidR="00BF0247" w:rsidRPr="002E75E9" w:rsidRDefault="00DA399E" w:rsidP="007C04DD">
      <w:pPr>
        <w:pStyle w:val="IEEEParagraph"/>
        <w:numPr>
          <w:ilvl w:val="0"/>
          <w:numId w:val="4"/>
        </w:numPr>
        <w:ind w:left="426" w:hanging="426"/>
        <w:rPr>
          <w:i/>
          <w:iCs/>
        </w:rPr>
      </w:pPr>
      <w:r w:rsidRPr="002E75E9">
        <w:rPr>
          <w:i/>
          <w:iCs/>
        </w:rPr>
        <w:t>Pengadaan Barang dan Jasa</w:t>
      </w:r>
    </w:p>
    <w:p w14:paraId="4734FD4D" w14:textId="3B304EF0" w:rsidR="008E2B01" w:rsidRPr="007F2CDB" w:rsidRDefault="00073E85" w:rsidP="00E529C1">
      <w:pPr>
        <w:pStyle w:val="IEEEParagraph"/>
        <w:ind w:firstLine="426"/>
        <w:rPr>
          <w:lang w:val="sv-SE"/>
        </w:rPr>
      </w:pPr>
      <w:r w:rsidRPr="003331D1">
        <w:rPr>
          <w:lang w:val="nn-NO"/>
        </w:rPr>
        <w:t xml:space="preserve">Akuisisi mencakup pengadaan barang dan jasa secara transparan, efektif, dan efisien sesuai dengan kebutuhan dan kepentingan sektor publik dan swasta. Ini terdiri dari dua kategori berbeda: pengadaan publik dan pengadaan swasta. Sebagaimana dijelaskan oleh Edquist dkk., pengadaan publik mengacu pada proses akuisisi yang dilakukan oleh badan pemerintah dan lembaga publik untuk mendapatkan barang, infrastruktur, dan layanan secara transparan, efektif, dan efisien, selaras dengan kebutuhan dan preferensi pengguna akhir </w:t>
      </w:r>
      <w:r w:rsidR="007F2CDB">
        <w:rPr>
          <w:i/>
          <w:iCs/>
          <w:lang w:val="sv-SE"/>
        </w:rPr>
        <w:fldChar w:fldCharType="begin" w:fldLock="1"/>
      </w:r>
      <w:r w:rsidR="007F2CDB">
        <w:rPr>
          <w:i/>
          <w:iCs/>
          <w:lang w:val="sv-SE"/>
        </w:rPr>
        <w:instrText>ADDIN CSL_CITATION {"citationItems":[{"id":"ITEM-1","itemData":{"author":[{"dropping-particle":"","family":"Nainggolan","given":"Ellen Meilinda","non-dropping-particle":"","parse-names":false,"suffix":""},{"dropping-particle":"","family":"Mardiana","given":"Siti","non-dropping-particle":"","parse-names":false,"suffix":""},{"dropping-particle":"","family":"Area","given":"Universitas Medan","non-dropping-particle":"","parse-names":false,"suffix":""},{"dropping-particle":"","family":"Pengadaan","given":"Program Bela","non-dropping-particle":"","parse-names":false,"suffix":""}],"container-title":"PUBLIK: Jurnal Manajemen Sumber Daya Manusia, Adminsitrasi dan Pelayanan Publik Universitas Bina Taruna Gorontalo","id":"ITEM-1","issue":"1","issued":{"date-parts":[["2023"]]},"page":"1-16","title":"Implementasi Kebijakan Pengadaan Barang/Jasa Pemerintah Tentang Program Bela Pengadaan","type":"article-journal","volume":"10"},"uris":["http://www.mendeley.com/documents/?uuid=561d798b-6678-4d1c-a462-dbc07b9b1c67"]}],"mendeley":{"formattedCitation":"[14]","plainTextFormattedCitation":"[14]"},"properties":{"noteIndex":0},"schema":"https://github.com/citation-style-language/schema/raw/master/csl-citation.json"}</w:instrText>
      </w:r>
      <w:r w:rsidR="007F2CDB">
        <w:rPr>
          <w:i/>
          <w:iCs/>
          <w:lang w:val="sv-SE"/>
        </w:rPr>
        <w:fldChar w:fldCharType="separate"/>
      </w:r>
      <w:r w:rsidR="007F2CDB" w:rsidRPr="007F2CDB">
        <w:rPr>
          <w:iCs/>
          <w:noProof/>
          <w:lang w:val="sv-SE"/>
        </w:rPr>
        <w:t>[14]</w:t>
      </w:r>
      <w:r w:rsidR="007F2CDB">
        <w:rPr>
          <w:i/>
          <w:iCs/>
          <w:lang w:val="sv-SE"/>
        </w:rPr>
        <w:fldChar w:fldCharType="end"/>
      </w:r>
      <w:r w:rsidR="00DA399E" w:rsidRPr="00DA399E">
        <w:rPr>
          <w:i/>
          <w:iCs/>
          <w:lang w:val="sv-SE"/>
        </w:rPr>
        <w:t>.</w:t>
      </w:r>
    </w:p>
    <w:p w14:paraId="56E65C05" w14:textId="39531853" w:rsidR="008E2B01" w:rsidRPr="008E2B01" w:rsidRDefault="00DA399E" w:rsidP="007C04DD">
      <w:pPr>
        <w:pStyle w:val="IEEEParagraph"/>
        <w:numPr>
          <w:ilvl w:val="0"/>
          <w:numId w:val="4"/>
        </w:numPr>
        <w:ind w:left="426" w:hanging="426"/>
      </w:pPr>
      <w:r>
        <w:rPr>
          <w:i/>
        </w:rPr>
        <w:t>Data Times Series</w:t>
      </w:r>
    </w:p>
    <w:p w14:paraId="08726F02" w14:textId="1293F5C0" w:rsidR="00E529C1" w:rsidRPr="00E529C1" w:rsidRDefault="006E1137" w:rsidP="00E529C1">
      <w:pPr>
        <w:pStyle w:val="IEEEParagraph"/>
        <w:ind w:firstLine="426"/>
        <w:rPr>
          <w:lang w:val="sv-SE"/>
        </w:rPr>
      </w:pPr>
      <w:r w:rsidRPr="006E1137">
        <w:rPr>
          <w:lang w:val="nn-NO"/>
        </w:rPr>
        <w:t>Data deret waktu merupakan kumpulan informasi berurutan yang diatur berdasarkan interval waktu, termasuk frekuensi harian, mingguan, bulanan, atau tahunan. Melakukan pemeriksaan berkala terhadap data tersebut akan memfasilitasi pemahaman perkembangan kejadian tunggal atau ganda dan keterkaitannya dengan fenomena lain. Selain itu, metodologi analisis deret waktu memperluas penerapannya pada berbagai tipe data, mencakup kontinum bernilai nyata, himpunan numerik diskrit, dan representasi simbolik diskrit</w:t>
      </w:r>
      <w:r>
        <w:rPr>
          <w:lang w:val="nn-NO"/>
        </w:rPr>
        <w:t xml:space="preserve"> </w:t>
      </w:r>
      <w:r w:rsidR="00DA399E" w:rsidRPr="00600DD7">
        <w:fldChar w:fldCharType="begin" w:fldLock="1"/>
      </w:r>
      <w:r w:rsidR="007F2CDB">
        <w:rPr>
          <w:lang w:val="sv-SE"/>
        </w:rPr>
        <w:instrText>ADDIN CSL_CITATION {"citationItems":[{"id":"ITEM-1","itemData":{"DOI":"10.26418/justin.v8i4.40186","author":[{"dropping-particle":"","family":"Ramadhan","given":"M Ridho","non-dropping-particle":"","parse-names":false,"suffix":""},{"dropping-particle":"","family":"Novriando","given":"Haried","non-dropping-particle":"","parse-names":false,"suffix":""}],"id":"ITEM-1","issue":"4","issued":{"date-parts":[["2020"]]},"number-of-pages":"418-423","title":"Implementasi Fuzzy Time Series pada Prediksi Jumlah Penjualan Rumah Fuzzy Time Series Implementation in Predicting Number of Home Sales","type":"book","volume":"08"},"uris":["http://www.mendeley.com/documents/?uuid=b7dc49ff-5b86-4497-9fa3-d9a707954de6"]}],"mendeley":{"formattedCitation":"[10]","plainTextFormattedCitation":"[10]","previouslyFormattedCitation":"[10]"},"properties":{"noteIndex":0},"schema":"https://github.com/citation-style-language/schema/raw/master/csl-citation.json"}</w:instrText>
      </w:r>
      <w:r w:rsidR="00DA399E" w:rsidRPr="00600DD7">
        <w:fldChar w:fldCharType="separate"/>
      </w:r>
      <w:r w:rsidR="0048432B" w:rsidRPr="0048432B">
        <w:rPr>
          <w:noProof/>
          <w:lang w:val="sv-SE"/>
        </w:rPr>
        <w:t>[10]</w:t>
      </w:r>
      <w:r w:rsidR="00DA399E" w:rsidRPr="00600DD7">
        <w:fldChar w:fldCharType="end"/>
      </w:r>
      <w:r w:rsidR="00DA399E" w:rsidRPr="00600DD7">
        <w:rPr>
          <w:lang w:val="sv-SE"/>
        </w:rPr>
        <w:t>.</w:t>
      </w:r>
    </w:p>
    <w:p w14:paraId="686263FD" w14:textId="0BD6BC7F" w:rsidR="008E2B01" w:rsidRPr="002E75E9" w:rsidRDefault="00DA399E" w:rsidP="007C04DD">
      <w:pPr>
        <w:pStyle w:val="IEEEParagraph"/>
        <w:numPr>
          <w:ilvl w:val="0"/>
          <w:numId w:val="4"/>
        </w:numPr>
        <w:ind w:left="426" w:hanging="426"/>
        <w:rPr>
          <w:i/>
          <w:iCs/>
        </w:rPr>
      </w:pPr>
      <w:r w:rsidRPr="002E75E9">
        <w:rPr>
          <w:i/>
          <w:iCs/>
        </w:rPr>
        <w:t>Peramalan Times Series</w:t>
      </w:r>
    </w:p>
    <w:p w14:paraId="4DD8A9B2" w14:textId="350409A0" w:rsidR="00E529C1" w:rsidRPr="00E529C1" w:rsidRDefault="00AD5D18" w:rsidP="00E529C1">
      <w:pPr>
        <w:pStyle w:val="IEEEParagraph"/>
        <w:ind w:firstLine="426"/>
        <w:rPr>
          <w:rFonts w:eastAsia="Times New Roman"/>
          <w:lang w:val="sv-SE" w:eastAsia="en-ID"/>
        </w:rPr>
      </w:pPr>
      <w:r w:rsidRPr="00AD5D18">
        <w:rPr>
          <w:rFonts w:eastAsia="Times New Roman"/>
          <w:lang w:val="sv-SE" w:eastAsia="en-ID"/>
        </w:rPr>
        <w:t>Peramalan deret waktu memerlukan metodologi yang didasarkan pada premis bahwa nilai masa depan dari suatu variabel tertentu akan mereplikasi lintasan data historis dari variabel tersebut pada titik waktu sebelumnya. Kemanjuran prakiraan tersebut sangat bergantung pada pemahaman yang baik atas data historis yang diperlukan dan kemahiran dalam menggunakan beragam teknik dan metodologi peramalan</w:t>
      </w:r>
      <w:r w:rsidR="00DA399E" w:rsidRPr="00600DD7">
        <w:rPr>
          <w:rFonts w:eastAsia="Times New Roman"/>
          <w:lang w:val="sv-SE" w:eastAsia="en-ID"/>
        </w:rPr>
        <w:t xml:space="preserve"> </w:t>
      </w:r>
      <w:r w:rsidR="00DA399E" w:rsidRPr="00600DD7">
        <w:rPr>
          <w:rFonts w:eastAsia="Times New Roman"/>
          <w:lang w:eastAsia="en-ID"/>
        </w:rPr>
        <w:fldChar w:fldCharType="begin" w:fldLock="1"/>
      </w:r>
      <w:r w:rsidR="007F2CDB">
        <w:rPr>
          <w:rFonts w:eastAsia="Times New Roman"/>
          <w:lang w:val="sv-SE" w:eastAsia="en-ID"/>
        </w:rPr>
        <w:instrText>ADDIN CSL_CITATION {"citationItems":[{"id":"ITEM-1","itemData":{"author":[{"dropping-particle":"","family":"Wiliyana","given":"Aan Andri","non-dropping-particle":"","parse-names":false,"suffix":""},{"dropping-particle":"","family":"Darsyah","given":"","non-dropping-particle":"","parse-names":false,"suffix":""}],"id":"ITEM-1","issued":{"date-parts":[["2018"]]},"number-of-pages":"361-367","title":"Perbandingan Metode ARIMA Dan MOVING AVERAGE Pada Kasus Harga Gula Pasir Di Jakarta","type":"book","volume":"1"},"uris":["http://www.mendeley.com/documents/?uuid=e86344d0-4ebc-44f2-8131-b8db593beff4"]}],"mendeley":{"formattedCitation":"[7]","plainTextFormattedCitation":"[7]","previouslyFormattedCitation":"[7]"},"properties":{"noteIndex":0},"schema":"https://github.com/citation-style-language/schema/raw/master/csl-citation.json"}</w:instrText>
      </w:r>
      <w:r w:rsidR="00DA399E" w:rsidRPr="00600DD7">
        <w:rPr>
          <w:rFonts w:eastAsia="Times New Roman"/>
          <w:lang w:eastAsia="en-ID"/>
        </w:rPr>
        <w:fldChar w:fldCharType="separate"/>
      </w:r>
      <w:r w:rsidR="0048432B" w:rsidRPr="0048432B">
        <w:rPr>
          <w:rFonts w:eastAsia="Times New Roman"/>
          <w:noProof/>
          <w:lang w:val="sv-SE" w:eastAsia="en-ID"/>
        </w:rPr>
        <w:t>[7]</w:t>
      </w:r>
      <w:r w:rsidR="00DA399E" w:rsidRPr="00600DD7">
        <w:rPr>
          <w:rFonts w:eastAsia="Times New Roman"/>
          <w:lang w:eastAsia="en-ID"/>
        </w:rPr>
        <w:fldChar w:fldCharType="end"/>
      </w:r>
      <w:r w:rsidR="00DA399E" w:rsidRPr="00600DD7">
        <w:rPr>
          <w:rFonts w:eastAsia="Times New Roman"/>
          <w:lang w:val="sv-SE" w:eastAsia="en-ID"/>
        </w:rPr>
        <w:t>.</w:t>
      </w:r>
    </w:p>
    <w:p w14:paraId="7ECB7C6A" w14:textId="601B8353" w:rsidR="008E2B01" w:rsidRPr="002E75E9" w:rsidRDefault="00E529C1" w:rsidP="007C04DD">
      <w:pPr>
        <w:pStyle w:val="IEEEParagraph"/>
        <w:numPr>
          <w:ilvl w:val="0"/>
          <w:numId w:val="4"/>
        </w:numPr>
        <w:ind w:left="426" w:hanging="426"/>
        <w:rPr>
          <w:i/>
          <w:iCs/>
        </w:rPr>
      </w:pPr>
      <w:r w:rsidRPr="002E75E9">
        <w:rPr>
          <w:i/>
          <w:iCs/>
        </w:rPr>
        <w:t>Pola Data</w:t>
      </w:r>
    </w:p>
    <w:p w14:paraId="0427242C" w14:textId="4CF71366" w:rsidR="00E529C1" w:rsidRPr="00E529C1" w:rsidRDefault="00132DAF" w:rsidP="00E529C1">
      <w:pPr>
        <w:pStyle w:val="IEEEParagraph"/>
        <w:ind w:firstLine="426"/>
        <w:rPr>
          <w:lang w:val="sv-SE"/>
        </w:rPr>
      </w:pPr>
      <w:r w:rsidRPr="00132DAF">
        <w:rPr>
          <w:lang w:val="sv-SE"/>
        </w:rPr>
        <w:t>Penting untuk memahami pola data secara menyeluruh sebelum melakukan upaya peramalan. Identifikasi yang cermat terhadap pola data yang sesuai dalam analisis rangkaian berkala, khususnya dalam konteks metodologi Rangkaian Waktu, berdampak signifikan terhadap ketepatan analisis data. Pola-pola ini mencakup empat klasifikasi utama: horizontal, musiman, tren, dan siklus. Pola horizontal muncul ketika data berosilasi di sekitar nilai rata-rata yang konsisten, sedangkan pola musiman muncul karena pengaruh elemen musiman yang berulang pada rangkaian data. Pola tren menunjukkan naik atau turunnya data dalam jangka panjang, sedangkan pola siklus muncul dari undulasi ekonomi yang berdampak pada data</w:t>
      </w:r>
      <w:r w:rsidR="00E529C1" w:rsidRPr="00600DD7">
        <w:rPr>
          <w:lang w:val="sv-SE"/>
        </w:rPr>
        <w:t xml:space="preserve"> </w:t>
      </w:r>
      <w:r w:rsidR="00E529C1" w:rsidRPr="00600DD7">
        <w:fldChar w:fldCharType="begin" w:fldLock="1"/>
      </w:r>
      <w:r w:rsidR="007F2CDB">
        <w:rPr>
          <w:lang w:val="sv-SE"/>
        </w:rPr>
        <w:instrText>ADDIN CSL_CITATION {"citationItems":[{"id":"ITEM-1","itemData":{"author":[{"dropping-particle":"","family":"Petra","given":"Universitas Kristen","non-dropping-particle":"","parse-names":false,"suffix":""}],"id":"ITEM-1","issued":{"date-parts":[["2017"]]},"page":"5-10","title":"Pola Data","type":"article-journal"},"uris":["http://www.mendeley.com/documents/?uuid=2715220a-e1ef-4487-b711-9c19524d5f0d","http://www.mendeley.com/documents/?uuid=8e750124-56e9-4cfd-8351-ed744aec92eb"]}],"mendeley":{"formattedCitation":"[15]","plainTextFormattedCitation":"[15]","previouslyFormattedCitation":"[14]"},"properties":{"noteIndex":0},"schema":"https://github.com/citation-style-language/schema/raw/master/csl-citation.json"}</w:instrText>
      </w:r>
      <w:r w:rsidR="00E529C1" w:rsidRPr="00600DD7">
        <w:fldChar w:fldCharType="separate"/>
      </w:r>
      <w:r w:rsidR="007F2CDB" w:rsidRPr="007F2CDB">
        <w:rPr>
          <w:noProof/>
          <w:lang w:val="sv-SE"/>
        </w:rPr>
        <w:t>[15]</w:t>
      </w:r>
      <w:r w:rsidR="00E529C1" w:rsidRPr="00600DD7">
        <w:fldChar w:fldCharType="end"/>
      </w:r>
      <w:r w:rsidR="00E529C1" w:rsidRPr="00600DD7">
        <w:rPr>
          <w:lang w:val="sv-SE"/>
        </w:rPr>
        <w:t>.</w:t>
      </w:r>
    </w:p>
    <w:p w14:paraId="083DE7FE" w14:textId="7893AEFC" w:rsidR="008E2B01" w:rsidRPr="008E2B01" w:rsidRDefault="00E529C1" w:rsidP="007C04DD">
      <w:pPr>
        <w:pStyle w:val="IEEEParagraph"/>
        <w:numPr>
          <w:ilvl w:val="0"/>
          <w:numId w:val="4"/>
        </w:numPr>
        <w:ind w:left="426" w:hanging="426"/>
      </w:pPr>
      <w:r w:rsidRPr="00E529C1">
        <w:rPr>
          <w:rFonts w:eastAsia="Times New Roman"/>
          <w:i/>
          <w:iCs/>
          <w:lang w:val="sv-SE" w:eastAsia="en-ID"/>
        </w:rPr>
        <w:t>Autoregressive Integrated Moving Average</w:t>
      </w:r>
      <w:r w:rsidRPr="00E529C1">
        <w:rPr>
          <w:rFonts w:eastAsia="Times New Roman"/>
          <w:lang w:val="sv-SE" w:eastAsia="en-ID"/>
        </w:rPr>
        <w:t xml:space="preserve"> (ARIMA)</w:t>
      </w:r>
    </w:p>
    <w:p w14:paraId="7607D0B8" w14:textId="4A3C1B7F" w:rsidR="007F2CDB" w:rsidRPr="00E529C1" w:rsidRDefault="00CD79E4" w:rsidP="000366B4">
      <w:pPr>
        <w:pStyle w:val="IEEEParagraph"/>
        <w:ind w:firstLine="426"/>
        <w:rPr>
          <w:rFonts w:eastAsia="Times New Roman"/>
          <w:lang w:val="sv-SE" w:eastAsia="en-ID"/>
        </w:rPr>
      </w:pPr>
      <w:r w:rsidRPr="00E529C1">
        <w:rPr>
          <w:rFonts w:eastAsia="Times New Roman"/>
          <w:i/>
          <w:iCs/>
          <w:lang w:val="sv-SE" w:eastAsia="en-ID"/>
        </w:rPr>
        <w:t>Autoregressive Integrated Moving Average</w:t>
      </w:r>
      <w:r w:rsidRPr="00E529C1">
        <w:rPr>
          <w:rFonts w:eastAsia="Times New Roman"/>
          <w:lang w:val="sv-SE" w:eastAsia="en-ID"/>
        </w:rPr>
        <w:t xml:space="preserve"> (ARIMA)</w:t>
      </w:r>
      <w:r>
        <w:rPr>
          <w:rFonts w:eastAsia="Times New Roman"/>
          <w:lang w:val="sv-SE" w:eastAsia="en-ID"/>
        </w:rPr>
        <w:t xml:space="preserve"> </w:t>
      </w:r>
      <w:r w:rsidRPr="00CD79E4">
        <w:rPr>
          <w:rFonts w:eastAsia="Times New Roman"/>
          <w:lang w:val="sv-SE" w:eastAsia="en-ID"/>
        </w:rPr>
        <w:t>memanfaatkan titik data historis dan kontemporer dari variabel dependen untuk menghasilkan prediksi yang tepat dalam jangka pendek. Namun, kemanjurannya berkurang ketika melakukan peramalan dalam interval yang lebih lama, seringkali mengakibatkan perkiraan menunjukkan stabilitas atau keteguhan dalam periode yang berlarut-larut. ARIMA terbukti kondusif untuk menganalisis kumpulan data deret waktu yang saling terkait dan bercirikan ketergantungan</w:t>
      </w:r>
      <w:r w:rsidR="00E529C1" w:rsidRPr="00E529C1">
        <w:rPr>
          <w:rFonts w:eastAsia="Times New Roman"/>
          <w:lang w:val="sv-SE" w:eastAsia="en-ID"/>
        </w:rPr>
        <w:t xml:space="preserve"> </w:t>
      </w:r>
      <w:r w:rsidR="00E529C1" w:rsidRPr="00E529C1">
        <w:rPr>
          <w:rFonts w:eastAsia="Times New Roman"/>
          <w:lang w:eastAsia="en-ID"/>
        </w:rPr>
        <w:fldChar w:fldCharType="begin" w:fldLock="1"/>
      </w:r>
      <w:r w:rsidR="007F2CDB">
        <w:rPr>
          <w:rFonts w:eastAsia="Times New Roman"/>
          <w:lang w:val="sv-SE" w:eastAsia="en-ID"/>
        </w:rPr>
        <w:instrText>ADDIN CSL_CITATION {"citationItems":[{"id":"ITEM-1","itemData":{"DOI":"10.12962/j23373520.v11i6.91417","ISSN":"2301-928X","author":[{"dropping-particle":"","family":"Laskarjati","given":"Safira Dwiyanti","non-dropping-particle":"","parse-names":false,"suffix":""},{"dropping-particle":"","family":"Ahmad","given":"Imam Safawi","non-dropping-particle":"","parse-names":false,"suffix":""}],"container-title":"Jurnal Sains dan Seni ITS","id":"ITEM-1","issue":"6","issued":{"date-parts":[["2023"]]},"title":"Perbandingan Peramalan Harga Saham menggunakan Autoregressive Intergrated Moving Average (ARIMA) dan Fuzzy Time series Markov Chain (Studi Kasus: Saham PT Indofood CBP Sukses Makmur Tbk)","type":"article-journal","volume":"11"},"uris":["http://www.mendeley.com/documents/?uuid=b8becae5-9e7d-44ba-b8c0-33e1a972a655"]}],"mendeley":{"formattedCitation":"[13]","plainTextFormattedCitation":"[13]","previouslyFormattedCitation":"[13]"},"properties":{"noteIndex":0},"schema":"https://github.com/citation-style-language/schema/raw/master/csl-citation.json"}</w:instrText>
      </w:r>
      <w:r w:rsidR="00E529C1" w:rsidRPr="00E529C1">
        <w:rPr>
          <w:rFonts w:eastAsia="Times New Roman"/>
          <w:lang w:eastAsia="en-ID"/>
        </w:rPr>
        <w:fldChar w:fldCharType="separate"/>
      </w:r>
      <w:r w:rsidR="0048432B" w:rsidRPr="0048432B">
        <w:rPr>
          <w:rFonts w:eastAsia="Times New Roman"/>
          <w:noProof/>
          <w:lang w:val="sv-SE" w:eastAsia="en-ID"/>
        </w:rPr>
        <w:t>[13]</w:t>
      </w:r>
      <w:r w:rsidR="00E529C1" w:rsidRPr="00E529C1">
        <w:rPr>
          <w:rFonts w:eastAsia="Times New Roman"/>
          <w:lang w:eastAsia="en-ID"/>
        </w:rPr>
        <w:fldChar w:fldCharType="end"/>
      </w:r>
      <w:r w:rsidR="00E529C1" w:rsidRPr="00E529C1">
        <w:rPr>
          <w:rFonts w:eastAsia="Times New Roman"/>
          <w:lang w:val="sv-SE" w:eastAsia="en-ID"/>
        </w:rPr>
        <w:t>.</w:t>
      </w:r>
    </w:p>
    <w:p w14:paraId="09F13617" w14:textId="697D788E" w:rsidR="008E2B01" w:rsidRDefault="00E529C1" w:rsidP="007C04DD">
      <w:pPr>
        <w:pStyle w:val="IEEEParagraph"/>
        <w:numPr>
          <w:ilvl w:val="0"/>
          <w:numId w:val="4"/>
        </w:numPr>
        <w:ind w:left="426" w:hanging="426"/>
      </w:pPr>
      <w:r w:rsidRPr="00600DD7">
        <w:rPr>
          <w:i/>
          <w:lang w:val="sv-SE"/>
        </w:rPr>
        <w:t>Fuzzy Time Series</w:t>
      </w:r>
    </w:p>
    <w:p w14:paraId="05B4CAF4" w14:textId="4634FE9F" w:rsidR="008E2B01" w:rsidRPr="00E529C1" w:rsidRDefault="000366B4" w:rsidP="002E75E9">
      <w:pPr>
        <w:pStyle w:val="IEEEParagraph"/>
        <w:ind w:firstLine="426"/>
        <w:rPr>
          <w:lang w:val="sv-SE"/>
        </w:rPr>
      </w:pPr>
      <w:r w:rsidRPr="000366B4">
        <w:rPr>
          <w:i/>
          <w:lang w:val="sv-SE"/>
        </w:rPr>
        <w:t xml:space="preserve">Fuzzy Time Series (FTS) </w:t>
      </w:r>
      <w:r w:rsidRPr="000366B4">
        <w:rPr>
          <w:iCs/>
          <w:lang w:val="sv-SE"/>
        </w:rPr>
        <w:t xml:space="preserve">mewakili pendekatan pemodelan prediktif yang didasarkan pada prinsip teori himpunan </w:t>
      </w:r>
      <w:r w:rsidRPr="00003D30">
        <w:rPr>
          <w:i/>
          <w:lang w:val="sv-SE"/>
        </w:rPr>
        <w:t>fuzzy</w:t>
      </w:r>
      <w:r w:rsidRPr="000366B4">
        <w:rPr>
          <w:iCs/>
          <w:lang w:val="sv-SE"/>
        </w:rPr>
        <w:t xml:space="preserve">. Metodologi ini melibatkan ekstraksi pola temporal dari data </w:t>
      </w:r>
      <w:r w:rsidRPr="000366B4">
        <w:rPr>
          <w:iCs/>
          <w:lang w:val="sv-SE"/>
        </w:rPr>
        <w:lastRenderedPageBreak/>
        <w:t xml:space="preserve">historis untuk mengantisipasi tren masa depan. Selain itu, evolusi </w:t>
      </w:r>
      <w:r w:rsidRPr="00003D30">
        <w:rPr>
          <w:i/>
          <w:lang w:val="sv-SE"/>
        </w:rPr>
        <w:t>Fuzzy Time Series</w:t>
      </w:r>
      <w:r w:rsidRPr="000366B4">
        <w:rPr>
          <w:iCs/>
          <w:lang w:val="sv-SE"/>
        </w:rPr>
        <w:t xml:space="preserve"> telah didorong oleh beragam upaya ilmiah, yang mencakup upaya untuk mengatasi tantangan yang terkait dengan peramalan data historis yang dinyatakan dalam istilah linguistik.</w:t>
      </w:r>
      <w:r w:rsidR="00E529C1" w:rsidRPr="00600DD7">
        <w:rPr>
          <w:lang w:val="sv-SE"/>
        </w:rPr>
        <w:t xml:space="preserve"> </w:t>
      </w:r>
      <w:r w:rsidR="00E529C1" w:rsidRPr="00600DD7">
        <w:fldChar w:fldCharType="begin" w:fldLock="1"/>
      </w:r>
      <w:r w:rsidR="007F2CDB">
        <w:rPr>
          <w:lang w:val="sv-SE"/>
        </w:rPr>
        <w:instrText>ADDIN CSL_CITATION {"citationItems":[{"id":"ITEM-1","itemData":{"DOI":"10.12962/j23373520.v11i6.91417","ISSN":"2301-928X","author":[{"dropping-particle":"","family":"Laskarjati","given":"Safira Dwiyanti","non-dropping-particle":"","parse-names":false,"suffix":""},{"dropping-particle":"","family":"Ahmad","given":"Imam Safawi","non-dropping-particle":"","parse-names":false,"suffix":""}],"container-title":"Jurnal Sains dan Seni ITS","id":"ITEM-1","issue":"6","issued":{"date-parts":[["2023"]]},"title":"Perbandingan Peramalan Harga Saham menggunakan Autoregressive Intergrated Moving Average (ARIMA) dan Fuzzy Time series Markov Chain (Studi Kasus: Saham PT Indofood CBP Sukses Makmur Tbk)","type":"article-journal","volume":"11"},"uris":["http://www.mendeley.com/documents/?uuid=b8becae5-9e7d-44ba-b8c0-33e1a972a655"]}],"mendeley":{"formattedCitation":"[13]","plainTextFormattedCitation":"[13]","previouslyFormattedCitation":"[13]"},"properties":{"noteIndex":0},"schema":"https://github.com/citation-style-language/schema/raw/master/csl-citation.json"}</w:instrText>
      </w:r>
      <w:r w:rsidR="00E529C1" w:rsidRPr="00600DD7">
        <w:fldChar w:fldCharType="separate"/>
      </w:r>
      <w:r w:rsidR="0048432B" w:rsidRPr="0048432B">
        <w:rPr>
          <w:noProof/>
          <w:lang w:val="sv-SE"/>
        </w:rPr>
        <w:t>[13]</w:t>
      </w:r>
      <w:r w:rsidR="00E529C1" w:rsidRPr="00600DD7">
        <w:fldChar w:fldCharType="end"/>
      </w:r>
      <w:r w:rsidR="00E529C1" w:rsidRPr="00600DD7">
        <w:rPr>
          <w:lang w:val="sv-SE"/>
        </w:rPr>
        <w:t xml:space="preserve">. </w:t>
      </w:r>
    </w:p>
    <w:p w14:paraId="03DAA7C5" w14:textId="77777777" w:rsidR="00DE3E94" w:rsidRDefault="00000000" w:rsidP="007C04DD">
      <w:pPr>
        <w:pStyle w:val="IEEEHeading2"/>
        <w:numPr>
          <w:ilvl w:val="0"/>
          <w:numId w:val="3"/>
        </w:numPr>
        <w:spacing w:after="0"/>
        <w:ind w:left="426" w:hanging="426"/>
        <w:rPr>
          <w:sz w:val="24"/>
          <w:szCs w:val="20"/>
        </w:rPr>
      </w:pPr>
      <w:r>
        <w:rPr>
          <w:sz w:val="24"/>
          <w:szCs w:val="20"/>
        </w:rPr>
        <w:t>Metode Penelitian</w:t>
      </w:r>
    </w:p>
    <w:p w14:paraId="7662DBB9" w14:textId="77777777" w:rsidR="00BF0247" w:rsidRDefault="00000000" w:rsidP="007C04DD">
      <w:pPr>
        <w:pStyle w:val="IEEEParagraph"/>
        <w:numPr>
          <w:ilvl w:val="0"/>
          <w:numId w:val="5"/>
        </w:numPr>
        <w:ind w:left="448" w:hanging="434"/>
        <w:rPr>
          <w:i/>
          <w:iCs/>
        </w:rPr>
      </w:pPr>
      <w:r>
        <w:rPr>
          <w:i/>
          <w:iCs/>
        </w:rPr>
        <w:t>Metode Penelitian</w:t>
      </w:r>
    </w:p>
    <w:p w14:paraId="2AB9F5FF" w14:textId="7DA647F8" w:rsidR="002E75E9" w:rsidRDefault="00DE086A" w:rsidP="002E75E9">
      <w:pPr>
        <w:pStyle w:val="IEEEParagraph"/>
        <w:ind w:firstLine="426"/>
        <w:rPr>
          <w:lang w:val="sv-SE"/>
        </w:rPr>
      </w:pPr>
      <w:r w:rsidRPr="00DE086A">
        <w:rPr>
          <w:lang w:val="sv-SE"/>
        </w:rPr>
        <w:t>Pendekatan investigasi ini menggabungkan metodologi kuantitatif dan eksperimental. Awalnya, teknik kuantitatif digunakan untuk mengumpulkan data historis yang berkaitan dengan perolehan barang dan jasa, yang mencakup variabel-variabel yang diteliti untuk diprediksi. Pendekatan ini memerlukan pengawasan statistik untuk menggambarkan tren, pola, dan fluktuasi dalam kumpulan data historis.</w:t>
      </w:r>
      <w:r w:rsidR="002E75E9">
        <w:rPr>
          <w:lang w:val="sv-SE"/>
        </w:rPr>
        <w:t xml:space="preserve"> </w:t>
      </w:r>
    </w:p>
    <w:p w14:paraId="40ECF170" w14:textId="42E6877B" w:rsidR="00BF0247" w:rsidRDefault="002E75E9" w:rsidP="00E5731A">
      <w:pPr>
        <w:pStyle w:val="IEEEParagraph"/>
        <w:numPr>
          <w:ilvl w:val="0"/>
          <w:numId w:val="5"/>
        </w:numPr>
        <w:ind w:left="448" w:hanging="434"/>
        <w:rPr>
          <w:i/>
          <w:iCs/>
        </w:rPr>
      </w:pPr>
      <w:r>
        <w:rPr>
          <w:i/>
          <w:iCs/>
        </w:rPr>
        <w:t>Desain Penelitian</w:t>
      </w:r>
    </w:p>
    <w:p w14:paraId="52BFDCBC" w14:textId="3E512D02" w:rsidR="00BF0247" w:rsidRDefault="00DE086A" w:rsidP="00F80DA0">
      <w:pPr>
        <w:pStyle w:val="IEEEParagraph"/>
        <w:ind w:firstLine="426"/>
        <w:rPr>
          <w:lang w:val="nn-NO"/>
        </w:rPr>
      </w:pPr>
      <w:r w:rsidRPr="00DE086A">
        <w:rPr>
          <w:lang w:val="sv-SE"/>
        </w:rPr>
        <w:t xml:space="preserve">Penelitian ini menggunakan metodologi penelitian eksperimental yang ditandai dengan perolehan data historis yang berkaitan dengan perolehan barang dan jasa. Selanjutnya dataset ini digunakan untuk pelatihan dan evaluasi model ARIMA dan </w:t>
      </w:r>
      <w:r w:rsidRPr="00DE086A">
        <w:rPr>
          <w:i/>
          <w:iCs/>
          <w:lang w:val="sv-SE"/>
        </w:rPr>
        <w:t>Fuzzy Time Series</w:t>
      </w:r>
      <w:r w:rsidRPr="00DE086A">
        <w:rPr>
          <w:lang w:val="sv-SE"/>
        </w:rPr>
        <w:t>.</w:t>
      </w:r>
    </w:p>
    <w:p w14:paraId="67A66F91" w14:textId="77777777" w:rsidR="00BF0247" w:rsidRDefault="00000000" w:rsidP="007C04DD">
      <w:pPr>
        <w:pStyle w:val="IEEEParagraph"/>
        <w:numPr>
          <w:ilvl w:val="0"/>
          <w:numId w:val="5"/>
        </w:numPr>
        <w:ind w:left="448" w:hanging="434"/>
        <w:rPr>
          <w:i/>
          <w:iCs/>
        </w:rPr>
      </w:pPr>
      <w:r>
        <w:rPr>
          <w:i/>
          <w:iCs/>
        </w:rPr>
        <w:t>Pengumpulan Data</w:t>
      </w:r>
    </w:p>
    <w:p w14:paraId="7712FAFE" w14:textId="083E110B" w:rsidR="00BF0247" w:rsidRPr="003331D1" w:rsidRDefault="00166EB5" w:rsidP="007C04DD">
      <w:pPr>
        <w:pStyle w:val="IEEEParagraph"/>
        <w:ind w:firstLine="426"/>
      </w:pPr>
      <w:r w:rsidRPr="00166EB5">
        <w:rPr>
          <w:rFonts w:eastAsia="Times New Roman"/>
          <w:lang w:val="sv-SE" w:eastAsia="en-ID"/>
        </w:rPr>
        <w:t>Untuk mengumpulkan data, sumber catatan sejarah mengacu pada laporan Pengadaan Barang dan Jasa dalam kurun waktu sembilan tahun enam bulan, terhitung Januari 2014 sampai dengan Juni 2023.</w:t>
      </w:r>
    </w:p>
    <w:p w14:paraId="2E33E300" w14:textId="77777777" w:rsidR="00BF0247" w:rsidRDefault="00000000" w:rsidP="007C04DD">
      <w:pPr>
        <w:pStyle w:val="IEEEParagraph"/>
        <w:numPr>
          <w:ilvl w:val="0"/>
          <w:numId w:val="5"/>
        </w:numPr>
        <w:ind w:left="448" w:hanging="434"/>
        <w:rPr>
          <w:i/>
          <w:iCs/>
        </w:rPr>
      </w:pPr>
      <w:r>
        <w:rPr>
          <w:i/>
          <w:iCs/>
        </w:rPr>
        <w:t>Analisis Data</w:t>
      </w:r>
    </w:p>
    <w:p w14:paraId="1798533D" w14:textId="1E8CDDE7" w:rsidR="007E33BB" w:rsidRDefault="00000000" w:rsidP="00C02D02">
      <w:pPr>
        <w:pStyle w:val="IEEEParagraph"/>
        <w:ind w:firstLine="426"/>
        <w:rPr>
          <w:lang w:val="nn-NO"/>
        </w:rPr>
      </w:pPr>
      <w:r w:rsidRPr="004E6AF0">
        <w:rPr>
          <w:lang w:val="nn-NO"/>
        </w:rPr>
        <w:t xml:space="preserve">Selama </w:t>
      </w:r>
      <w:r w:rsidRPr="00C02D02">
        <w:rPr>
          <w:i/>
          <w:iCs/>
          <w:lang w:val="nn-NO"/>
        </w:rPr>
        <w:t>fase</w:t>
      </w:r>
      <w:r w:rsidRPr="004E6AF0">
        <w:rPr>
          <w:lang w:val="nn-NO"/>
        </w:rPr>
        <w:t xml:space="preserve"> ini, terjadi analisis data, yang biasa disebut sebagai </w:t>
      </w:r>
      <w:r w:rsidRPr="00C02D02">
        <w:rPr>
          <w:i/>
          <w:iCs/>
          <w:lang w:val="nn-NO"/>
        </w:rPr>
        <w:t>fase</w:t>
      </w:r>
      <w:r w:rsidRPr="004E6AF0">
        <w:rPr>
          <w:lang w:val="nn-NO"/>
        </w:rPr>
        <w:t xml:space="preserve"> pengujian, setelah selesainya pengembangan program. Tujuan utama dari pengujian ini adalah untuk menilai kompatibilitas sistem yang dikembangkan dengan persyaratan dan desain yang telah ditetapkan sebelumnya. </w:t>
      </w:r>
    </w:p>
    <w:p w14:paraId="49BE15A3" w14:textId="58084011" w:rsidR="00BF0247" w:rsidRDefault="002E75E9" w:rsidP="007E33BB">
      <w:pPr>
        <w:pStyle w:val="IEEEParagraph"/>
        <w:numPr>
          <w:ilvl w:val="0"/>
          <w:numId w:val="5"/>
        </w:numPr>
        <w:ind w:left="448" w:hanging="434"/>
        <w:rPr>
          <w:i/>
          <w:iCs/>
        </w:rPr>
      </w:pPr>
      <w:r w:rsidRPr="002E75E9">
        <w:rPr>
          <w:rFonts w:eastAsia="Times New Roman"/>
          <w:i/>
          <w:iCs/>
          <w:lang w:val="en-US" w:eastAsia="en-ID"/>
        </w:rPr>
        <w:t>Prepocessing Data</w:t>
      </w:r>
    </w:p>
    <w:p w14:paraId="336D5EC0" w14:textId="498987A0" w:rsidR="007D19DE" w:rsidRDefault="002E75E9" w:rsidP="002E75E9">
      <w:pPr>
        <w:pStyle w:val="IEEEParagraph"/>
        <w:ind w:firstLine="426"/>
      </w:pPr>
      <w:r w:rsidRPr="002E75E9">
        <w:rPr>
          <w:rFonts w:eastAsia="Times New Roman"/>
          <w:i/>
          <w:iCs/>
          <w:lang w:val="en-US" w:eastAsia="en-ID"/>
        </w:rPr>
        <w:t>Prepocessing Data</w:t>
      </w:r>
      <w:r w:rsidRPr="00600DD7">
        <w:rPr>
          <w:rFonts w:eastAsia="Times New Roman"/>
          <w:lang w:val="en-US" w:eastAsia="en-ID"/>
        </w:rPr>
        <w:t xml:space="preserve"> yang dilakukan adalah</w:t>
      </w:r>
      <w:r>
        <w:rPr>
          <w:rFonts w:eastAsia="Times New Roman"/>
          <w:lang w:val="en-US" w:eastAsia="en-ID"/>
        </w:rPr>
        <w:t xml:space="preserve"> </w:t>
      </w:r>
      <w:r>
        <w:rPr>
          <w:rFonts w:eastAsia="Times New Roman"/>
          <w:lang w:val="sv-SE" w:eastAsia="en-ID"/>
        </w:rPr>
        <w:t>m</w:t>
      </w:r>
      <w:r w:rsidRPr="002E75E9">
        <w:rPr>
          <w:rFonts w:eastAsia="Times New Roman"/>
          <w:lang w:val="sv-SE" w:eastAsia="en-ID"/>
        </w:rPr>
        <w:t xml:space="preserve">elakukan </w:t>
      </w:r>
      <w:r w:rsidRPr="002E75E9">
        <w:rPr>
          <w:lang w:val="sv-SE"/>
        </w:rPr>
        <w:t>analisis deskriptif untuk memahami pola dan tren</w:t>
      </w:r>
      <w:r>
        <w:rPr>
          <w:lang w:val="sv-SE"/>
        </w:rPr>
        <w:t xml:space="preserve"> dan m</w:t>
      </w:r>
      <w:r w:rsidRPr="00600DD7">
        <w:rPr>
          <w:lang w:val="sv-SE"/>
        </w:rPr>
        <w:t xml:space="preserve">enangani Nilai-nilai </w:t>
      </w:r>
      <w:r w:rsidRPr="002E75E9">
        <w:t>yang hilang atau anomali dalam data</w:t>
      </w:r>
      <w:r>
        <w:t>.</w:t>
      </w:r>
    </w:p>
    <w:p w14:paraId="65ECF391" w14:textId="017F927C" w:rsidR="002E75E9" w:rsidRDefault="002E75E9" w:rsidP="002E75E9">
      <w:pPr>
        <w:pStyle w:val="IEEEParagraph"/>
        <w:numPr>
          <w:ilvl w:val="0"/>
          <w:numId w:val="5"/>
        </w:numPr>
        <w:ind w:left="448" w:hanging="434"/>
        <w:rPr>
          <w:i/>
          <w:iCs/>
        </w:rPr>
      </w:pPr>
      <w:r>
        <w:rPr>
          <w:i/>
          <w:iCs/>
        </w:rPr>
        <w:t>Pemodelan ARIMA</w:t>
      </w:r>
    </w:p>
    <w:p w14:paraId="1116C181" w14:textId="73CEB9CA" w:rsidR="002E75E9" w:rsidRPr="007F2CDB" w:rsidRDefault="002E75E9" w:rsidP="007F2CDB">
      <w:pPr>
        <w:pStyle w:val="IEEEParagraph"/>
        <w:ind w:firstLine="426"/>
        <w:rPr>
          <w:rFonts w:eastAsia="Times New Roman"/>
          <w:lang w:val="sv-SE" w:eastAsia="en-ID"/>
        </w:rPr>
      </w:pPr>
      <w:r w:rsidRPr="00FA5144">
        <w:rPr>
          <w:lang w:val="nn-NO"/>
        </w:rPr>
        <w:t xml:space="preserve">Metode ARIMA digunakan untuk memodelkan dan menganalisis data runut waktu pengadaan. </w:t>
      </w:r>
      <w:r w:rsidRPr="003331D1">
        <w:rPr>
          <w:lang w:val="nn-NO"/>
        </w:rPr>
        <w:t xml:space="preserve">Langkah-langkah termasuk identifikasi, estimasi parameter, dan verifikasi model ARIMA. </w:t>
      </w:r>
      <w:r w:rsidRPr="002E75E9">
        <w:rPr>
          <w:lang w:val="sv-SE"/>
        </w:rPr>
        <w:t xml:space="preserve">Analisis ini bertujuan untuk memahami tren, musiman, dan pola data </w:t>
      </w:r>
      <w:r w:rsidRPr="002E75E9">
        <w:rPr>
          <w:i/>
          <w:lang w:val="sv-SE"/>
        </w:rPr>
        <w:t>Historis</w:t>
      </w:r>
      <w:r>
        <w:rPr>
          <w:i/>
          <w:lang w:val="sv-SE"/>
        </w:rPr>
        <w:t xml:space="preserve">. </w:t>
      </w:r>
      <w:r w:rsidRPr="002E75E9">
        <w:rPr>
          <w:rFonts w:eastAsia="Times New Roman"/>
          <w:lang w:val="sv-SE" w:eastAsia="en-ID"/>
        </w:rPr>
        <w:t>Langkah-langkah dalam penelitian yang dilakukan menggunakan Analisa ARIMA</w:t>
      </w:r>
      <w:bookmarkStart w:id="0" w:name="_Toc158224310"/>
      <w:r w:rsidR="007F2CDB">
        <w:rPr>
          <w:rFonts w:eastAsia="Times New Roman"/>
          <w:lang w:val="sv-SE" w:eastAsia="en-ID"/>
        </w:rPr>
        <w:t xml:space="preserve"> dimulai dengan </w:t>
      </w:r>
      <w:r w:rsidRPr="002E75E9">
        <w:rPr>
          <w:rFonts w:eastAsia="Times New Roman"/>
          <w:lang w:val="sv-SE" w:eastAsia="en-ID"/>
        </w:rPr>
        <w:t>Identifikasi Stasioneritas</w:t>
      </w:r>
      <w:bookmarkStart w:id="1" w:name="_Toc158224311"/>
      <w:bookmarkEnd w:id="0"/>
      <w:r w:rsidR="007F2CDB">
        <w:rPr>
          <w:rFonts w:eastAsia="Times New Roman"/>
          <w:lang w:val="sv-SE" w:eastAsia="en-ID"/>
        </w:rPr>
        <w:t xml:space="preserve">, </w:t>
      </w:r>
      <w:r w:rsidRPr="002E75E9">
        <w:rPr>
          <w:rStyle w:val="Strong"/>
          <w:rFonts w:eastAsia="Times New Roman"/>
          <w:b w:val="0"/>
          <w:bCs w:val="0"/>
          <w:i/>
          <w:iCs/>
          <w:lang w:val="sv-SE" w:eastAsia="en-ID"/>
        </w:rPr>
        <w:t>Diffrencing</w:t>
      </w:r>
      <w:r w:rsidRPr="002E75E9">
        <w:rPr>
          <w:rStyle w:val="Strong"/>
          <w:rFonts w:eastAsia="Times New Roman"/>
          <w:b w:val="0"/>
          <w:bCs w:val="0"/>
          <w:lang w:val="sv-SE" w:eastAsia="en-ID"/>
        </w:rPr>
        <w:t xml:space="preserve"> (Pembebasan Diferensial)</w:t>
      </w:r>
      <w:bookmarkStart w:id="2" w:name="_Toc158224312"/>
      <w:bookmarkEnd w:id="1"/>
      <w:r w:rsidR="007F2CDB">
        <w:rPr>
          <w:rStyle w:val="Strong"/>
          <w:rFonts w:eastAsia="Times New Roman"/>
          <w:b w:val="0"/>
          <w:bCs w:val="0"/>
          <w:lang w:val="sv-SE" w:eastAsia="en-ID"/>
        </w:rPr>
        <w:t xml:space="preserve">, </w:t>
      </w:r>
      <w:r w:rsidRPr="007F2CDB">
        <w:rPr>
          <w:rStyle w:val="Heading3Char"/>
          <w:b w:val="0"/>
          <w:bCs w:val="0"/>
          <w:lang w:val="sv-SE" w:eastAsia="en-ID"/>
        </w:rPr>
        <w:t xml:space="preserve">Identifikasi Komponen </w:t>
      </w:r>
      <w:r w:rsidRPr="007F2CDB">
        <w:rPr>
          <w:rStyle w:val="Heading3Char"/>
          <w:b w:val="0"/>
          <w:bCs w:val="0"/>
          <w:i/>
          <w:iCs/>
          <w:lang w:val="sv-SE" w:eastAsia="en-ID"/>
        </w:rPr>
        <w:t>Moving Average</w:t>
      </w:r>
      <w:r w:rsidRPr="007F2CDB">
        <w:rPr>
          <w:rStyle w:val="Heading3Char"/>
          <w:b w:val="0"/>
          <w:bCs w:val="0"/>
          <w:lang w:val="sv-SE" w:eastAsia="en-ID"/>
        </w:rPr>
        <w:t xml:space="preserve"> (MA) dan </w:t>
      </w:r>
      <w:r w:rsidRPr="007F2CDB">
        <w:rPr>
          <w:rStyle w:val="Heading3Char"/>
          <w:b w:val="0"/>
          <w:bCs w:val="0"/>
          <w:i/>
          <w:iCs/>
          <w:lang w:val="sv-SE" w:eastAsia="en-ID"/>
        </w:rPr>
        <w:t>AutoRegressive</w:t>
      </w:r>
      <w:r w:rsidRPr="007F2CDB">
        <w:rPr>
          <w:rStyle w:val="Heading3Char"/>
          <w:b w:val="0"/>
          <w:bCs w:val="0"/>
          <w:lang w:val="sv-SE" w:eastAsia="en-ID"/>
        </w:rPr>
        <w:t xml:space="preserve"> (AR</w:t>
      </w:r>
      <w:bookmarkEnd w:id="2"/>
      <w:r w:rsidRPr="007F2CDB">
        <w:rPr>
          <w:rFonts w:eastAsia="Times New Roman"/>
          <w:lang w:val="sv-SE" w:eastAsia="en-ID"/>
        </w:rPr>
        <w:t>)</w:t>
      </w:r>
      <w:r w:rsidR="007F2CDB">
        <w:rPr>
          <w:rFonts w:eastAsia="Times New Roman"/>
          <w:lang w:val="sv-SE" w:eastAsia="en-ID"/>
        </w:rPr>
        <w:t xml:space="preserve">, </w:t>
      </w:r>
      <w:r w:rsidR="005677B3" w:rsidRPr="00600DD7">
        <w:rPr>
          <w:i/>
          <w:iCs/>
          <w:lang w:val="sv-SE"/>
        </w:rPr>
        <w:t>Decomposition</w:t>
      </w:r>
      <w:r w:rsidR="007F2CDB">
        <w:rPr>
          <w:rFonts w:eastAsia="Times New Roman"/>
          <w:lang w:val="sv-SE" w:eastAsia="en-ID"/>
        </w:rPr>
        <w:t xml:space="preserve">, </w:t>
      </w:r>
      <w:r w:rsidR="005677B3" w:rsidRPr="005677B3">
        <w:rPr>
          <w:lang w:val="sv-SE"/>
        </w:rPr>
        <w:t>Identifikasi Parameter Model ARIMA</w:t>
      </w:r>
      <w:r w:rsidR="007F2CDB">
        <w:rPr>
          <w:lang w:val="sv-SE"/>
        </w:rPr>
        <w:t xml:space="preserve">, dan </w:t>
      </w:r>
      <w:r w:rsidR="005677B3" w:rsidRPr="005677B3">
        <w:rPr>
          <w:lang w:val="sv-SE"/>
        </w:rPr>
        <w:t>Pelatihan Model ARIMA</w:t>
      </w:r>
      <w:r w:rsidR="007F2CDB">
        <w:rPr>
          <w:lang w:val="sv-SE"/>
        </w:rPr>
        <w:t>.</w:t>
      </w:r>
    </w:p>
    <w:p w14:paraId="66973407" w14:textId="56CB8903" w:rsidR="002E75E9" w:rsidRDefault="00FA5144" w:rsidP="002E75E9">
      <w:pPr>
        <w:pStyle w:val="IEEEParagraph"/>
        <w:numPr>
          <w:ilvl w:val="0"/>
          <w:numId w:val="5"/>
        </w:numPr>
        <w:ind w:left="448" w:hanging="434"/>
        <w:rPr>
          <w:i/>
          <w:iCs/>
        </w:rPr>
      </w:pPr>
      <w:r w:rsidRPr="00FA5144">
        <w:rPr>
          <w:i/>
          <w:iCs/>
        </w:rPr>
        <w:t>Fuzzy Times Series</w:t>
      </w:r>
    </w:p>
    <w:p w14:paraId="3E7FBECF" w14:textId="1AA9A127" w:rsidR="005677B3" w:rsidRPr="00384EF9" w:rsidRDefault="005677B3" w:rsidP="00384EF9">
      <w:pPr>
        <w:pStyle w:val="IEEEParagraph"/>
        <w:ind w:firstLine="426"/>
        <w:rPr>
          <w:rFonts w:eastAsia="Times New Roman"/>
          <w:lang w:val="sv-SE" w:eastAsia="en-ID"/>
        </w:rPr>
      </w:pPr>
      <w:r w:rsidRPr="005677B3">
        <w:t xml:space="preserve">Pendekatan </w:t>
      </w:r>
      <w:r w:rsidRPr="00FA5144">
        <w:rPr>
          <w:i/>
          <w:iCs/>
        </w:rPr>
        <w:t>Fuzzy Time Series</w:t>
      </w:r>
      <w:r w:rsidR="00FA5144">
        <w:t xml:space="preserve"> </w:t>
      </w:r>
      <w:r w:rsidRPr="005677B3">
        <w:t xml:space="preserve">digunakan untuk menangani ketidakpastian dan ketidakjelasan dalam data pengadaan. </w:t>
      </w:r>
      <w:r w:rsidRPr="00FA5144">
        <w:rPr>
          <w:lang w:val="nn-NO"/>
        </w:rPr>
        <w:t xml:space="preserve">Model </w:t>
      </w:r>
      <w:r w:rsidRPr="00FA5144">
        <w:rPr>
          <w:i/>
          <w:iCs/>
          <w:lang w:val="nn-NO"/>
        </w:rPr>
        <w:t>Fuzzy Time Series</w:t>
      </w:r>
      <w:r w:rsidR="00FA5144">
        <w:rPr>
          <w:lang w:val="nn-NO"/>
        </w:rPr>
        <w:t xml:space="preserve"> </w:t>
      </w:r>
      <w:r w:rsidRPr="00FA5144">
        <w:rPr>
          <w:lang w:val="nn-NO"/>
        </w:rPr>
        <w:t xml:space="preserve">dikembangkan dan dioptimalkan untuk meningkatkan ketepatan prediksi, terutama ketika data memiliki tingkat variabilitas yang tinggi. </w:t>
      </w:r>
      <w:r w:rsidR="009A3BC0" w:rsidRPr="009A3BC0">
        <w:rPr>
          <w:lang w:val="nn-NO"/>
        </w:rPr>
        <w:t xml:space="preserve">Dalam konteks penelitian ini, </w:t>
      </w:r>
      <w:r w:rsidR="009A3BC0" w:rsidRPr="009A3BC0">
        <w:rPr>
          <w:i/>
          <w:iCs/>
          <w:lang w:val="nn-NO"/>
        </w:rPr>
        <w:t>Fuzzy Time Series</w:t>
      </w:r>
      <w:r w:rsidR="009A3BC0" w:rsidRPr="009A3BC0">
        <w:rPr>
          <w:lang w:val="nn-NO"/>
        </w:rPr>
        <w:t xml:space="preserve"> yang akan digunakan diturunkan menggunakan model </w:t>
      </w:r>
      <w:r w:rsidR="009A3BC0" w:rsidRPr="009A3BC0">
        <w:rPr>
          <w:i/>
          <w:iCs/>
          <w:lang w:val="nn-NO"/>
        </w:rPr>
        <w:t>Chen</w:t>
      </w:r>
      <w:r w:rsidR="009A3BC0" w:rsidRPr="009A3BC0">
        <w:rPr>
          <w:lang w:val="nn-NO"/>
        </w:rPr>
        <w:t xml:space="preserve"> dalam bahasa pemrograman </w:t>
      </w:r>
      <w:r w:rsidR="009A3BC0" w:rsidRPr="009A3BC0">
        <w:rPr>
          <w:i/>
          <w:iCs/>
          <w:lang w:val="nn-NO"/>
        </w:rPr>
        <w:t>Python</w:t>
      </w:r>
      <w:r w:rsidR="009A3BC0" w:rsidRPr="009A3BC0">
        <w:rPr>
          <w:lang w:val="nn-NO"/>
        </w:rPr>
        <w:t>.</w:t>
      </w:r>
      <w:r w:rsidR="009A3BC0">
        <w:rPr>
          <w:lang w:val="nn-NO"/>
        </w:rPr>
        <w:t xml:space="preserve"> </w:t>
      </w:r>
      <w:r w:rsidRPr="00600DD7">
        <w:rPr>
          <w:rFonts w:eastAsia="Times New Roman"/>
          <w:lang w:val="sv-SE" w:eastAsia="en-ID"/>
        </w:rPr>
        <w:t>Langkah-langkah dalam penel</w:t>
      </w:r>
      <w:r w:rsidR="00384EF9">
        <w:rPr>
          <w:rFonts w:eastAsia="Times New Roman"/>
          <w:lang w:val="sv-SE" w:eastAsia="en-ID"/>
        </w:rPr>
        <w:t xml:space="preserve">itian ini dimulai dengan </w:t>
      </w:r>
      <w:r w:rsidRPr="00384EF9">
        <w:rPr>
          <w:lang w:val="sv-SE"/>
        </w:rPr>
        <w:t>Fuzzifikasi Data</w:t>
      </w:r>
      <w:r w:rsidR="00384EF9">
        <w:rPr>
          <w:rFonts w:eastAsia="Times New Roman"/>
          <w:lang w:val="sv-SE" w:eastAsia="en-ID"/>
        </w:rPr>
        <w:t xml:space="preserve">, </w:t>
      </w:r>
      <w:r w:rsidRPr="00384EF9">
        <w:rPr>
          <w:lang w:val="sv-SE"/>
        </w:rPr>
        <w:t xml:space="preserve">Inferensi dan </w:t>
      </w:r>
      <w:r w:rsidRPr="00384EF9">
        <w:rPr>
          <w:i/>
          <w:iCs/>
          <w:lang w:val="sv-SE"/>
        </w:rPr>
        <w:t>Defuzzifikasi</w:t>
      </w:r>
      <w:r w:rsidR="00384EF9">
        <w:rPr>
          <w:rFonts w:eastAsia="Times New Roman"/>
          <w:lang w:val="sv-SE" w:eastAsia="en-ID"/>
        </w:rPr>
        <w:t xml:space="preserve">, </w:t>
      </w:r>
      <w:r w:rsidRPr="00384EF9">
        <w:rPr>
          <w:lang w:val="sv-SE"/>
        </w:rPr>
        <w:t xml:space="preserve">Mengimpor modul-partisi </w:t>
      </w:r>
      <w:r w:rsidRPr="00384EF9">
        <w:rPr>
          <w:i/>
          <w:iCs/>
          <w:lang w:val="sv-SE"/>
        </w:rPr>
        <w:t>Grid</w:t>
      </w:r>
      <w:r w:rsidR="00384EF9">
        <w:rPr>
          <w:rFonts w:eastAsia="Times New Roman"/>
          <w:lang w:val="sv-SE" w:eastAsia="en-ID"/>
        </w:rPr>
        <w:t xml:space="preserve">, </w:t>
      </w:r>
      <w:r w:rsidRPr="00384EF9">
        <w:rPr>
          <w:lang w:val="sv-SE"/>
        </w:rPr>
        <w:t xml:space="preserve">Mengimpor model-model </w:t>
      </w:r>
      <w:r w:rsidRPr="00384EF9">
        <w:rPr>
          <w:i/>
          <w:iCs/>
          <w:lang w:val="sv-SE"/>
        </w:rPr>
        <w:t>Fuzzy Time Series</w:t>
      </w:r>
      <w:r w:rsidR="00384EF9">
        <w:rPr>
          <w:rFonts w:eastAsia="Times New Roman"/>
          <w:lang w:val="sv-SE" w:eastAsia="en-ID"/>
        </w:rPr>
        <w:t xml:space="preserve">, </w:t>
      </w:r>
      <w:r w:rsidRPr="00384EF9">
        <w:rPr>
          <w:lang w:val="sv-SE"/>
        </w:rPr>
        <w:t xml:space="preserve">Inisialisasi partisi FTS menggunakan </w:t>
      </w:r>
      <w:r w:rsidRPr="00384EF9">
        <w:rPr>
          <w:i/>
          <w:iCs/>
          <w:lang w:val="sv-SE"/>
        </w:rPr>
        <w:t>Grid</w:t>
      </w:r>
      <w:r w:rsidR="00384EF9">
        <w:rPr>
          <w:rFonts w:eastAsia="Times New Roman"/>
          <w:lang w:val="sv-SE" w:eastAsia="en-ID"/>
        </w:rPr>
        <w:t xml:space="preserve"> dan </w:t>
      </w:r>
      <w:r w:rsidRPr="00384EF9">
        <w:rPr>
          <w:lang w:val="sv-SE"/>
        </w:rPr>
        <w:t xml:space="preserve">Bentuk model </w:t>
      </w:r>
      <w:r w:rsidRPr="00384EF9">
        <w:rPr>
          <w:i/>
          <w:iCs/>
          <w:lang w:val="sv-SE"/>
        </w:rPr>
        <w:t>Fuzzy Time Series</w:t>
      </w:r>
      <w:r w:rsidR="00384EF9">
        <w:rPr>
          <w:lang w:val="sv-SE"/>
        </w:rPr>
        <w:t>.</w:t>
      </w:r>
      <w:r w:rsidRPr="00384EF9">
        <w:rPr>
          <w:lang w:val="sv-SE"/>
        </w:rPr>
        <w:t xml:space="preserve">  </w:t>
      </w:r>
    </w:p>
    <w:p w14:paraId="327F3412" w14:textId="3113BB6B" w:rsidR="002E75E9" w:rsidRDefault="00AF72DD" w:rsidP="002E75E9">
      <w:pPr>
        <w:pStyle w:val="IEEEParagraph"/>
        <w:numPr>
          <w:ilvl w:val="0"/>
          <w:numId w:val="5"/>
        </w:numPr>
        <w:ind w:left="448" w:hanging="434"/>
        <w:rPr>
          <w:i/>
          <w:iCs/>
        </w:rPr>
      </w:pPr>
      <w:r>
        <w:rPr>
          <w:i/>
          <w:iCs/>
        </w:rPr>
        <w:t>Uji Residu</w:t>
      </w:r>
    </w:p>
    <w:p w14:paraId="5A9CDD5C" w14:textId="3E30C97F" w:rsidR="00AF72DD" w:rsidRPr="00AF72DD" w:rsidRDefault="00AF72DD" w:rsidP="00AF72DD">
      <w:pPr>
        <w:pStyle w:val="IEEEParagraph"/>
        <w:ind w:firstLine="426"/>
        <w:rPr>
          <w:lang w:val="sv-SE"/>
        </w:rPr>
      </w:pPr>
      <w:r w:rsidRPr="003331D1">
        <w:rPr>
          <w:lang w:val="nn-NO"/>
        </w:rPr>
        <w:t>Uji residu dari model untuk memastikan bahwa mereka tidak menunjukkan pola atau struktur tambahan. Hitung nilai residu dengan mengurangkan nilai aktual dari nilai prediksi untuk setiap observasi dalam dataset. Jadi</w:t>
      </w:r>
      <w:r w:rsidRPr="00600DD7">
        <w:rPr>
          <w:lang w:val="sv-SE"/>
        </w:rPr>
        <w:t xml:space="preserve">, dengan mengurangkan nilai prediksi dari nilai aktual, peneliti dapat mengukur seberapa baik atau seberapa buruk model ARIMA dan Fuzzy Time Seies berkinerja pada data pengujian. Jika nilai residu kecil, itu menunjukkan bahwa </w:t>
      </w:r>
      <w:r w:rsidRPr="00600DD7">
        <w:rPr>
          <w:lang w:val="sv-SE"/>
        </w:rPr>
        <w:lastRenderedPageBreak/>
        <w:t xml:space="preserve">model </w:t>
      </w:r>
      <w:r>
        <w:rPr>
          <w:lang w:val="sv-SE"/>
        </w:rPr>
        <w:t>yang di ajukan</w:t>
      </w:r>
      <w:r w:rsidRPr="00600DD7">
        <w:rPr>
          <w:lang w:val="sv-SE"/>
        </w:rPr>
        <w:t xml:space="preserve"> dapat memprediksi dengan baik, sedangkan nilai residu besar dapat menunjukkan adanya ketidakakuratan dalam model </w:t>
      </w:r>
      <w:r>
        <w:rPr>
          <w:lang w:val="sv-SE"/>
        </w:rPr>
        <w:t>yang di ajukan.</w:t>
      </w:r>
    </w:p>
    <w:p w14:paraId="05A15E9F" w14:textId="739DB011" w:rsidR="002E75E9" w:rsidRDefault="00AF72DD" w:rsidP="002E75E9">
      <w:pPr>
        <w:pStyle w:val="IEEEParagraph"/>
        <w:numPr>
          <w:ilvl w:val="0"/>
          <w:numId w:val="5"/>
        </w:numPr>
        <w:ind w:left="448" w:hanging="434"/>
        <w:rPr>
          <w:i/>
          <w:iCs/>
          <w:lang w:val="sv-SE"/>
        </w:rPr>
      </w:pPr>
      <w:r>
        <w:rPr>
          <w:i/>
          <w:iCs/>
          <w:lang w:val="sv-SE"/>
        </w:rPr>
        <w:t>Validasi dan Evaluasi Model</w:t>
      </w:r>
    </w:p>
    <w:p w14:paraId="48B0A5C2" w14:textId="1C41F9F6" w:rsidR="00AF72DD" w:rsidRPr="00AF72DD" w:rsidRDefault="00AF72DD" w:rsidP="00FA5144">
      <w:pPr>
        <w:pStyle w:val="IEEEParagraph"/>
        <w:ind w:firstLine="426"/>
        <w:rPr>
          <w:lang w:val="sv-SE"/>
        </w:rPr>
      </w:pPr>
      <w:r>
        <w:rPr>
          <w:lang w:val="sv-SE"/>
        </w:rPr>
        <w:t>Tahap ini dilakukan dengan mem</w:t>
      </w:r>
      <w:r w:rsidRPr="00600DD7">
        <w:rPr>
          <w:lang w:val="sv-SE"/>
        </w:rPr>
        <w:t>isahkan data menjadi data pelatihan dan data pengujian</w:t>
      </w:r>
      <w:r>
        <w:rPr>
          <w:lang w:val="sv-SE"/>
        </w:rPr>
        <w:t>, men</w:t>
      </w:r>
      <w:r w:rsidRPr="00AF72DD">
        <w:rPr>
          <w:lang w:val="sv-SE"/>
        </w:rPr>
        <w:t>erapkan model ARIMA pada data pelatihan dan evaluasi kinerjanya pada data pengujian</w:t>
      </w:r>
      <w:r>
        <w:rPr>
          <w:lang w:val="sv-SE"/>
        </w:rPr>
        <w:t xml:space="preserve"> dan mengg</w:t>
      </w:r>
      <w:r w:rsidRPr="00AF72DD">
        <w:rPr>
          <w:lang w:val="sv-SE"/>
        </w:rPr>
        <w:t xml:space="preserve">unakan metrik evaluasi seperti </w:t>
      </w:r>
      <w:r w:rsidRPr="00AF72DD">
        <w:rPr>
          <w:i/>
          <w:iCs/>
          <w:lang w:val="sv-SE"/>
        </w:rPr>
        <w:t>Root Mean Square Error</w:t>
      </w:r>
      <w:r w:rsidRPr="00AF72DD">
        <w:rPr>
          <w:lang w:val="sv-SE"/>
        </w:rPr>
        <w:t xml:space="preserve"> (RMSE) untuk menilai keakuratan prediks</w:t>
      </w:r>
      <w:r>
        <w:rPr>
          <w:lang w:val="sv-SE"/>
        </w:rPr>
        <w:t>.</w:t>
      </w:r>
    </w:p>
    <w:p w14:paraId="3DDB82EB" w14:textId="0E231737" w:rsidR="00AF72DD" w:rsidRDefault="00AF72DD" w:rsidP="002E75E9">
      <w:pPr>
        <w:pStyle w:val="IEEEParagraph"/>
        <w:numPr>
          <w:ilvl w:val="0"/>
          <w:numId w:val="5"/>
        </w:numPr>
        <w:ind w:left="448" w:hanging="434"/>
        <w:rPr>
          <w:i/>
          <w:iCs/>
          <w:lang w:val="sv-SE"/>
        </w:rPr>
      </w:pPr>
      <w:r>
        <w:rPr>
          <w:i/>
          <w:iCs/>
          <w:lang w:val="sv-SE"/>
        </w:rPr>
        <w:t>Prediksi dan Analisis Data</w:t>
      </w:r>
    </w:p>
    <w:p w14:paraId="3A0A7F07" w14:textId="05233C33" w:rsidR="00AF72DD" w:rsidRDefault="00AF72DD" w:rsidP="00AF72DD">
      <w:pPr>
        <w:pStyle w:val="IEEEParagraph"/>
        <w:ind w:firstLine="426"/>
        <w:rPr>
          <w:i/>
          <w:iCs/>
          <w:lang w:val="sv-SE"/>
        </w:rPr>
      </w:pPr>
      <w:r>
        <w:rPr>
          <w:lang w:val="sv-SE"/>
        </w:rPr>
        <w:t>M</w:t>
      </w:r>
      <w:r w:rsidRPr="00600DD7">
        <w:rPr>
          <w:lang w:val="sv-SE"/>
        </w:rPr>
        <w:t xml:space="preserve">odel ARIMA yang telah </w:t>
      </w:r>
      <w:r>
        <w:rPr>
          <w:lang w:val="sv-SE"/>
        </w:rPr>
        <w:t>diajukan</w:t>
      </w:r>
      <w:r w:rsidRPr="00600DD7">
        <w:rPr>
          <w:lang w:val="sv-SE"/>
        </w:rPr>
        <w:t xml:space="preserve"> </w:t>
      </w:r>
      <w:r>
        <w:rPr>
          <w:lang w:val="sv-SE"/>
        </w:rPr>
        <w:t xml:space="preserve">digunakan untuk </w:t>
      </w:r>
      <w:r w:rsidRPr="00600DD7">
        <w:rPr>
          <w:lang w:val="sv-SE"/>
        </w:rPr>
        <w:t xml:space="preserve">membuat prediksi nilai pengadaan barang dan jasa pada periode yang belum diamati. </w:t>
      </w:r>
      <w:r w:rsidR="009A3BC0" w:rsidRPr="009A3BC0">
        <w:rPr>
          <w:lang w:val="sv-SE"/>
        </w:rPr>
        <w:t>Periksa hasil prognosis dan bandingkan dengan pengamatan empiris untuk mengevaluasi ketepatan model.</w:t>
      </w:r>
      <w:r>
        <w:rPr>
          <w:lang w:val="sv-SE"/>
        </w:rPr>
        <w:t xml:space="preserve"> </w:t>
      </w:r>
    </w:p>
    <w:p w14:paraId="40EF1F43" w14:textId="2FEA1FE0" w:rsidR="00AF72DD" w:rsidRDefault="00AF72DD" w:rsidP="002E75E9">
      <w:pPr>
        <w:pStyle w:val="IEEEParagraph"/>
        <w:numPr>
          <w:ilvl w:val="0"/>
          <w:numId w:val="5"/>
        </w:numPr>
        <w:ind w:left="448" w:hanging="434"/>
        <w:rPr>
          <w:i/>
          <w:iCs/>
          <w:lang w:val="sv-SE"/>
        </w:rPr>
      </w:pPr>
      <w:r>
        <w:rPr>
          <w:i/>
          <w:iCs/>
          <w:lang w:val="sv-SE"/>
        </w:rPr>
        <w:t>Instrumentasi</w:t>
      </w:r>
    </w:p>
    <w:p w14:paraId="38A09589" w14:textId="705AB4C8" w:rsidR="00AF72DD" w:rsidRDefault="00AF72DD" w:rsidP="00AF72DD">
      <w:pPr>
        <w:pStyle w:val="ListParagraph"/>
        <w:shd w:val="clear" w:color="auto" w:fill="FFFFFF"/>
        <w:ind w:left="0" w:firstLine="720"/>
        <w:jc w:val="both"/>
        <w:rPr>
          <w:rFonts w:eastAsia="Times New Roman"/>
          <w:lang w:eastAsia="en-ID"/>
        </w:rPr>
      </w:pPr>
      <w:r w:rsidRPr="00600DD7">
        <w:rPr>
          <w:rFonts w:eastAsia="Times New Roman"/>
          <w:lang w:val="sv-SE" w:eastAsia="en-ID"/>
        </w:rPr>
        <w:t xml:space="preserve">Dalam penelitian ini, berikut adalah rincian instrumentasi yang akan digunakan atau dibutuhkan. </w:t>
      </w:r>
      <w:r w:rsidR="009A3BC0" w:rsidRPr="009A3BC0">
        <w:rPr>
          <w:rFonts w:eastAsia="Times New Roman"/>
          <w:lang w:eastAsia="en-ID"/>
        </w:rPr>
        <w:t>Instrumentasi yang diperlukan mencakup komponen-komponen berikut:</w:t>
      </w:r>
    </w:p>
    <w:p w14:paraId="10E74E02" w14:textId="77777777" w:rsidR="00AF72DD" w:rsidRPr="00AF72DD" w:rsidRDefault="00AF72DD" w:rsidP="00AF72DD">
      <w:pPr>
        <w:pStyle w:val="ListParagraph"/>
        <w:numPr>
          <w:ilvl w:val="0"/>
          <w:numId w:val="18"/>
        </w:numPr>
        <w:shd w:val="clear" w:color="auto" w:fill="FFFFFF"/>
        <w:ind w:hanging="294"/>
        <w:jc w:val="both"/>
        <w:rPr>
          <w:rFonts w:eastAsia="Times New Roman"/>
          <w:lang w:eastAsia="en-ID"/>
        </w:rPr>
      </w:pPr>
      <w:r w:rsidRPr="00AF72DD">
        <w:rPr>
          <w:rFonts w:eastAsia="Times New Roman"/>
          <w:lang w:eastAsia="en-ID"/>
        </w:rPr>
        <w:t>Perangkat keras</w:t>
      </w:r>
      <w:r>
        <w:rPr>
          <w:rFonts w:eastAsia="Times New Roman"/>
          <w:lang w:eastAsia="en-ID"/>
        </w:rPr>
        <w:t xml:space="preserve">: </w:t>
      </w:r>
      <w:r w:rsidRPr="00AF72DD">
        <w:rPr>
          <w:rFonts w:eastAsia="Times New Roman"/>
          <w:lang w:val="sv-SE" w:eastAsia="en-ID"/>
        </w:rPr>
        <w:t xml:space="preserve">Komputer atau server dengan kapasitas yang memadai untuk menjalankan perhitungan dan analisis </w:t>
      </w:r>
    </w:p>
    <w:p w14:paraId="5C5A7E6E" w14:textId="41519223" w:rsidR="00AF72DD" w:rsidRPr="00AF72DD" w:rsidRDefault="00AF72DD" w:rsidP="00AF72DD">
      <w:pPr>
        <w:pStyle w:val="ListParagraph"/>
        <w:numPr>
          <w:ilvl w:val="0"/>
          <w:numId w:val="18"/>
        </w:numPr>
        <w:shd w:val="clear" w:color="auto" w:fill="FFFFFF"/>
        <w:ind w:hanging="294"/>
        <w:jc w:val="both"/>
        <w:rPr>
          <w:rFonts w:eastAsia="Times New Roman"/>
          <w:lang w:val="sv-SE" w:eastAsia="en-ID"/>
        </w:rPr>
      </w:pPr>
      <w:r w:rsidRPr="00AF72DD">
        <w:rPr>
          <w:rFonts w:eastAsia="Times New Roman"/>
          <w:lang w:eastAsia="en-ID"/>
        </w:rPr>
        <w:t>Perangkat lunak:</w:t>
      </w:r>
      <w:r>
        <w:rPr>
          <w:rFonts w:eastAsia="Times New Roman"/>
          <w:lang w:eastAsia="en-ID"/>
        </w:rPr>
        <w:t xml:space="preserve"> </w:t>
      </w:r>
      <w:r w:rsidRPr="00AF72DD">
        <w:rPr>
          <w:rFonts w:eastAsia="Times New Roman"/>
          <w:lang w:val="sv-SE" w:eastAsia="en-ID"/>
        </w:rPr>
        <w:t xml:space="preserve">R atau Python untuk implementasi dan analisis statistik. Paket seperti </w:t>
      </w:r>
      <w:r w:rsidRPr="007F2CDB">
        <w:rPr>
          <w:rFonts w:eastAsia="Times New Roman"/>
          <w:i/>
          <w:iCs/>
          <w:lang w:val="sv-SE" w:eastAsia="en-ID"/>
        </w:rPr>
        <w:t>statsmodels</w:t>
      </w:r>
      <w:r w:rsidRPr="00AF72DD">
        <w:rPr>
          <w:rFonts w:eastAsia="Times New Roman"/>
          <w:lang w:val="sv-SE" w:eastAsia="en-ID"/>
        </w:rPr>
        <w:t xml:space="preserve"> untuk ARIMA dan </w:t>
      </w:r>
      <w:r w:rsidRPr="00AF72DD">
        <w:rPr>
          <w:rFonts w:eastAsia="Times New Roman"/>
          <w:i/>
          <w:lang w:val="sv-SE" w:eastAsia="en-ID"/>
        </w:rPr>
        <w:t>scikit-fuzzy</w:t>
      </w:r>
      <w:r w:rsidRPr="00AF72DD">
        <w:rPr>
          <w:rFonts w:eastAsia="Times New Roman"/>
          <w:lang w:val="sv-SE" w:eastAsia="en-ID"/>
        </w:rPr>
        <w:t xml:space="preserve"> untuk </w:t>
      </w:r>
      <w:r w:rsidRPr="00AF72DD">
        <w:rPr>
          <w:rFonts w:eastAsia="Times New Roman"/>
          <w:i/>
          <w:lang w:val="sv-SE" w:eastAsia="en-ID"/>
        </w:rPr>
        <w:t xml:space="preserve">Fuzzy Time Series </w:t>
      </w:r>
      <w:r w:rsidRPr="00AF72DD">
        <w:rPr>
          <w:rFonts w:eastAsia="Times New Roman"/>
          <w:lang w:val="sv-SE" w:eastAsia="en-ID"/>
        </w:rPr>
        <w:t xml:space="preserve"> mungkin akan berguna</w:t>
      </w:r>
      <w:r>
        <w:rPr>
          <w:rFonts w:eastAsia="Times New Roman"/>
          <w:lang w:val="sv-SE" w:eastAsia="en-ID"/>
        </w:rPr>
        <w:t xml:space="preserve"> dan </w:t>
      </w:r>
      <w:r w:rsidRPr="007F2CDB">
        <w:rPr>
          <w:rFonts w:eastAsia="Times New Roman"/>
          <w:i/>
          <w:iCs/>
          <w:lang w:val="sv-SE" w:eastAsia="en-ID"/>
        </w:rPr>
        <w:t>Spreadsheet software</w:t>
      </w:r>
      <w:r w:rsidRPr="00AF72DD">
        <w:rPr>
          <w:rFonts w:eastAsia="Times New Roman"/>
          <w:lang w:val="sv-SE" w:eastAsia="en-ID"/>
        </w:rPr>
        <w:t xml:space="preserve">: seperti </w:t>
      </w:r>
      <w:r w:rsidRPr="007F2CDB">
        <w:rPr>
          <w:rFonts w:eastAsia="Times New Roman"/>
          <w:i/>
          <w:iCs/>
          <w:lang w:val="sv-SE" w:eastAsia="en-ID"/>
        </w:rPr>
        <w:t>Microsoft Excel</w:t>
      </w:r>
      <w:r w:rsidRPr="00AF72DD">
        <w:rPr>
          <w:rFonts w:eastAsia="Times New Roman"/>
          <w:lang w:val="sv-SE" w:eastAsia="en-ID"/>
        </w:rPr>
        <w:t xml:space="preserve"> atau </w:t>
      </w:r>
      <w:r w:rsidRPr="007F2CDB">
        <w:rPr>
          <w:rFonts w:eastAsia="Times New Roman"/>
          <w:i/>
          <w:iCs/>
          <w:lang w:val="sv-SE" w:eastAsia="en-ID"/>
        </w:rPr>
        <w:t>Google Sheets</w:t>
      </w:r>
      <w:r w:rsidRPr="00AF72DD">
        <w:rPr>
          <w:rFonts w:eastAsia="Times New Roman"/>
          <w:lang w:val="sv-SE" w:eastAsia="en-ID"/>
        </w:rPr>
        <w:t xml:space="preserve"> untuk memanipulasi dan merapikan data awal sebelum analisis. </w:t>
      </w:r>
    </w:p>
    <w:p w14:paraId="29496FDD" w14:textId="798CBE40" w:rsidR="00AF72DD" w:rsidRDefault="002E345E" w:rsidP="00AF72DD">
      <w:pPr>
        <w:pStyle w:val="ListParagraph"/>
        <w:numPr>
          <w:ilvl w:val="0"/>
          <w:numId w:val="18"/>
        </w:numPr>
        <w:shd w:val="clear" w:color="auto" w:fill="FFFFFF"/>
        <w:ind w:hanging="294"/>
        <w:jc w:val="both"/>
        <w:rPr>
          <w:rFonts w:eastAsia="Times New Roman"/>
          <w:lang w:val="sv-SE" w:eastAsia="en-ID"/>
        </w:rPr>
      </w:pPr>
      <w:r w:rsidRPr="002E345E">
        <w:rPr>
          <w:rFonts w:eastAsia="Times New Roman"/>
          <w:lang w:val="sv-SE" w:eastAsia="en-ID"/>
        </w:rPr>
        <w:t>Dataset yang digunakan terdiri dari catatan sejarah dalam kurun waktu sembilan tahun enam bulan yang berkaitan dengan laporan pengadaan barang dan jasa.</w:t>
      </w:r>
    </w:p>
    <w:p w14:paraId="29792293" w14:textId="1356A3C7" w:rsidR="00AF72DD" w:rsidRPr="00AF72DD" w:rsidRDefault="002E345E" w:rsidP="00AF72DD">
      <w:pPr>
        <w:pStyle w:val="ListParagraph"/>
        <w:numPr>
          <w:ilvl w:val="0"/>
          <w:numId w:val="18"/>
        </w:numPr>
        <w:shd w:val="clear" w:color="auto" w:fill="FFFFFF"/>
        <w:ind w:hanging="294"/>
        <w:jc w:val="both"/>
        <w:rPr>
          <w:rFonts w:eastAsia="Times New Roman"/>
          <w:lang w:val="sv-SE" w:eastAsia="en-ID"/>
        </w:rPr>
      </w:pPr>
      <w:r w:rsidRPr="002E345E">
        <w:rPr>
          <w:rFonts w:eastAsia="Times New Roman"/>
          <w:lang w:val="sv-SE" w:eastAsia="en-ID"/>
        </w:rPr>
        <w:t xml:space="preserve">Penerapan metodologi ARIMA dan </w:t>
      </w:r>
      <w:r w:rsidRPr="002E345E">
        <w:rPr>
          <w:rFonts w:eastAsia="Times New Roman"/>
          <w:i/>
          <w:iCs/>
          <w:lang w:val="sv-SE" w:eastAsia="en-ID"/>
        </w:rPr>
        <w:t>Fuzzy Time Series</w:t>
      </w:r>
      <w:r w:rsidRPr="002E345E">
        <w:rPr>
          <w:rFonts w:eastAsia="Times New Roman"/>
          <w:lang w:val="sv-SE" w:eastAsia="en-ID"/>
        </w:rPr>
        <w:t xml:space="preserve"> dalam kerangka pemrograman statistik seperti R atau </w:t>
      </w:r>
      <w:r w:rsidRPr="002E345E">
        <w:rPr>
          <w:rFonts w:eastAsia="Times New Roman"/>
          <w:i/>
          <w:iCs/>
          <w:lang w:val="sv-SE" w:eastAsia="en-ID"/>
        </w:rPr>
        <w:t>Python</w:t>
      </w:r>
      <w:r w:rsidRPr="002E345E">
        <w:rPr>
          <w:rFonts w:eastAsia="Times New Roman"/>
          <w:lang w:val="sv-SE" w:eastAsia="en-ID"/>
        </w:rPr>
        <w:t xml:space="preserve"> merupakan aspek penting dalam implementasi penelitian ini.</w:t>
      </w:r>
      <w:r w:rsidR="00AF72DD" w:rsidRPr="00AF72DD">
        <w:rPr>
          <w:rFonts w:eastAsia="Times New Roman"/>
          <w:lang w:val="sv-SE" w:eastAsia="en-ID"/>
        </w:rPr>
        <w:t xml:space="preserve"> </w:t>
      </w:r>
    </w:p>
    <w:p w14:paraId="1C0D0095" w14:textId="730DF3EE" w:rsidR="00AF72DD" w:rsidRPr="00AF72DD" w:rsidRDefault="00AF72DD" w:rsidP="00AF72DD">
      <w:pPr>
        <w:pStyle w:val="ListParagraph"/>
        <w:numPr>
          <w:ilvl w:val="0"/>
          <w:numId w:val="18"/>
        </w:numPr>
        <w:shd w:val="clear" w:color="auto" w:fill="FFFFFF"/>
        <w:ind w:hanging="294"/>
        <w:jc w:val="both"/>
        <w:rPr>
          <w:rFonts w:eastAsia="Times New Roman"/>
          <w:lang w:val="sv-SE" w:eastAsia="en-ID"/>
        </w:rPr>
      </w:pPr>
      <w:r w:rsidRPr="00AF72DD">
        <w:rPr>
          <w:rFonts w:eastAsia="Times New Roman"/>
          <w:lang w:val="nn-NO" w:eastAsia="en-ID"/>
        </w:rPr>
        <w:t xml:space="preserve">Paket atau </w:t>
      </w:r>
      <w:r w:rsidRPr="00AF72DD">
        <w:rPr>
          <w:rFonts w:eastAsia="Times New Roman"/>
          <w:i/>
          <w:lang w:val="nn-NO" w:eastAsia="en-ID"/>
        </w:rPr>
        <w:t>Library</w:t>
      </w:r>
      <w:r w:rsidRPr="00AF72DD">
        <w:rPr>
          <w:rFonts w:eastAsia="Times New Roman"/>
          <w:lang w:val="nn-NO" w:eastAsia="en-ID"/>
        </w:rPr>
        <w:t xml:space="preserve"> Analisis statistik:</w:t>
      </w:r>
      <w:r>
        <w:rPr>
          <w:rFonts w:eastAsia="Times New Roman"/>
          <w:lang w:val="nn-NO" w:eastAsia="en-ID"/>
        </w:rPr>
        <w:t xml:space="preserve"> </w:t>
      </w:r>
      <w:r w:rsidRPr="00AF72DD">
        <w:rPr>
          <w:rFonts w:eastAsia="Times New Roman"/>
          <w:lang w:val="sv-SE" w:eastAsia="en-ID"/>
        </w:rPr>
        <w:t xml:space="preserve">Paket statistik seperti </w:t>
      </w:r>
      <w:r w:rsidRPr="00AF72DD">
        <w:rPr>
          <w:rFonts w:eastAsia="Times New Roman"/>
          <w:i/>
          <w:lang w:val="sv-SE" w:eastAsia="en-ID"/>
        </w:rPr>
        <w:t>‘statsmodels’</w:t>
      </w:r>
      <w:r w:rsidRPr="00AF72DD">
        <w:rPr>
          <w:rFonts w:eastAsia="Times New Roman"/>
          <w:lang w:val="sv-SE" w:eastAsia="en-ID"/>
        </w:rPr>
        <w:t xml:space="preserve"> atau </w:t>
      </w:r>
      <w:r w:rsidRPr="00AF72DD">
        <w:rPr>
          <w:rFonts w:eastAsia="Times New Roman"/>
          <w:i/>
          <w:lang w:val="sv-SE" w:eastAsia="en-ID"/>
        </w:rPr>
        <w:t>‘forecast’</w:t>
      </w:r>
      <w:r w:rsidRPr="00AF72DD">
        <w:rPr>
          <w:rFonts w:eastAsia="Times New Roman"/>
          <w:lang w:val="sv-SE" w:eastAsia="en-ID"/>
        </w:rPr>
        <w:t xml:space="preserve"> di R, atau paket terkait di Python. </w:t>
      </w:r>
    </w:p>
    <w:p w14:paraId="4B4D1DC3" w14:textId="49DC727F" w:rsidR="00AF72DD" w:rsidRPr="00AF72DD" w:rsidRDefault="00AF72DD" w:rsidP="00AF72DD">
      <w:pPr>
        <w:pStyle w:val="ListParagraph"/>
        <w:numPr>
          <w:ilvl w:val="0"/>
          <w:numId w:val="18"/>
        </w:numPr>
        <w:shd w:val="clear" w:color="auto" w:fill="FFFFFF"/>
        <w:ind w:hanging="294"/>
        <w:jc w:val="both"/>
        <w:rPr>
          <w:rFonts w:eastAsia="Times New Roman"/>
          <w:lang w:eastAsia="en-ID"/>
        </w:rPr>
      </w:pPr>
      <w:r w:rsidRPr="00600DD7">
        <w:rPr>
          <w:rFonts w:eastAsia="Times New Roman"/>
          <w:lang w:eastAsia="en-ID"/>
        </w:rPr>
        <w:t xml:space="preserve">Paket atau </w:t>
      </w:r>
      <w:r w:rsidRPr="00600DD7">
        <w:rPr>
          <w:rFonts w:eastAsia="Times New Roman"/>
          <w:i/>
          <w:lang w:eastAsia="en-ID"/>
        </w:rPr>
        <w:t>Library Fuzzy Logic</w:t>
      </w:r>
      <w:r>
        <w:rPr>
          <w:rFonts w:eastAsia="Times New Roman"/>
          <w:lang w:eastAsia="en-ID"/>
        </w:rPr>
        <w:t xml:space="preserve">: </w:t>
      </w:r>
      <w:r w:rsidRPr="00AF72DD">
        <w:rPr>
          <w:rFonts w:eastAsia="Times New Roman"/>
          <w:lang w:eastAsia="en-ID"/>
        </w:rPr>
        <w:t xml:space="preserve">Paket atau </w:t>
      </w:r>
      <w:r w:rsidRPr="00AF72DD">
        <w:rPr>
          <w:rFonts w:eastAsia="Times New Roman"/>
          <w:i/>
          <w:lang w:eastAsia="en-ID"/>
        </w:rPr>
        <w:t>library</w:t>
      </w:r>
      <w:r w:rsidRPr="00AF72DD">
        <w:rPr>
          <w:rFonts w:eastAsia="Times New Roman"/>
          <w:lang w:eastAsia="en-ID"/>
        </w:rPr>
        <w:t xml:space="preserve"> untuk </w:t>
      </w:r>
      <w:r w:rsidRPr="00AF72DD">
        <w:rPr>
          <w:rFonts w:eastAsia="Times New Roman"/>
          <w:i/>
          <w:lang w:eastAsia="en-ID"/>
        </w:rPr>
        <w:t xml:space="preserve">implementasi Fuzzy Time Series </w:t>
      </w:r>
      <w:r w:rsidRPr="00AF72DD">
        <w:rPr>
          <w:rFonts w:eastAsia="Times New Roman"/>
          <w:lang w:eastAsia="en-ID"/>
        </w:rPr>
        <w:t>seperti ‘</w:t>
      </w:r>
      <w:r w:rsidRPr="00AF72DD">
        <w:rPr>
          <w:rFonts w:eastAsia="Times New Roman"/>
          <w:i/>
          <w:lang w:eastAsia="en-ID"/>
        </w:rPr>
        <w:t>scikit-fuzzy’</w:t>
      </w:r>
      <w:r w:rsidRPr="00AF72DD">
        <w:rPr>
          <w:rFonts w:eastAsia="Times New Roman"/>
          <w:lang w:eastAsia="en-ID"/>
        </w:rPr>
        <w:t xml:space="preserve"> di Python. </w:t>
      </w:r>
    </w:p>
    <w:p w14:paraId="694C912A" w14:textId="1314199A" w:rsidR="00AF72DD" w:rsidRPr="00AF72DD" w:rsidRDefault="00AF72DD" w:rsidP="00AF72DD">
      <w:pPr>
        <w:pStyle w:val="ListParagraph"/>
        <w:numPr>
          <w:ilvl w:val="0"/>
          <w:numId w:val="18"/>
        </w:numPr>
        <w:shd w:val="clear" w:color="auto" w:fill="FFFFFF"/>
        <w:ind w:hanging="294"/>
        <w:jc w:val="both"/>
        <w:rPr>
          <w:rFonts w:eastAsia="Times New Roman"/>
          <w:lang w:eastAsia="en-ID"/>
        </w:rPr>
      </w:pPr>
      <w:r w:rsidRPr="00600DD7">
        <w:rPr>
          <w:rFonts w:eastAsia="Times New Roman"/>
          <w:lang w:eastAsia="en-ID"/>
        </w:rPr>
        <w:t xml:space="preserve">Alat </w:t>
      </w:r>
      <w:r w:rsidRPr="00600DD7">
        <w:rPr>
          <w:rFonts w:eastAsia="Times New Roman"/>
          <w:i/>
          <w:lang w:eastAsia="en-ID"/>
        </w:rPr>
        <w:t>Visualisasi</w:t>
      </w:r>
      <w:r w:rsidRPr="00600DD7">
        <w:rPr>
          <w:rFonts w:eastAsia="Times New Roman"/>
          <w:lang w:eastAsia="en-ID"/>
        </w:rPr>
        <w:t xml:space="preserve"> data</w:t>
      </w:r>
      <w:r>
        <w:rPr>
          <w:rFonts w:eastAsia="Times New Roman"/>
          <w:lang w:eastAsia="en-ID"/>
        </w:rPr>
        <w:t xml:space="preserve">: </w:t>
      </w:r>
      <w:r w:rsidRPr="00AF72DD">
        <w:rPr>
          <w:rFonts w:eastAsia="Times New Roman"/>
          <w:lang w:val="sv-SE" w:eastAsia="en-ID"/>
        </w:rPr>
        <w:t xml:space="preserve">Alat seperti </w:t>
      </w:r>
      <w:r w:rsidRPr="00AF72DD">
        <w:rPr>
          <w:rFonts w:eastAsia="Times New Roman"/>
          <w:i/>
          <w:lang w:val="sv-SE" w:eastAsia="en-ID"/>
        </w:rPr>
        <w:t>Matplotlib (Python) atau</w:t>
      </w:r>
      <w:r w:rsidRPr="00AF72DD">
        <w:rPr>
          <w:rFonts w:eastAsia="Times New Roman"/>
          <w:lang w:val="sv-SE" w:eastAsia="en-ID"/>
        </w:rPr>
        <w:t xml:space="preserve"> </w:t>
      </w:r>
      <w:r w:rsidRPr="00AF72DD">
        <w:rPr>
          <w:rFonts w:eastAsia="Times New Roman"/>
          <w:i/>
          <w:lang w:val="sv-SE" w:eastAsia="en-ID"/>
        </w:rPr>
        <w:t>ggplot2</w:t>
      </w:r>
      <w:r w:rsidRPr="00AF72DD">
        <w:rPr>
          <w:rFonts w:eastAsia="Times New Roman"/>
          <w:lang w:val="sv-SE" w:eastAsia="en-ID"/>
        </w:rPr>
        <w:t xml:space="preserve"> (R) untuk membuat grafik dan </w:t>
      </w:r>
      <w:r w:rsidRPr="00AF72DD">
        <w:rPr>
          <w:rFonts w:eastAsia="Times New Roman"/>
          <w:i/>
          <w:lang w:val="sv-SE" w:eastAsia="en-ID"/>
        </w:rPr>
        <w:t>Visualisasi</w:t>
      </w:r>
      <w:r w:rsidRPr="00AF72DD">
        <w:rPr>
          <w:rFonts w:eastAsia="Times New Roman"/>
          <w:lang w:val="sv-SE" w:eastAsia="en-ID"/>
        </w:rPr>
        <w:t xml:space="preserve"> dari data dan hasil prediksi. </w:t>
      </w:r>
    </w:p>
    <w:p w14:paraId="50D31480" w14:textId="2B81D9E5" w:rsidR="00AF72DD" w:rsidRPr="00AF72DD" w:rsidRDefault="00AF72DD" w:rsidP="00AF72DD">
      <w:pPr>
        <w:pStyle w:val="ListParagraph"/>
        <w:numPr>
          <w:ilvl w:val="0"/>
          <w:numId w:val="18"/>
        </w:numPr>
        <w:shd w:val="clear" w:color="auto" w:fill="FFFFFF"/>
        <w:ind w:hanging="294"/>
        <w:jc w:val="both"/>
        <w:rPr>
          <w:rFonts w:eastAsia="Times New Roman"/>
          <w:lang w:eastAsia="en-ID"/>
        </w:rPr>
      </w:pPr>
      <w:r w:rsidRPr="00AF72DD">
        <w:rPr>
          <w:rFonts w:eastAsia="Times New Roman"/>
          <w:lang w:eastAsia="en-ID"/>
        </w:rPr>
        <w:t>Alat visulasiasi prediksi</w:t>
      </w:r>
      <w:r>
        <w:rPr>
          <w:rFonts w:eastAsia="Times New Roman"/>
          <w:lang w:eastAsia="en-ID"/>
        </w:rPr>
        <w:t xml:space="preserve">: </w:t>
      </w:r>
      <w:r w:rsidRPr="00AF72DD">
        <w:rPr>
          <w:rFonts w:eastAsia="Times New Roman"/>
          <w:lang w:val="sv-SE" w:eastAsia="en-ID"/>
        </w:rPr>
        <w:t>Fungsi atau kode untuk menghitung metrik evaluasi seperti MSE, MAE, RMSE, MAPE dan lainnya</w:t>
      </w:r>
      <w:r>
        <w:rPr>
          <w:rFonts w:eastAsia="Times New Roman"/>
          <w:lang w:val="sv-SE" w:eastAsia="en-ID"/>
        </w:rPr>
        <w:t>.</w:t>
      </w:r>
    </w:p>
    <w:p w14:paraId="707C5F7B" w14:textId="27BA17C4" w:rsidR="00AF72DD" w:rsidRPr="00933626" w:rsidRDefault="00216224" w:rsidP="00AF72DD">
      <w:pPr>
        <w:pStyle w:val="ListParagraph"/>
        <w:numPr>
          <w:ilvl w:val="0"/>
          <w:numId w:val="18"/>
        </w:numPr>
        <w:shd w:val="clear" w:color="auto" w:fill="FFFFFF"/>
        <w:ind w:hanging="294"/>
        <w:jc w:val="both"/>
        <w:rPr>
          <w:rFonts w:eastAsia="Times New Roman"/>
          <w:i/>
          <w:iCs/>
          <w:lang w:eastAsia="en-ID"/>
        </w:rPr>
      </w:pPr>
      <w:r w:rsidRPr="00216224">
        <w:rPr>
          <w:rFonts w:eastAsia="Times New Roman"/>
          <w:lang w:eastAsia="en-ID"/>
        </w:rPr>
        <w:t xml:space="preserve">Wacana ilmiah mencakup publikasi seperti buku, artikel jurnal </w:t>
      </w:r>
      <w:r w:rsidRPr="00933626">
        <w:rPr>
          <w:rFonts w:eastAsia="Times New Roman"/>
          <w:i/>
          <w:iCs/>
          <w:lang w:eastAsia="en-ID"/>
        </w:rPr>
        <w:t>peer-review</w:t>
      </w:r>
      <w:r w:rsidRPr="00216224">
        <w:rPr>
          <w:rFonts w:eastAsia="Times New Roman"/>
          <w:lang w:eastAsia="en-ID"/>
        </w:rPr>
        <w:t xml:space="preserve">, dan referensi otoritatif lainnya yang mempelajari metodologi analisis ARIMA dan </w:t>
      </w:r>
      <w:r w:rsidRPr="00933626">
        <w:rPr>
          <w:rFonts w:eastAsia="Times New Roman"/>
          <w:i/>
          <w:iCs/>
          <w:lang w:eastAsia="en-ID"/>
        </w:rPr>
        <w:t>Fuzzy Time Series.</w:t>
      </w:r>
      <w:r w:rsidR="00AF72DD" w:rsidRPr="00933626">
        <w:rPr>
          <w:rFonts w:eastAsia="Times New Roman"/>
          <w:i/>
          <w:iCs/>
          <w:lang w:eastAsia="en-ID"/>
        </w:rPr>
        <w:t xml:space="preserve"> </w:t>
      </w:r>
    </w:p>
    <w:p w14:paraId="73227858" w14:textId="57050AAD" w:rsidR="00AF72DD" w:rsidRDefault="00AF72DD" w:rsidP="00AF72DD">
      <w:pPr>
        <w:pStyle w:val="ListParagraph"/>
        <w:numPr>
          <w:ilvl w:val="0"/>
          <w:numId w:val="18"/>
        </w:numPr>
        <w:shd w:val="clear" w:color="auto" w:fill="FFFFFF"/>
        <w:ind w:hanging="294"/>
        <w:jc w:val="both"/>
        <w:rPr>
          <w:lang w:val="nn-NO"/>
        </w:rPr>
      </w:pPr>
      <w:r w:rsidRPr="00933626">
        <w:rPr>
          <w:rFonts w:eastAsia="Times New Roman"/>
          <w:lang w:val="nn-NO" w:eastAsia="en-ID"/>
        </w:rPr>
        <w:t>Dokumentasi</w:t>
      </w:r>
      <w:r w:rsidRPr="00AF72DD">
        <w:rPr>
          <w:rFonts w:eastAsia="Times New Roman"/>
          <w:lang w:val="nn-NO" w:eastAsia="en-ID"/>
        </w:rPr>
        <w:t xml:space="preserve"> dan penyimpanan data</w:t>
      </w:r>
      <w:r>
        <w:rPr>
          <w:rFonts w:eastAsia="Times New Roman"/>
          <w:lang w:val="nn-NO" w:eastAsia="en-ID"/>
        </w:rPr>
        <w:t xml:space="preserve">: </w:t>
      </w:r>
      <w:r w:rsidRPr="00AF72DD">
        <w:rPr>
          <w:lang w:val="nn-NO"/>
        </w:rPr>
        <w:t>Sistem untuk menyimpan data mentah, kode implementasi, hasil analisis, dan catatan metodologi.</w:t>
      </w:r>
    </w:p>
    <w:p w14:paraId="77777ABE" w14:textId="77777777" w:rsidR="00AF72DD" w:rsidRDefault="00AF72DD">
      <w:pPr>
        <w:spacing w:after="200" w:line="276" w:lineRule="auto"/>
        <w:rPr>
          <w:lang w:val="nn-NO"/>
        </w:rPr>
      </w:pPr>
      <w:r>
        <w:rPr>
          <w:lang w:val="nn-NO"/>
        </w:rPr>
        <w:br w:type="page"/>
      </w:r>
    </w:p>
    <w:p w14:paraId="214A4DC1" w14:textId="05B21134" w:rsidR="00AF72DD" w:rsidRDefault="00AF72DD" w:rsidP="002E75E9">
      <w:pPr>
        <w:pStyle w:val="IEEEParagraph"/>
        <w:numPr>
          <w:ilvl w:val="0"/>
          <w:numId w:val="5"/>
        </w:numPr>
        <w:ind w:left="448" w:hanging="434"/>
        <w:rPr>
          <w:i/>
          <w:iCs/>
          <w:lang w:val="sv-SE"/>
        </w:rPr>
      </w:pPr>
      <w:r>
        <w:rPr>
          <w:i/>
          <w:iCs/>
          <w:lang w:val="sv-SE"/>
        </w:rPr>
        <w:lastRenderedPageBreak/>
        <w:t>Diagram dan Alur Penelitian</w:t>
      </w:r>
    </w:p>
    <w:p w14:paraId="1DF8D1BA" w14:textId="3F3CA970" w:rsidR="003C3766" w:rsidRDefault="001A0859" w:rsidP="00B765FF">
      <w:pPr>
        <w:pStyle w:val="ListParagraph"/>
        <w:shd w:val="clear" w:color="auto" w:fill="FFFFFF"/>
        <w:ind w:left="0" w:firstLine="448"/>
        <w:jc w:val="both"/>
        <w:rPr>
          <w:rFonts w:eastAsia="Times New Roman"/>
          <w:lang w:val="sv-SE" w:eastAsia="en-ID"/>
        </w:rPr>
      </w:pPr>
      <w:r w:rsidRPr="00600DD7">
        <w:rPr>
          <w:noProof/>
          <w:lang w:val="en-US"/>
        </w:rPr>
        <w:drawing>
          <wp:anchor distT="0" distB="0" distL="114300" distR="114300" simplePos="0" relativeHeight="251656192" behindDoc="0" locked="0" layoutInCell="1" allowOverlap="1" wp14:anchorId="048476EA" wp14:editId="233C4000">
            <wp:simplePos x="0" y="0"/>
            <wp:positionH relativeFrom="column">
              <wp:posOffset>1305156</wp:posOffset>
            </wp:positionH>
            <wp:positionV relativeFrom="paragraph">
              <wp:posOffset>464301</wp:posOffset>
            </wp:positionV>
            <wp:extent cx="2253659" cy="3600000"/>
            <wp:effectExtent l="0" t="0" r="0"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BEBA8EAE-BF5A-486C-A8C5-ECC9F3942E4B}">
                          <a14:imgProps xmlns:a14="http://schemas.microsoft.com/office/drawing/2010/main">
                            <a14:imgLayer r:embed="rId9">
                              <a14:imgEffect>
                                <a14:brightnessContrast contrast="20000"/>
                              </a14:imgEffect>
                            </a14:imgLayer>
                          </a14:imgProps>
                        </a:ext>
                        <a:ext uri="{28A0092B-C50C-407E-A947-70E740481C1C}">
                          <a14:useLocalDpi xmlns:a14="http://schemas.microsoft.com/office/drawing/2010/main" val="0"/>
                        </a:ext>
                      </a:extLst>
                    </a:blip>
                    <a:srcRect l="4581" t="480" r="7237" b="1246"/>
                    <a:stretch/>
                  </pic:blipFill>
                  <pic:spPr bwMode="auto">
                    <a:xfrm>
                      <a:off x="0" y="0"/>
                      <a:ext cx="2253659" cy="360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271C" w:rsidRPr="003331D1">
        <w:rPr>
          <w:noProof/>
          <w:lang w:val="nn-NO"/>
        </w:rPr>
        <w:t>Perkembangan penelitian ini menganut kerangka prosedural yang digambarkan melalui tahapan yang berurutan, sebagaimana digambarkan pada Gambar 1</w:t>
      </w:r>
      <w:r w:rsidR="00FF282F" w:rsidRPr="003331D1">
        <w:rPr>
          <w:noProof/>
          <w:lang w:val="nn-NO"/>
        </w:rPr>
        <w:t>:</w:t>
      </w:r>
      <w:r w:rsidR="00AF72DD" w:rsidRPr="00600DD7">
        <w:rPr>
          <w:rFonts w:eastAsia="Times New Roman"/>
          <w:lang w:val="sv-SE" w:eastAsia="en-ID"/>
        </w:rPr>
        <w:t xml:space="preserve"> </w:t>
      </w:r>
    </w:p>
    <w:p w14:paraId="2AF05F62" w14:textId="5B8A645E" w:rsidR="003C3766" w:rsidRDefault="003C3766" w:rsidP="003C3766">
      <w:pPr>
        <w:pStyle w:val="ListParagraph"/>
        <w:shd w:val="clear" w:color="auto" w:fill="FFFFFF"/>
        <w:ind w:left="0" w:firstLine="720"/>
        <w:jc w:val="both"/>
        <w:rPr>
          <w:rFonts w:eastAsia="Times New Roman"/>
          <w:lang w:val="sv-SE" w:eastAsia="en-ID"/>
        </w:rPr>
      </w:pPr>
    </w:p>
    <w:p w14:paraId="2AFA6C99" w14:textId="0D591B5F" w:rsidR="00AF72DD" w:rsidRDefault="0052012D" w:rsidP="001A0859">
      <w:pPr>
        <w:shd w:val="clear" w:color="auto" w:fill="FFFFFF"/>
        <w:ind w:left="1440" w:firstLine="720"/>
        <w:rPr>
          <w:rFonts w:eastAsia="Times New Roman"/>
          <w:sz w:val="20"/>
          <w:szCs w:val="20"/>
          <w:lang w:val="sv-SE" w:eastAsia="en-ID"/>
        </w:rPr>
      </w:pPr>
      <w:r>
        <w:rPr>
          <w:rFonts w:eastAsia="Times New Roman"/>
          <w:sz w:val="20"/>
          <w:szCs w:val="20"/>
          <w:lang w:val="sv-SE" w:eastAsia="en-ID"/>
        </w:rPr>
        <w:t xml:space="preserve">     </w:t>
      </w:r>
      <w:r w:rsidR="003C3766" w:rsidRPr="001A0859">
        <w:rPr>
          <w:rFonts w:eastAsia="Times New Roman"/>
          <w:sz w:val="20"/>
          <w:szCs w:val="20"/>
          <w:lang w:val="sv-SE" w:eastAsia="en-ID"/>
        </w:rPr>
        <w:t>Gambar 1</w:t>
      </w:r>
      <w:r w:rsidR="00CB78F2">
        <w:rPr>
          <w:rFonts w:eastAsia="Times New Roman"/>
          <w:sz w:val="20"/>
          <w:szCs w:val="20"/>
          <w:lang w:val="sv-SE" w:eastAsia="en-ID"/>
        </w:rPr>
        <w:t>.</w:t>
      </w:r>
      <w:r w:rsidR="003C3766" w:rsidRPr="001A0859">
        <w:rPr>
          <w:rFonts w:eastAsia="Times New Roman"/>
          <w:sz w:val="20"/>
          <w:szCs w:val="20"/>
          <w:lang w:val="sv-SE" w:eastAsia="en-ID"/>
        </w:rPr>
        <w:t xml:space="preserve"> Diagram Alur Penelitian</w:t>
      </w:r>
    </w:p>
    <w:p w14:paraId="0887D908" w14:textId="77777777" w:rsidR="00F80DA0" w:rsidRPr="001A0859" w:rsidRDefault="00F80DA0" w:rsidP="001A0859">
      <w:pPr>
        <w:shd w:val="clear" w:color="auto" w:fill="FFFFFF"/>
        <w:ind w:left="1440" w:firstLine="720"/>
        <w:rPr>
          <w:rFonts w:eastAsia="Times New Roman"/>
          <w:sz w:val="20"/>
          <w:szCs w:val="20"/>
          <w:lang w:val="sv-SE" w:eastAsia="en-ID"/>
        </w:rPr>
      </w:pPr>
    </w:p>
    <w:p w14:paraId="6BF80A3E" w14:textId="43F75520" w:rsidR="001A0859" w:rsidRPr="00384EF9" w:rsidRDefault="0093266F" w:rsidP="00384EF9">
      <w:pPr>
        <w:pStyle w:val="ListParagraph"/>
        <w:shd w:val="clear" w:color="auto" w:fill="FFFFFF"/>
        <w:ind w:left="0" w:firstLine="720"/>
        <w:jc w:val="both"/>
        <w:rPr>
          <w:lang w:val="sv-SE"/>
        </w:rPr>
      </w:pPr>
      <w:r w:rsidRPr="0093266F">
        <w:rPr>
          <w:lang w:val="sv-SE"/>
        </w:rPr>
        <w:t>Berdasarkan gambaran yang diberikan pada Gambar 1, menjadi jelas bahwa langkah-langkah prosedural awal dalam penyelidikan ilmiah melibatkan identifikasi masalah yang memerlukan penyelesaian atau pertanyaan penelitian yang memerlukan penjelasan.</w:t>
      </w:r>
      <w:r w:rsidR="001A0859" w:rsidRPr="00384EF9">
        <w:rPr>
          <w:rFonts w:eastAsia="Times New Roman"/>
          <w:lang w:val="sv-SE" w:eastAsia="en-ID"/>
        </w:rPr>
        <w:t xml:space="preserve"> Masalah atau pertanyaan ini harus jelas, relevan, dan memiliki tujuan yang spesif).</w:t>
      </w:r>
      <w:r w:rsidR="00384EF9">
        <w:rPr>
          <w:rFonts w:eastAsia="Times New Roman"/>
          <w:lang w:val="sv-SE" w:eastAsia="en-ID"/>
        </w:rPr>
        <w:t xml:space="preserve"> Kedua, </w:t>
      </w:r>
      <w:r>
        <w:rPr>
          <w:rFonts w:eastAsia="Times New Roman"/>
          <w:lang w:val="sv-SE" w:eastAsia="en-ID"/>
        </w:rPr>
        <w:t>p</w:t>
      </w:r>
      <w:r w:rsidRPr="0093266F">
        <w:rPr>
          <w:rFonts w:eastAsia="Times New Roman"/>
          <w:lang w:val="sv-SE" w:eastAsia="en-ID"/>
        </w:rPr>
        <w:t>engumpulan data dilakukan untuk memperoleh data historis pengadaan dalam kurun waktu sembilan tahun enam bulan, tepatnya pada bulan Januari 2014 hingga Juni 2023, yang dituangkan dalam Laporan Pengadaan Barang dan Jasa.</w:t>
      </w:r>
      <w:r>
        <w:rPr>
          <w:rFonts w:eastAsia="Times New Roman"/>
          <w:lang w:val="sv-SE" w:eastAsia="en-ID"/>
        </w:rPr>
        <w:t xml:space="preserve"> </w:t>
      </w:r>
      <w:r w:rsidR="00384EF9">
        <w:rPr>
          <w:rFonts w:eastAsia="Times New Roman"/>
          <w:lang w:val="sv-SE" w:eastAsia="en-ID"/>
        </w:rPr>
        <w:t xml:space="preserve">Ketiga, </w:t>
      </w:r>
      <w:r w:rsidR="004246D9">
        <w:rPr>
          <w:rFonts w:eastAsia="Times New Roman"/>
          <w:lang w:val="sv-SE" w:eastAsia="en-ID"/>
        </w:rPr>
        <w:t>m</w:t>
      </w:r>
      <w:r w:rsidR="001A0859" w:rsidRPr="00384EF9">
        <w:rPr>
          <w:rFonts w:eastAsia="Times New Roman"/>
          <w:lang w:val="sv-SE" w:eastAsia="en-ID"/>
        </w:rPr>
        <w:t>elakukan p</w:t>
      </w:r>
      <w:r w:rsidR="001A0859" w:rsidRPr="00384EF9">
        <w:rPr>
          <w:rFonts w:eastAsia="Times New Roman"/>
          <w:i/>
          <w:lang w:val="sv-SE" w:eastAsia="en-ID"/>
        </w:rPr>
        <w:t>reprocessing</w:t>
      </w:r>
      <w:r w:rsidR="001A0859" w:rsidRPr="00384EF9">
        <w:rPr>
          <w:rFonts w:eastAsia="Times New Roman"/>
          <w:lang w:val="sv-SE" w:eastAsia="en-ID"/>
        </w:rPr>
        <w:t xml:space="preserve"> data dengan membersihkan data dari nilai yang hilang atau outlier, rapihkan format tanggal dan lakukan transformasi data jika diperlukan. </w:t>
      </w:r>
      <w:r w:rsidR="00384EF9">
        <w:rPr>
          <w:rFonts w:eastAsia="Times New Roman"/>
          <w:lang w:val="sv-SE" w:eastAsia="en-ID"/>
        </w:rPr>
        <w:t xml:space="preserve">Keempat, </w:t>
      </w:r>
      <w:r w:rsidR="00C959E0">
        <w:rPr>
          <w:rFonts w:eastAsia="Times New Roman"/>
          <w:lang w:val="sv-SE" w:eastAsia="en-ID"/>
        </w:rPr>
        <w:t>b</w:t>
      </w:r>
      <w:r w:rsidR="00C959E0" w:rsidRPr="00C959E0">
        <w:rPr>
          <w:rFonts w:eastAsia="Times New Roman"/>
          <w:lang w:val="sv-SE" w:eastAsia="en-ID"/>
        </w:rPr>
        <w:t>agilah kumpulan data menjadi beberapa subset berbeda yang ditujukan untuk tujuan pelatihan dan pengujian, dengan penekanan khusus pada memastikan pemisahan sementara antara data pengujian dan data pelatihan.</w:t>
      </w:r>
      <w:r w:rsidR="00384EF9">
        <w:rPr>
          <w:rFonts w:eastAsia="Times New Roman"/>
          <w:lang w:val="sv-SE" w:eastAsia="en-ID"/>
        </w:rPr>
        <w:t xml:space="preserve"> Kelima, </w:t>
      </w:r>
      <w:r w:rsidR="001A0859" w:rsidRPr="00384EF9">
        <w:rPr>
          <w:rFonts w:eastAsia="Times New Roman"/>
          <w:i/>
          <w:lang w:val="sv-SE" w:eastAsia="en-ID"/>
        </w:rPr>
        <w:t>Implementasi</w:t>
      </w:r>
      <w:r w:rsidR="001A0859" w:rsidRPr="00384EF9">
        <w:rPr>
          <w:rFonts w:eastAsia="Times New Roman"/>
          <w:lang w:val="sv-SE" w:eastAsia="en-ID"/>
        </w:rPr>
        <w:t xml:space="preserve"> Metode ARIMA</w:t>
      </w:r>
      <w:r w:rsidR="00384EF9">
        <w:rPr>
          <w:rFonts w:eastAsia="Times New Roman"/>
          <w:lang w:val="sv-SE" w:eastAsia="en-ID"/>
        </w:rPr>
        <w:t xml:space="preserve">. Keenam, </w:t>
      </w:r>
      <w:r w:rsidR="001A0859" w:rsidRPr="00384EF9">
        <w:rPr>
          <w:rFonts w:eastAsia="Times New Roman"/>
          <w:i/>
          <w:lang w:val="sv-SE" w:eastAsia="en-ID"/>
        </w:rPr>
        <w:t>Implementasikan</w:t>
      </w:r>
      <w:r w:rsidR="001A0859" w:rsidRPr="00384EF9">
        <w:rPr>
          <w:rFonts w:eastAsia="Times New Roman"/>
          <w:lang w:val="sv-SE" w:eastAsia="en-ID"/>
        </w:rPr>
        <w:t xml:space="preserve"> metode ARIMA</w:t>
      </w:r>
      <w:r w:rsidR="00384EF9">
        <w:rPr>
          <w:rFonts w:eastAsia="Times New Roman"/>
          <w:lang w:val="sv-SE" w:eastAsia="en-ID"/>
        </w:rPr>
        <w:t xml:space="preserve"> </w:t>
      </w:r>
      <w:r w:rsidR="001A0859" w:rsidRPr="00384EF9">
        <w:rPr>
          <w:rFonts w:eastAsia="Times New Roman"/>
          <w:lang w:val="sv-SE" w:eastAsia="en-ID"/>
        </w:rPr>
        <w:t>pada data pelatihan menggunakan perangkat lunak statistik seperti R atau Python.</w:t>
      </w:r>
      <w:r w:rsidR="00384EF9">
        <w:rPr>
          <w:rFonts w:eastAsia="Times New Roman"/>
          <w:lang w:val="sv-SE" w:eastAsia="en-ID"/>
        </w:rPr>
        <w:t xml:space="preserve"> Ketujuh, </w:t>
      </w:r>
      <w:r w:rsidR="00384EF9">
        <w:rPr>
          <w:rFonts w:eastAsia="Times New Roman"/>
          <w:i/>
          <w:lang w:val="sv-SE" w:eastAsia="en-ID"/>
        </w:rPr>
        <w:t>mei</w:t>
      </w:r>
      <w:r w:rsidR="001A0859" w:rsidRPr="00384EF9">
        <w:rPr>
          <w:rFonts w:eastAsia="Times New Roman"/>
          <w:i/>
          <w:lang w:val="sv-SE" w:eastAsia="en-ID"/>
        </w:rPr>
        <w:t xml:space="preserve">mplementasikan metode Fuzzy Time Series  </w:t>
      </w:r>
      <w:r w:rsidR="001A0859" w:rsidRPr="00384EF9">
        <w:rPr>
          <w:rFonts w:eastAsia="Times New Roman"/>
          <w:lang w:val="sv-SE" w:eastAsia="en-ID"/>
        </w:rPr>
        <w:t>pada data pelatihan menggunakan perangkat lunak yang tepat.</w:t>
      </w:r>
      <w:r w:rsidR="00384EF9">
        <w:rPr>
          <w:rFonts w:eastAsia="Times New Roman"/>
          <w:lang w:val="sv-SE" w:eastAsia="en-ID"/>
        </w:rPr>
        <w:t xml:space="preserve"> Kedelapan, </w:t>
      </w:r>
      <w:r w:rsidR="00C959E0">
        <w:rPr>
          <w:rFonts w:eastAsia="Times New Roman"/>
          <w:lang w:val="sv-SE" w:eastAsia="en-ID"/>
        </w:rPr>
        <w:t>m</w:t>
      </w:r>
      <w:r w:rsidR="00C959E0" w:rsidRPr="00C959E0">
        <w:rPr>
          <w:rFonts w:eastAsia="Times New Roman"/>
          <w:lang w:val="sv-SE" w:eastAsia="en-ID"/>
        </w:rPr>
        <w:t xml:space="preserve">enggunakan metodologi ARIMA dan </w:t>
      </w:r>
      <w:r w:rsidR="00C959E0" w:rsidRPr="00C959E0">
        <w:rPr>
          <w:rFonts w:eastAsia="Times New Roman"/>
          <w:i/>
          <w:iCs/>
          <w:lang w:val="sv-SE" w:eastAsia="en-ID"/>
        </w:rPr>
        <w:t>Fuzzy Time Series</w:t>
      </w:r>
      <w:r w:rsidR="00C959E0" w:rsidRPr="00C959E0">
        <w:rPr>
          <w:rFonts w:eastAsia="Times New Roman"/>
          <w:lang w:val="sv-SE" w:eastAsia="en-ID"/>
        </w:rPr>
        <w:t xml:space="preserve"> untuk memperkirakan pengeluaran pengadaan barang dan jasa dengan menggunakan data evaluasi empiris.</w:t>
      </w:r>
      <w:r w:rsidR="00C959E0">
        <w:rPr>
          <w:rFonts w:eastAsia="Times New Roman"/>
          <w:lang w:val="sv-SE" w:eastAsia="en-ID"/>
        </w:rPr>
        <w:t xml:space="preserve"> </w:t>
      </w:r>
      <w:r w:rsidR="00384EF9">
        <w:rPr>
          <w:rFonts w:eastAsia="Times New Roman"/>
          <w:lang w:val="sv-SE" w:eastAsia="en-ID"/>
        </w:rPr>
        <w:t>Kesembilan, menge</w:t>
      </w:r>
      <w:r w:rsidR="001A0859" w:rsidRPr="00384EF9">
        <w:rPr>
          <w:rFonts w:eastAsia="Times New Roman"/>
          <w:lang w:val="sv-SE" w:eastAsia="en-ID"/>
        </w:rPr>
        <w:t>valuasi hasil prediksi menggunakan metrik RMSE.</w:t>
      </w:r>
      <w:r w:rsidR="00384EF9">
        <w:rPr>
          <w:rFonts w:eastAsia="Times New Roman"/>
          <w:lang w:val="sv-SE" w:eastAsia="en-ID"/>
        </w:rPr>
        <w:t xml:space="preserve"> Kesepuluh, </w:t>
      </w:r>
      <w:r w:rsidR="00C959E0">
        <w:rPr>
          <w:rFonts w:eastAsia="Times New Roman"/>
          <w:lang w:val="sv-SE" w:eastAsia="en-ID"/>
        </w:rPr>
        <w:t>p</w:t>
      </w:r>
      <w:r w:rsidR="00C959E0" w:rsidRPr="00C959E0">
        <w:rPr>
          <w:rFonts w:eastAsia="Times New Roman"/>
          <w:lang w:val="sv-SE" w:eastAsia="en-ID"/>
        </w:rPr>
        <w:t xml:space="preserve">eriksa hasil peramalan yang dihasilkan dengan menggunakan metodologi ARIMA </w:t>
      </w:r>
      <w:r w:rsidR="00C959E0" w:rsidRPr="00C959E0">
        <w:rPr>
          <w:rFonts w:eastAsia="Times New Roman"/>
          <w:i/>
          <w:iCs/>
          <w:lang w:val="sv-SE" w:eastAsia="en-ID"/>
        </w:rPr>
        <w:t xml:space="preserve">(AutoRegressive Integrated Moving Average) </w:t>
      </w:r>
      <w:r w:rsidR="00C959E0" w:rsidRPr="00C959E0">
        <w:rPr>
          <w:rFonts w:eastAsia="Times New Roman"/>
          <w:lang w:val="sv-SE" w:eastAsia="en-ID"/>
        </w:rPr>
        <w:t xml:space="preserve">dan </w:t>
      </w:r>
      <w:r w:rsidR="00C959E0" w:rsidRPr="00C959E0">
        <w:rPr>
          <w:rFonts w:eastAsia="Times New Roman"/>
          <w:i/>
          <w:iCs/>
          <w:lang w:val="sv-SE" w:eastAsia="en-ID"/>
        </w:rPr>
        <w:t>Fuzzy Time Series</w:t>
      </w:r>
      <w:r w:rsidR="00C959E0" w:rsidRPr="00C959E0">
        <w:rPr>
          <w:rFonts w:eastAsia="Times New Roman"/>
          <w:lang w:val="sv-SE" w:eastAsia="en-ID"/>
        </w:rPr>
        <w:t>, dengan fokus pada kriteria penilaian yang digunakan, khususnya Root Mean Square Error (RMSE).</w:t>
      </w:r>
      <w:r w:rsidR="00C959E0">
        <w:rPr>
          <w:rFonts w:eastAsia="Times New Roman"/>
          <w:lang w:val="sv-SE" w:eastAsia="en-ID"/>
        </w:rPr>
        <w:t xml:space="preserve"> </w:t>
      </w:r>
      <w:r w:rsidR="00384EF9">
        <w:rPr>
          <w:rFonts w:eastAsia="Times New Roman"/>
          <w:lang w:val="sv-SE" w:eastAsia="en-ID"/>
        </w:rPr>
        <w:t xml:space="preserve">Terakhir, </w:t>
      </w:r>
      <w:r w:rsidR="00C959E0">
        <w:rPr>
          <w:rFonts w:eastAsia="Times New Roman"/>
          <w:lang w:val="sv-SE" w:eastAsia="en-ID"/>
        </w:rPr>
        <w:t>m</w:t>
      </w:r>
      <w:r w:rsidR="00C959E0" w:rsidRPr="00C959E0">
        <w:rPr>
          <w:rFonts w:eastAsia="Times New Roman"/>
          <w:lang w:val="sv-SE" w:eastAsia="en-ID"/>
        </w:rPr>
        <w:t>enarik kesimpulan yang berkaitan dengan pertanyaan penelitian melalui pemeriksaan temuan.</w:t>
      </w:r>
    </w:p>
    <w:p w14:paraId="499F4B4B" w14:textId="77777777" w:rsidR="00AF72DD" w:rsidRDefault="00AF72DD" w:rsidP="001A0859">
      <w:pPr>
        <w:pStyle w:val="IEEEParagraph"/>
        <w:ind w:left="448" w:firstLine="0"/>
        <w:rPr>
          <w:i/>
          <w:iCs/>
          <w:lang w:val="sv-SE"/>
        </w:rPr>
      </w:pPr>
    </w:p>
    <w:p w14:paraId="3977F4DC" w14:textId="77777777" w:rsidR="00384EF9" w:rsidRDefault="00384EF9" w:rsidP="001A0859">
      <w:pPr>
        <w:pStyle w:val="IEEEParagraph"/>
        <w:ind w:left="448" w:firstLine="0"/>
        <w:rPr>
          <w:i/>
          <w:iCs/>
          <w:lang w:val="sv-SE"/>
        </w:rPr>
      </w:pPr>
    </w:p>
    <w:p w14:paraId="0192123E" w14:textId="77777777" w:rsidR="00384EF9" w:rsidRDefault="00384EF9" w:rsidP="001A0859">
      <w:pPr>
        <w:pStyle w:val="IEEEParagraph"/>
        <w:ind w:left="448" w:firstLine="0"/>
        <w:rPr>
          <w:i/>
          <w:iCs/>
          <w:lang w:val="sv-SE"/>
        </w:rPr>
      </w:pPr>
    </w:p>
    <w:p w14:paraId="344595DE" w14:textId="77777777" w:rsidR="00384EF9" w:rsidRPr="00AF72DD" w:rsidRDefault="00384EF9" w:rsidP="001A0859">
      <w:pPr>
        <w:pStyle w:val="IEEEParagraph"/>
        <w:ind w:left="448" w:firstLine="0"/>
        <w:rPr>
          <w:i/>
          <w:iCs/>
          <w:lang w:val="sv-SE"/>
        </w:rPr>
      </w:pPr>
    </w:p>
    <w:p w14:paraId="463AEDD1" w14:textId="77777777" w:rsidR="00BC6F73" w:rsidRPr="00F47D2B" w:rsidRDefault="00000000" w:rsidP="007C04DD">
      <w:pPr>
        <w:pStyle w:val="IEEEHeading1"/>
        <w:spacing w:after="0"/>
        <w:rPr>
          <w:b/>
          <w:sz w:val="24"/>
          <w:szCs w:val="20"/>
        </w:rPr>
      </w:pPr>
      <w:r>
        <w:rPr>
          <w:b/>
          <w:sz w:val="24"/>
          <w:szCs w:val="20"/>
          <w:lang w:val="id-ID"/>
        </w:rPr>
        <w:t xml:space="preserve">     </w:t>
      </w:r>
      <w:r w:rsidR="004343E7">
        <w:rPr>
          <w:b/>
          <w:sz w:val="24"/>
          <w:szCs w:val="20"/>
        </w:rPr>
        <w:t>Hasil dan Pembahasan</w:t>
      </w:r>
    </w:p>
    <w:p w14:paraId="5DC23255" w14:textId="77777777" w:rsidR="00BC6F73" w:rsidRPr="007953BF" w:rsidRDefault="00000000" w:rsidP="007C04DD">
      <w:pPr>
        <w:pStyle w:val="IEEEParagraph"/>
        <w:numPr>
          <w:ilvl w:val="1"/>
          <w:numId w:val="1"/>
        </w:numPr>
        <w:rPr>
          <w:rStyle w:val="longtext"/>
          <w:i/>
          <w:iCs/>
          <w:shd w:val="clear" w:color="auto" w:fill="FFFFFF"/>
        </w:rPr>
      </w:pPr>
      <w:r w:rsidRPr="007953BF">
        <w:rPr>
          <w:rStyle w:val="longtext"/>
          <w:i/>
          <w:iCs/>
          <w:shd w:val="clear" w:color="auto" w:fill="FFFFFF"/>
        </w:rPr>
        <w:t>Hasil Penelitian</w:t>
      </w:r>
    </w:p>
    <w:p w14:paraId="1DFA0ED2" w14:textId="77777777" w:rsidR="007953BF" w:rsidRDefault="007953BF" w:rsidP="007953BF">
      <w:pPr>
        <w:pStyle w:val="IEEEParagraph"/>
        <w:numPr>
          <w:ilvl w:val="0"/>
          <w:numId w:val="21"/>
        </w:numPr>
        <w:ind w:left="426" w:hanging="426"/>
        <w:rPr>
          <w:rStyle w:val="longtext"/>
          <w:i/>
          <w:iCs/>
          <w:shd w:val="clear" w:color="auto" w:fill="FFFFFF"/>
          <w:lang w:val="nn-NO"/>
        </w:rPr>
      </w:pPr>
      <w:r w:rsidRPr="007953BF">
        <w:rPr>
          <w:rStyle w:val="longtext"/>
          <w:i/>
          <w:iCs/>
          <w:shd w:val="clear" w:color="auto" w:fill="FFFFFF"/>
          <w:lang w:val="nn-NO"/>
        </w:rPr>
        <w:t xml:space="preserve">Pengumpulan Data </w:t>
      </w:r>
    </w:p>
    <w:p w14:paraId="493CF275" w14:textId="56D8EDAC" w:rsidR="00F80DA0" w:rsidRPr="00F93694" w:rsidRDefault="00F93694" w:rsidP="00F93694">
      <w:pPr>
        <w:pStyle w:val="ListParagraph"/>
        <w:shd w:val="clear" w:color="auto" w:fill="FFFFFF"/>
        <w:spacing w:after="240"/>
        <w:ind w:left="0" w:firstLine="426"/>
        <w:jc w:val="both"/>
        <w:rPr>
          <w:lang w:val="sv-SE"/>
        </w:rPr>
      </w:pPr>
      <w:r w:rsidRPr="003331D1">
        <w:rPr>
          <w:lang w:val="nn-NO"/>
        </w:rPr>
        <w:t xml:space="preserve"> </w:t>
      </w:r>
      <w:r w:rsidRPr="003331D1">
        <w:rPr>
          <w:rFonts w:eastAsia="Times New Roman"/>
          <w:noProof/>
          <w:lang w:val="nn-NO" w:eastAsia="en-ID"/>
        </w:rPr>
        <w:t>Penelitian ini menggunakan data sekunder, khususnya data arsip yang diambil dari laporan nilai pengadaan dalam jangka waktu sembilan tahun enam bulan. Selanjutnya, langkah-langkah ketat diambil untuk memastikan integritas data, mencakup prosedur pembersihan menyeluruh untuk memperbaiki anomali apa pun, memastikan kelengkapan komprehensif, dan memitigasi keberadaan nilai-nilai yang tidak ada.</w:t>
      </w:r>
    </w:p>
    <w:p w14:paraId="171EF7FE" w14:textId="5B22C1A4" w:rsidR="00F80DA0" w:rsidRPr="00F80DA0" w:rsidRDefault="00F93694" w:rsidP="00F80DA0">
      <w:pPr>
        <w:pStyle w:val="ListParagraph"/>
        <w:shd w:val="clear" w:color="auto" w:fill="FFFFFF"/>
        <w:ind w:left="0" w:firstLine="720"/>
        <w:jc w:val="center"/>
        <w:rPr>
          <w:sz w:val="20"/>
          <w:szCs w:val="20"/>
          <w:lang w:val="sv-SE"/>
        </w:rPr>
      </w:pPr>
      <w:bookmarkStart w:id="3" w:name="_Toc156342660"/>
      <w:bookmarkStart w:id="4" w:name="_Toc156423051"/>
      <w:r w:rsidRPr="00600DD7">
        <w:rPr>
          <w:rFonts w:eastAsia="Times New Roman"/>
          <w:i/>
          <w:iCs/>
          <w:noProof/>
          <w:lang w:val="en-US" w:eastAsia="en-ID"/>
        </w:rPr>
        <w:drawing>
          <wp:anchor distT="0" distB="0" distL="114300" distR="114300" simplePos="0" relativeHeight="251658240" behindDoc="1" locked="0" layoutInCell="1" allowOverlap="1" wp14:anchorId="422E5D94" wp14:editId="1FCA4BE3">
            <wp:simplePos x="0" y="0"/>
            <wp:positionH relativeFrom="margin">
              <wp:posOffset>1009015</wp:posOffset>
            </wp:positionH>
            <wp:positionV relativeFrom="paragraph">
              <wp:posOffset>197767</wp:posOffset>
            </wp:positionV>
            <wp:extent cx="3743023" cy="1080000"/>
            <wp:effectExtent l="0" t="0" r="0" b="6350"/>
            <wp:wrapTopAndBottom/>
            <wp:docPr id="477582204" name="Gambar 1" descr="Sebuah gambar berisi teks, cuplikan layar, hitam dan putih, nomor&#10;&#10;Deskripsi dibuat secara otom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582204" name="Gambar 1" descr="Sebuah gambar berisi teks, cuplikan layar, hitam dan putih, nomor&#10;&#10;Deskripsi dibuat secara otomati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43023" cy="1080000"/>
                    </a:xfrm>
                    <a:prstGeom prst="rect">
                      <a:avLst/>
                    </a:prstGeom>
                  </pic:spPr>
                </pic:pic>
              </a:graphicData>
            </a:graphic>
            <wp14:sizeRelH relativeFrom="margin">
              <wp14:pctWidth>0</wp14:pctWidth>
            </wp14:sizeRelH>
            <wp14:sizeRelV relativeFrom="margin">
              <wp14:pctHeight>0</wp14:pctHeight>
            </wp14:sizeRelV>
          </wp:anchor>
        </w:drawing>
      </w:r>
      <w:bookmarkEnd w:id="3"/>
      <w:bookmarkEnd w:id="4"/>
      <w:r w:rsidR="00F80DA0" w:rsidRPr="00F80DA0">
        <w:rPr>
          <w:sz w:val="20"/>
          <w:szCs w:val="20"/>
          <w:lang w:val="sv-SE"/>
        </w:rPr>
        <w:t>Gambar 2</w:t>
      </w:r>
      <w:r w:rsidR="00CB78F2">
        <w:rPr>
          <w:sz w:val="20"/>
          <w:szCs w:val="20"/>
          <w:lang w:val="sv-SE"/>
        </w:rPr>
        <w:t>.</w:t>
      </w:r>
      <w:r w:rsidR="00F80DA0" w:rsidRPr="00F80DA0">
        <w:rPr>
          <w:sz w:val="20"/>
          <w:szCs w:val="20"/>
          <w:lang w:val="sv-SE"/>
        </w:rPr>
        <w:t xml:space="preserve"> Proses Pengumpulan Data</w:t>
      </w:r>
    </w:p>
    <w:p w14:paraId="433544E5" w14:textId="45760AA8" w:rsidR="003042D6" w:rsidRDefault="003042D6" w:rsidP="00F80DA0">
      <w:pPr>
        <w:pStyle w:val="ListParagraph"/>
        <w:shd w:val="clear" w:color="auto" w:fill="FFFFFF"/>
        <w:ind w:left="0" w:firstLine="720"/>
        <w:rPr>
          <w:lang w:val="sv-SE"/>
        </w:rPr>
      </w:pPr>
    </w:p>
    <w:p w14:paraId="26B001AC" w14:textId="25D8FBCF" w:rsidR="00F80DA0" w:rsidRPr="003042D6" w:rsidRDefault="00F80DA0" w:rsidP="003042D6">
      <w:pPr>
        <w:pStyle w:val="ListParagraph"/>
        <w:shd w:val="clear" w:color="auto" w:fill="FFFFFF"/>
        <w:ind w:left="0" w:firstLine="720"/>
        <w:rPr>
          <w:rStyle w:val="longtext"/>
          <w:lang w:val="sv-SE"/>
        </w:rPr>
      </w:pPr>
      <w:r>
        <w:rPr>
          <w:lang w:val="sv-SE"/>
        </w:rPr>
        <w:t xml:space="preserve">Gambar </w:t>
      </w:r>
      <w:r w:rsidR="003042D6">
        <w:rPr>
          <w:lang w:val="sv-SE"/>
        </w:rPr>
        <w:t xml:space="preserve">2 diatas menyajikan proses pengumpulan data  yang bersumber dari </w:t>
      </w:r>
      <w:r w:rsidR="003042D6" w:rsidRPr="00F80DA0">
        <w:rPr>
          <w:lang w:val="sv-SE"/>
        </w:rPr>
        <w:t>data historis yang bersumber dari Laporan nilai Pengadaan barang dan Jasa selama 9 Tahun 6 Bulan terakhir lalu pastikan data tersebut bersih, lengkap, dan tidak mengandung nilai yang hilang</w:t>
      </w:r>
      <w:r w:rsidR="003042D6">
        <w:rPr>
          <w:lang w:val="sv-SE"/>
        </w:rPr>
        <w:t xml:space="preserve">. </w:t>
      </w:r>
    </w:p>
    <w:p w14:paraId="2C19AECC" w14:textId="6BC9DEA1" w:rsidR="007953BF" w:rsidRDefault="007953BF" w:rsidP="007953BF">
      <w:pPr>
        <w:pStyle w:val="IEEEParagraph"/>
        <w:numPr>
          <w:ilvl w:val="0"/>
          <w:numId w:val="21"/>
        </w:numPr>
        <w:ind w:left="426" w:hanging="426"/>
        <w:rPr>
          <w:rStyle w:val="longtext"/>
          <w:i/>
          <w:iCs/>
          <w:shd w:val="clear" w:color="auto" w:fill="FFFFFF"/>
          <w:lang w:val="nn-NO"/>
        </w:rPr>
      </w:pPr>
      <w:r w:rsidRPr="007953BF">
        <w:rPr>
          <w:rStyle w:val="longtext"/>
          <w:i/>
          <w:iCs/>
          <w:shd w:val="clear" w:color="auto" w:fill="FFFFFF"/>
          <w:lang w:val="nn-NO"/>
        </w:rPr>
        <w:t>Metode Pengolahan dan Analisis Data</w:t>
      </w:r>
    </w:p>
    <w:p w14:paraId="0347B0D4" w14:textId="749D767E" w:rsidR="003042D6" w:rsidRDefault="003042D6" w:rsidP="003042D6">
      <w:pPr>
        <w:pStyle w:val="ListParagraph"/>
        <w:shd w:val="clear" w:color="auto" w:fill="FFFFFF"/>
        <w:ind w:left="0" w:firstLine="720"/>
        <w:jc w:val="both"/>
        <w:rPr>
          <w:lang w:val="sv-SE"/>
        </w:rPr>
      </w:pPr>
      <w:r w:rsidRPr="00600DD7">
        <w:rPr>
          <w:lang w:val="sv-SE"/>
        </w:rPr>
        <w:t xml:space="preserve">Perbandingan ARIMA dan </w:t>
      </w:r>
      <w:r w:rsidRPr="00FA5144">
        <w:rPr>
          <w:i/>
          <w:iCs/>
          <w:lang w:val="sv-SE"/>
        </w:rPr>
        <w:t>Fuzzy Time Series</w:t>
      </w:r>
      <w:r w:rsidRPr="00600DD7">
        <w:rPr>
          <w:lang w:val="sv-SE"/>
        </w:rPr>
        <w:t xml:space="preserve">  dapat memberikan pendekatan yang lebih fleksibel dan adaptif untuk model deret waktu. Berikut adalah langkah-langkah dalam melakukan penelitian menggunakan ARIMA dan </w:t>
      </w:r>
      <w:r w:rsidR="00FA5144">
        <w:rPr>
          <w:lang w:val="sv-SE"/>
        </w:rPr>
        <w:t>FTS</w:t>
      </w:r>
      <w:r w:rsidRPr="00600DD7">
        <w:rPr>
          <w:lang w:val="sv-SE"/>
        </w:rPr>
        <w:t xml:space="preserve"> dengan </w:t>
      </w:r>
      <w:r w:rsidRPr="00FA5144">
        <w:rPr>
          <w:i/>
          <w:iCs/>
          <w:lang w:val="sv-SE"/>
        </w:rPr>
        <w:t>Python</w:t>
      </w:r>
      <w:r w:rsidR="004D3167">
        <w:rPr>
          <w:lang w:val="sv-SE"/>
        </w:rPr>
        <w:t>.</w:t>
      </w:r>
    </w:p>
    <w:p w14:paraId="127F6B8C" w14:textId="6C75C76F" w:rsidR="004D3167" w:rsidRDefault="004D3167" w:rsidP="004D3167">
      <w:pPr>
        <w:pStyle w:val="ListParagraph"/>
        <w:numPr>
          <w:ilvl w:val="0"/>
          <w:numId w:val="26"/>
        </w:numPr>
        <w:jc w:val="both"/>
      </w:pPr>
      <w:r w:rsidRPr="00FA5144">
        <w:rPr>
          <w:i/>
          <w:iCs/>
        </w:rPr>
        <w:t>Import Library</w:t>
      </w:r>
      <w:r>
        <w:t xml:space="preserve"> dan Pemprosesan data</w:t>
      </w:r>
    </w:p>
    <w:p w14:paraId="7F44002E" w14:textId="7D70CD27" w:rsidR="004D3167" w:rsidRDefault="00384EF9" w:rsidP="004D3167">
      <w:pPr>
        <w:pStyle w:val="ListParagraph"/>
        <w:ind w:left="1560" w:firstLine="425"/>
        <w:jc w:val="both"/>
      </w:pPr>
      <w:r>
        <w:rPr>
          <w:noProof/>
        </w:rPr>
        <mc:AlternateContent>
          <mc:Choice Requires="wpg">
            <w:drawing>
              <wp:anchor distT="0" distB="0" distL="114300" distR="114300" simplePos="0" relativeHeight="251664384" behindDoc="0" locked="0" layoutInCell="1" allowOverlap="1" wp14:anchorId="0B563381" wp14:editId="124DBA78">
                <wp:simplePos x="0" y="0"/>
                <wp:positionH relativeFrom="column">
                  <wp:posOffset>1026160</wp:posOffset>
                </wp:positionH>
                <wp:positionV relativeFrom="paragraph">
                  <wp:posOffset>175260</wp:posOffset>
                </wp:positionV>
                <wp:extent cx="3212465" cy="895350"/>
                <wp:effectExtent l="0" t="0" r="6985" b="0"/>
                <wp:wrapTopAndBottom/>
                <wp:docPr id="24835547" name="Group 1"/>
                <wp:cNvGraphicFramePr/>
                <a:graphic xmlns:a="http://schemas.openxmlformats.org/drawingml/2006/main">
                  <a:graphicData uri="http://schemas.microsoft.com/office/word/2010/wordprocessingGroup">
                    <wpg:wgp>
                      <wpg:cNvGrpSpPr/>
                      <wpg:grpSpPr>
                        <a:xfrm>
                          <a:off x="0" y="0"/>
                          <a:ext cx="3212465" cy="895350"/>
                          <a:chOff x="-1" y="-9500"/>
                          <a:chExt cx="3376973" cy="1545728"/>
                        </a:xfrm>
                      </wpg:grpSpPr>
                      <pic:pic xmlns:pic="http://schemas.openxmlformats.org/drawingml/2006/picture">
                        <pic:nvPicPr>
                          <pic:cNvPr id="79919333" name="Gambar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 y="27709"/>
                            <a:ext cx="1689991" cy="1357920"/>
                          </a:xfrm>
                          <a:prstGeom prst="rect">
                            <a:avLst/>
                          </a:prstGeom>
                        </pic:spPr>
                      </pic:pic>
                      <pic:pic xmlns:pic="http://schemas.openxmlformats.org/drawingml/2006/picture">
                        <pic:nvPicPr>
                          <pic:cNvPr id="1944144038" name="Gambar 1" descr="Sebuah gambar berisi teks, cuplikan layar, Font, nomor&#10;&#10;Deskripsi dibuat secara otomatis"/>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946564" y="-9500"/>
                            <a:ext cx="1430408" cy="154572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4FB0153" id="Group 1" o:spid="_x0000_s1026" style="position:absolute;margin-left:80.8pt;margin-top:13.8pt;width:252.95pt;height:70.5pt;z-index:251664384;mso-width-relative:margin;mso-height-relative:margin" coordorigin=",-95" coordsize="33769,154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ambar 1" o:spid="_x0000_s1027" type="#_x0000_t75" style="position:absolute;top:277;width:16899;height:13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">
                  <v:imagedata r:id="rId13" o:title=""/>
                </v:shape>
                <v:shape id="Gambar 1" o:spid="_x0000_s1028" type="#_x0000_t75" alt="Sebuah gambar berisi teks, cuplikan layar, Font, nomor&#10;&#10;Deskripsi dibuat secara otomatis" style="position:absolute;left:19465;top:-95;width:14304;height:15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">
                  <v:imagedata r:id="rId14" o:title="Sebuah gambar berisi teks, cuplikan layar, Font, nomor&#10;&#10;Deskripsi dibuat secara otomatis"/>
                </v:shape>
                <w10:wrap type="topAndBottom"/>
              </v:group>
            </w:pict>
          </mc:Fallback>
        </mc:AlternateContent>
      </w:r>
      <w:r w:rsidR="004D3167">
        <w:t xml:space="preserve">                                    </w:t>
      </w:r>
    </w:p>
    <w:p w14:paraId="1B85CBCD" w14:textId="2491647C" w:rsidR="004D3167" w:rsidRPr="00ED6F17" w:rsidRDefault="004D3167" w:rsidP="00ED6F17">
      <w:pPr>
        <w:pStyle w:val="ListParagraph"/>
        <w:ind w:firstLine="556"/>
        <w:rPr>
          <w:sz w:val="20"/>
          <w:szCs w:val="20"/>
        </w:rPr>
      </w:pPr>
      <w:r w:rsidRPr="00ED6F17">
        <w:rPr>
          <w:sz w:val="20"/>
          <w:szCs w:val="20"/>
        </w:rPr>
        <w:t xml:space="preserve">     </w:t>
      </w:r>
      <w:r w:rsidR="00512FD7">
        <w:rPr>
          <w:sz w:val="20"/>
          <w:szCs w:val="20"/>
        </w:rPr>
        <w:t xml:space="preserve">    </w:t>
      </w:r>
      <w:r w:rsidRPr="00ED6F17">
        <w:rPr>
          <w:sz w:val="20"/>
          <w:szCs w:val="20"/>
        </w:rPr>
        <w:t xml:space="preserve">Gambar </w:t>
      </w:r>
      <w:r w:rsidR="00CB78F2">
        <w:rPr>
          <w:sz w:val="20"/>
          <w:szCs w:val="20"/>
        </w:rPr>
        <w:t>3.</w:t>
      </w:r>
      <w:r w:rsidRPr="00ED6F17">
        <w:rPr>
          <w:sz w:val="20"/>
          <w:szCs w:val="20"/>
        </w:rPr>
        <w:t xml:space="preserve"> (a) Import Library (b) pemprosesan data</w:t>
      </w:r>
    </w:p>
    <w:p w14:paraId="109BDC84" w14:textId="32D363B3" w:rsidR="00AE5BAE" w:rsidRDefault="00512FD7" w:rsidP="00AE5BAE">
      <w:pPr>
        <w:pStyle w:val="ListParagraph"/>
        <w:numPr>
          <w:ilvl w:val="0"/>
          <w:numId w:val="26"/>
        </w:numPr>
        <w:jc w:val="both"/>
      </w:pPr>
      <w:r w:rsidRPr="00600DD7">
        <w:rPr>
          <w:noProof/>
        </w:rPr>
        <w:drawing>
          <wp:anchor distT="0" distB="0" distL="114300" distR="114300" simplePos="0" relativeHeight="251665408" behindDoc="0" locked="0" layoutInCell="1" allowOverlap="1" wp14:anchorId="46F61BDF" wp14:editId="29EDAF71">
            <wp:simplePos x="0" y="0"/>
            <wp:positionH relativeFrom="margin">
              <wp:posOffset>1467621</wp:posOffset>
            </wp:positionH>
            <wp:positionV relativeFrom="paragraph">
              <wp:posOffset>224918</wp:posOffset>
            </wp:positionV>
            <wp:extent cx="1943069" cy="1080000"/>
            <wp:effectExtent l="0" t="0" r="635" b="6350"/>
            <wp:wrapTopAndBottom/>
            <wp:docPr id="15734270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427066"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43069" cy="1080000"/>
                    </a:xfrm>
                    <a:prstGeom prst="rect">
                      <a:avLst/>
                    </a:prstGeom>
                  </pic:spPr>
                </pic:pic>
              </a:graphicData>
            </a:graphic>
            <wp14:sizeRelH relativeFrom="page">
              <wp14:pctWidth>0</wp14:pctWidth>
            </wp14:sizeRelH>
            <wp14:sizeRelV relativeFrom="page">
              <wp14:pctHeight>0</wp14:pctHeight>
            </wp14:sizeRelV>
          </wp:anchor>
        </w:drawing>
      </w:r>
      <w:r w:rsidR="004D3167">
        <w:t>Eks</w:t>
      </w:r>
      <w:r w:rsidR="00AE5BAE">
        <w:t>p</w:t>
      </w:r>
      <w:r w:rsidR="004D3167">
        <w:t xml:space="preserve">lorasi </w:t>
      </w:r>
      <w:r w:rsidR="00AE5BAE">
        <w:t xml:space="preserve">dan </w:t>
      </w:r>
      <w:r w:rsidR="004D3167">
        <w:t>Visual Data</w:t>
      </w:r>
    </w:p>
    <w:p w14:paraId="64357FF8" w14:textId="5B56FA76" w:rsidR="00AE5BAE" w:rsidRPr="00ED6F17" w:rsidRDefault="00AE5BAE" w:rsidP="00512FD7">
      <w:pPr>
        <w:pStyle w:val="ListParagraph"/>
        <w:ind w:left="0" w:hanging="1701"/>
        <w:jc w:val="center"/>
        <w:rPr>
          <w:sz w:val="20"/>
          <w:szCs w:val="20"/>
        </w:rPr>
      </w:pPr>
      <w:r w:rsidRPr="00ED6F17">
        <w:rPr>
          <w:sz w:val="20"/>
          <w:szCs w:val="20"/>
        </w:rPr>
        <w:t xml:space="preserve">Gambar </w:t>
      </w:r>
      <w:r w:rsidR="00CB78F2">
        <w:rPr>
          <w:sz w:val="20"/>
          <w:szCs w:val="20"/>
        </w:rPr>
        <w:t xml:space="preserve">4. </w:t>
      </w:r>
      <w:r w:rsidRPr="00FA5144">
        <w:rPr>
          <w:i/>
          <w:iCs/>
          <w:sz w:val="20"/>
          <w:szCs w:val="20"/>
        </w:rPr>
        <w:t>Times Series Plot</w:t>
      </w:r>
    </w:p>
    <w:p w14:paraId="31709176" w14:textId="77777777" w:rsidR="00ED6F17" w:rsidRDefault="00ED6F17" w:rsidP="00594531">
      <w:pPr>
        <w:pStyle w:val="ListParagraph"/>
        <w:shd w:val="clear" w:color="auto" w:fill="FFFFFF"/>
        <w:ind w:left="426" w:firstLine="720"/>
        <w:jc w:val="both"/>
        <w:rPr>
          <w:lang w:val="sv-SE"/>
        </w:rPr>
      </w:pPr>
    </w:p>
    <w:p w14:paraId="28401553" w14:textId="40590062" w:rsidR="004D3167" w:rsidRPr="00594531" w:rsidRDefault="00AE5BAE" w:rsidP="00594531">
      <w:pPr>
        <w:pStyle w:val="ListParagraph"/>
        <w:shd w:val="clear" w:color="auto" w:fill="FFFFFF"/>
        <w:ind w:left="426" w:firstLine="720"/>
        <w:jc w:val="both"/>
        <w:rPr>
          <w:lang w:val="sv-SE"/>
        </w:rPr>
      </w:pPr>
      <w:r w:rsidRPr="00AE5BAE">
        <w:rPr>
          <w:lang w:val="sv-SE"/>
        </w:rPr>
        <w:t>Gambar 3 menunjukkan bahwa penggunaan eksplorasi dan visualisasi data</w:t>
      </w:r>
      <w:r>
        <w:rPr>
          <w:lang w:val="sv-SE"/>
        </w:rPr>
        <w:t xml:space="preserve"> </w:t>
      </w:r>
      <w:r w:rsidRPr="00AE5BAE">
        <w:rPr>
          <w:lang w:val="sv-SE"/>
        </w:rPr>
        <w:t>bersama-sama membantu analis data untuk mendapatkan gambaran yang lengkap dan intuitif tentang dataset, yang dapat membimbing langkah-langkah analisis lebih lanjut. Eksplorasi membantu</w:t>
      </w:r>
      <w:r>
        <w:rPr>
          <w:lang w:val="sv-SE"/>
        </w:rPr>
        <w:t xml:space="preserve"> </w:t>
      </w:r>
      <w:r w:rsidRPr="00AE5BAE">
        <w:rPr>
          <w:lang w:val="sv-SE"/>
        </w:rPr>
        <w:t>dalam</w:t>
      </w:r>
      <w:r>
        <w:rPr>
          <w:lang w:val="sv-SE"/>
        </w:rPr>
        <w:t xml:space="preserve"> </w:t>
      </w:r>
      <w:r w:rsidRPr="00AE5BAE">
        <w:rPr>
          <w:lang w:val="sv-SE"/>
        </w:rPr>
        <w:t>memahami</w:t>
      </w:r>
      <w:r>
        <w:rPr>
          <w:lang w:val="sv-SE"/>
        </w:rPr>
        <w:t xml:space="preserve"> </w:t>
      </w:r>
      <w:r w:rsidRPr="00AE5BAE">
        <w:rPr>
          <w:lang w:val="sv-SE"/>
        </w:rPr>
        <w:t xml:space="preserve">struktur data secara rinci, sementara visualisasi </w:t>
      </w:r>
      <w:r w:rsidRPr="00AE5BAE">
        <w:rPr>
          <w:lang w:val="sv-SE"/>
        </w:rPr>
        <w:lastRenderedPageBreak/>
        <w:t>membantu mengkomunikasikan temuan dan informasi secara efektif kepada pemangku kepentingan.</w:t>
      </w:r>
    </w:p>
    <w:p w14:paraId="6DF8AA13" w14:textId="6EA9AB39" w:rsidR="004D3167" w:rsidRDefault="00AE5BAE" w:rsidP="004D3167">
      <w:pPr>
        <w:pStyle w:val="ListParagraph"/>
        <w:numPr>
          <w:ilvl w:val="0"/>
          <w:numId w:val="26"/>
        </w:numPr>
        <w:jc w:val="both"/>
      </w:pPr>
      <w:r>
        <w:t>Pemisahan Data</w:t>
      </w:r>
    </w:p>
    <w:p w14:paraId="4D2E981F" w14:textId="337BD99A" w:rsidR="004D3167" w:rsidRPr="004D3167" w:rsidRDefault="00AE5BAE" w:rsidP="00594531">
      <w:pPr>
        <w:pStyle w:val="ListParagraph"/>
        <w:shd w:val="clear" w:color="auto" w:fill="FFFFFF"/>
        <w:ind w:left="426" w:firstLine="720"/>
        <w:jc w:val="both"/>
        <w:rPr>
          <w:rStyle w:val="longtext"/>
        </w:rPr>
      </w:pPr>
      <w:r w:rsidRPr="00600DD7">
        <w:rPr>
          <w:lang w:val="sv-SE"/>
        </w:rPr>
        <w:t xml:space="preserve">Didalam penelitian ini, Data </w:t>
      </w:r>
      <w:r w:rsidRPr="00600DD7">
        <w:rPr>
          <w:i/>
          <w:lang w:val="sv-SE"/>
        </w:rPr>
        <w:t>Series</w:t>
      </w:r>
      <w:r w:rsidRPr="00600DD7">
        <w:rPr>
          <w:lang w:val="sv-SE"/>
        </w:rPr>
        <w:t xml:space="preserve"> dibagi menjadi dua bagian: satu untuk melatih model (train) dan satu lagi untuk menguji model (test), dengan perbandingan 80% data untuk latihan dan 20% data untuk pengujian.</w:t>
      </w:r>
    </w:p>
    <w:p w14:paraId="05EB6391" w14:textId="3D056878" w:rsidR="007953BF" w:rsidRDefault="007953BF" w:rsidP="007953BF">
      <w:pPr>
        <w:pStyle w:val="IEEEParagraph"/>
        <w:numPr>
          <w:ilvl w:val="0"/>
          <w:numId w:val="21"/>
        </w:numPr>
        <w:ind w:left="426" w:hanging="426"/>
        <w:rPr>
          <w:rStyle w:val="longtext"/>
          <w:i/>
          <w:iCs/>
          <w:shd w:val="clear" w:color="auto" w:fill="FFFFFF"/>
          <w:lang w:val="nn-NO"/>
        </w:rPr>
      </w:pPr>
      <w:r w:rsidRPr="007953BF">
        <w:rPr>
          <w:rStyle w:val="longtext"/>
          <w:i/>
          <w:iCs/>
          <w:shd w:val="clear" w:color="auto" w:fill="FFFFFF"/>
          <w:lang w:val="nn-NO"/>
        </w:rPr>
        <w:t>Pemodelan ARIMA</w:t>
      </w:r>
    </w:p>
    <w:p w14:paraId="15FAE431" w14:textId="77777777" w:rsidR="00594531" w:rsidRPr="00594531" w:rsidRDefault="00594531" w:rsidP="00594531">
      <w:pPr>
        <w:pStyle w:val="IEEEParagraph"/>
        <w:numPr>
          <w:ilvl w:val="1"/>
          <w:numId w:val="20"/>
        </w:numPr>
        <w:ind w:left="709" w:hanging="283"/>
        <w:rPr>
          <w:rStyle w:val="longtext"/>
          <w:shd w:val="clear" w:color="auto" w:fill="FFFFFF"/>
          <w:lang w:val="nn-NO"/>
        </w:rPr>
      </w:pPr>
      <w:r w:rsidRPr="00594531">
        <w:rPr>
          <w:rStyle w:val="longtext"/>
          <w:shd w:val="clear" w:color="auto" w:fill="FFFFFF"/>
          <w:lang w:val="en-ID"/>
        </w:rPr>
        <w:t>Identifikasi Stasioneritas</w:t>
      </w:r>
    </w:p>
    <w:p w14:paraId="3C988353" w14:textId="27B94C3F" w:rsidR="00594531" w:rsidRPr="00594531" w:rsidRDefault="007C0D42" w:rsidP="00501CA7">
      <w:pPr>
        <w:pStyle w:val="ListParagraph"/>
        <w:shd w:val="clear" w:color="auto" w:fill="FFFFFF"/>
        <w:ind w:left="426" w:firstLine="294"/>
        <w:jc w:val="both"/>
        <w:rPr>
          <w:rStyle w:val="longtext"/>
          <w:lang w:val="sv-SE"/>
        </w:rPr>
      </w:pPr>
      <w:r w:rsidRPr="007C0D42">
        <w:rPr>
          <w:lang w:val="sv-SE"/>
        </w:rPr>
        <w:t>Dalam kerangka analisis uji Dickey-Fuller, penilaian melibatkan pemeriksaan hipotesis nol yang menyatakan non-stasioneritas rangkaian waktu (menunjukkan adanya akar unit) dibandingkan dengan hipotesis alternatif yang menyatakan stasioneritas rangkaian waktu.</w:t>
      </w:r>
      <w:r>
        <w:rPr>
          <w:lang w:val="sv-SE"/>
        </w:rPr>
        <w:t xml:space="preserve"> </w:t>
      </w:r>
      <w:r w:rsidRPr="007C0D42">
        <w:rPr>
          <w:lang w:val="sv-SE"/>
        </w:rPr>
        <w:t>Secara konvensional, data dianggap stasioner jika nilai p yang diperoleh dari uji Dickey-Fuller menunjukkan signifikansi statistik, yang menunjukkan bahwa data tersebut lebih kecil dibandingkan dengan ambang batas signifikansi yang telah ditentukan, biasanya ditetapkan sebesar 0,05. Dalam konteks saat ini, nilai p yang dihitung dari uji Dickey-Fuller sangat kecil (1,901304e-15), jauh di bawah ambang batas signifikansi 0,05. Oleh karena itu, dapat disimpulkan bahwa data tersebut menunjukkan stasioneritas.</w:t>
      </w:r>
      <w:r w:rsidR="00594531" w:rsidRPr="00600DD7">
        <w:rPr>
          <w:lang w:val="sv-SE"/>
        </w:rPr>
        <w:t xml:space="preserve"> </w:t>
      </w:r>
    </w:p>
    <w:p w14:paraId="5DA8314C" w14:textId="0CE68E78" w:rsidR="00594531" w:rsidRDefault="00594531" w:rsidP="00594531">
      <w:pPr>
        <w:pStyle w:val="IEEEParagraph"/>
        <w:numPr>
          <w:ilvl w:val="1"/>
          <w:numId w:val="20"/>
        </w:numPr>
        <w:ind w:left="709" w:hanging="283"/>
        <w:rPr>
          <w:rStyle w:val="longtext"/>
          <w:shd w:val="clear" w:color="auto" w:fill="FFFFFF"/>
          <w:lang w:val="en-ID"/>
        </w:rPr>
      </w:pPr>
      <w:r w:rsidRPr="00594531">
        <w:rPr>
          <w:rStyle w:val="longtext"/>
          <w:shd w:val="clear" w:color="auto" w:fill="FFFFFF"/>
          <w:lang w:val="en-ID"/>
        </w:rPr>
        <w:t>Identifikasi Parameter</w:t>
      </w:r>
      <w:r>
        <w:rPr>
          <w:rStyle w:val="longtext"/>
          <w:shd w:val="clear" w:color="auto" w:fill="FFFFFF"/>
          <w:lang w:val="en-ID"/>
        </w:rPr>
        <w:t>-</w:t>
      </w:r>
      <w:r w:rsidRPr="00FA5144">
        <w:rPr>
          <w:rStyle w:val="longtext"/>
          <w:i/>
          <w:iCs/>
          <w:shd w:val="clear" w:color="auto" w:fill="FFFFFF"/>
          <w:lang w:val="en-ID"/>
        </w:rPr>
        <w:t>Autocorrelation</w:t>
      </w:r>
      <w:r w:rsidRPr="00594531">
        <w:rPr>
          <w:rStyle w:val="longtext"/>
          <w:shd w:val="clear" w:color="auto" w:fill="FFFFFF"/>
          <w:lang w:val="en-ID"/>
        </w:rPr>
        <w:t xml:space="preserve"> </w:t>
      </w:r>
    </w:p>
    <w:p w14:paraId="51DDBDB0" w14:textId="3EEC3C65" w:rsidR="001D7B4D" w:rsidRPr="00F03F24" w:rsidRDefault="00501CA7" w:rsidP="00501CA7">
      <w:pPr>
        <w:pStyle w:val="ListParagraph"/>
        <w:shd w:val="clear" w:color="auto" w:fill="FFFFFF"/>
        <w:ind w:left="426" w:firstLine="294"/>
        <w:jc w:val="both"/>
        <w:rPr>
          <w:rStyle w:val="longtext"/>
          <w:lang w:val="sv-SE"/>
        </w:rPr>
      </w:pPr>
      <w:r w:rsidRPr="00501CA7">
        <w:rPr>
          <w:rStyle w:val="longtext"/>
          <w:shd w:val="clear" w:color="auto" w:fill="FFFFFF"/>
          <w:lang w:val="en-ID"/>
        </w:rPr>
        <w:t>Analisis yang dilakukan untuk memastikan autokorelasi parameter menunjukkan bahwa nilai yang diamati berasal dari korelasi antara suatu variabel dan kejadian sebelumnya pada jeda waktu tertentu. Misalnya, pada Lag 1, koefisien korelasi positif sebesar 0,13 menunjukkan hubungan positif antara nilai sekarang variabel (pada waktu t) dan nilainya satu langkah sebelumnya (pada waktu t-1), yang menyiratkan hubungan positif sederhana antara observasi berturut-turut</w:t>
      </w:r>
      <w:proofErr w:type="gramStart"/>
      <w:r w:rsidRPr="00501CA7">
        <w:rPr>
          <w:rStyle w:val="longtext"/>
          <w:shd w:val="clear" w:color="auto" w:fill="FFFFFF"/>
          <w:lang w:val="en-ID"/>
        </w:rPr>
        <w:t>. .</w:t>
      </w:r>
      <w:proofErr w:type="gramEnd"/>
      <w:r w:rsidRPr="00501CA7">
        <w:rPr>
          <w:rStyle w:val="longtext"/>
          <w:shd w:val="clear" w:color="auto" w:fill="FFFFFF"/>
          <w:lang w:val="en-ID"/>
        </w:rPr>
        <w:t xml:space="preserve"> Sebaliknya, pada Lag 3, koefisien korelasi negatif sebesar -0,02 menunjukkan hubungan terbalik antara nilai variabel saat ini dan nilainya tiga langkah waktu sebelumnya (pada waktu t-3), yang menunjukkan sedikit hubungan negatif antara observasi saat ini dan observasi yang terjadi tiga kali. satuan waktu sebelumnya. Demikian pula, pada Lag 6 dan Lag 9, koefisien korelasi negatif masing-masing sekitar -0,02 dan koefisien korelasi positif sekitar 0,07, menandakan hubungan negatif dan positif yang sebanding antara nilai variabel saat ini dan nilainya pada interval waktu enam dan sembilan langkah sebelumnya.</w:t>
      </w:r>
      <w:r w:rsidR="00F03F24">
        <w:rPr>
          <w:lang w:val="sv-SE"/>
        </w:rPr>
        <w:t xml:space="preserve"> </w:t>
      </w:r>
    </w:p>
    <w:p w14:paraId="056933AE" w14:textId="65452C8C" w:rsidR="00ED6F17" w:rsidRPr="006C35F1" w:rsidRDefault="00384EF9" w:rsidP="006C35F1">
      <w:pPr>
        <w:pStyle w:val="IEEEParagraph"/>
        <w:numPr>
          <w:ilvl w:val="1"/>
          <w:numId w:val="20"/>
        </w:numPr>
        <w:ind w:left="709" w:hanging="283"/>
        <w:rPr>
          <w:i/>
          <w:iCs/>
          <w:shd w:val="clear" w:color="auto" w:fill="FFFFFF"/>
          <w:lang w:val="en-ID"/>
        </w:rPr>
      </w:pPr>
      <w:r w:rsidRPr="00600DD7">
        <w:rPr>
          <w:noProof/>
        </w:rPr>
        <w:drawing>
          <wp:anchor distT="0" distB="0" distL="114300" distR="114300" simplePos="0" relativeHeight="251666432" behindDoc="0" locked="0" layoutInCell="1" allowOverlap="1" wp14:anchorId="2CF16E37" wp14:editId="7F4D5BBA">
            <wp:simplePos x="0" y="0"/>
            <wp:positionH relativeFrom="margin">
              <wp:align>center</wp:align>
            </wp:positionH>
            <wp:positionV relativeFrom="paragraph">
              <wp:posOffset>227346</wp:posOffset>
            </wp:positionV>
            <wp:extent cx="2017781" cy="1080000"/>
            <wp:effectExtent l="0" t="0" r="1905" b="6350"/>
            <wp:wrapTopAndBottom/>
            <wp:docPr id="214471240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71240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17781" cy="1080000"/>
                    </a:xfrm>
                    <a:prstGeom prst="rect">
                      <a:avLst/>
                    </a:prstGeom>
                  </pic:spPr>
                </pic:pic>
              </a:graphicData>
            </a:graphic>
            <wp14:sizeRelH relativeFrom="page">
              <wp14:pctWidth>0</wp14:pctWidth>
            </wp14:sizeRelH>
            <wp14:sizeRelV relativeFrom="page">
              <wp14:pctHeight>0</wp14:pctHeight>
            </wp14:sizeRelV>
          </wp:anchor>
        </w:drawing>
      </w:r>
      <w:r w:rsidR="00594531" w:rsidRPr="00F03F24">
        <w:rPr>
          <w:rStyle w:val="longtext"/>
          <w:i/>
          <w:iCs/>
          <w:shd w:val="clear" w:color="auto" w:fill="FFFFFF"/>
          <w:lang w:val="en-ID"/>
        </w:rPr>
        <w:t>Decomposition</w:t>
      </w:r>
    </w:p>
    <w:p w14:paraId="2FF04D03" w14:textId="613C66EB" w:rsidR="00ED6F17" w:rsidRPr="00600DD7" w:rsidRDefault="00ED6F17" w:rsidP="00941601">
      <w:pPr>
        <w:ind w:left="1080"/>
      </w:pPr>
    </w:p>
    <w:p w14:paraId="30C74BC6" w14:textId="416BBD92" w:rsidR="00ED6F17" w:rsidRPr="00F6749E" w:rsidRDefault="00ED6F17" w:rsidP="00384EF9">
      <w:pPr>
        <w:pStyle w:val="Caption"/>
        <w:jc w:val="center"/>
        <w:rPr>
          <w:rFonts w:cs="Times New Roman"/>
          <w:i w:val="0"/>
          <w:iCs w:val="0"/>
          <w:color w:val="auto"/>
          <w:sz w:val="20"/>
          <w:szCs w:val="20"/>
          <w:lang w:val="sv-SE"/>
        </w:rPr>
      </w:pPr>
      <w:bookmarkStart w:id="5" w:name="_Toc158204754"/>
      <w:r w:rsidRPr="00F6749E">
        <w:rPr>
          <w:rFonts w:cs="Times New Roman"/>
          <w:i w:val="0"/>
          <w:iCs w:val="0"/>
          <w:color w:val="auto"/>
          <w:sz w:val="20"/>
          <w:szCs w:val="20"/>
          <w:lang w:val="sv-SE"/>
        </w:rPr>
        <w:t xml:space="preserve">Gambar </w:t>
      </w:r>
      <w:r w:rsidR="00512FD7">
        <w:rPr>
          <w:rFonts w:cs="Times New Roman"/>
          <w:i w:val="0"/>
          <w:iCs w:val="0"/>
          <w:color w:val="auto"/>
          <w:sz w:val="20"/>
          <w:szCs w:val="20"/>
          <w:lang w:val="sv-SE"/>
        </w:rPr>
        <w:t>5.</w:t>
      </w:r>
      <w:r w:rsidRPr="00F6749E">
        <w:rPr>
          <w:rFonts w:cs="Times New Roman"/>
          <w:i w:val="0"/>
          <w:iCs w:val="0"/>
          <w:color w:val="auto"/>
          <w:sz w:val="20"/>
          <w:szCs w:val="20"/>
          <w:lang w:val="sv-SE"/>
        </w:rPr>
        <w:t xml:space="preserve"> Decomposition</w:t>
      </w:r>
      <w:bookmarkEnd w:id="5"/>
    </w:p>
    <w:p w14:paraId="17AE7F8F" w14:textId="7386D96E" w:rsidR="00ED6F17" w:rsidRPr="00ED6F17" w:rsidRDefault="00501CA7" w:rsidP="00501CA7">
      <w:pPr>
        <w:pStyle w:val="ListParagraph"/>
        <w:shd w:val="clear" w:color="auto" w:fill="FFFFFF"/>
        <w:ind w:left="426" w:firstLine="283"/>
        <w:jc w:val="both"/>
        <w:rPr>
          <w:rStyle w:val="longtext"/>
          <w:shd w:val="clear" w:color="auto" w:fill="FFFFFF"/>
          <w:lang w:val="sv-SE"/>
        </w:rPr>
      </w:pPr>
      <w:r w:rsidRPr="00501CA7">
        <w:rPr>
          <w:lang w:val="sv-SE"/>
        </w:rPr>
        <w:t>Plot ini memberikan representasi visual yang menguraikan deret waktu menjadi elemen-elemen penyusunnya, sehingga memudahkan pemeriksaan tren, musiman, dan komponen sisa.</w:t>
      </w:r>
    </w:p>
    <w:p w14:paraId="5BE73D89" w14:textId="5F4457F9" w:rsidR="00F03F24" w:rsidRPr="004A4683" w:rsidRDefault="00594531" w:rsidP="004A4683">
      <w:pPr>
        <w:pStyle w:val="IEEEParagraph"/>
        <w:numPr>
          <w:ilvl w:val="1"/>
          <w:numId w:val="20"/>
        </w:numPr>
        <w:ind w:left="709" w:hanging="283"/>
        <w:rPr>
          <w:shd w:val="clear" w:color="auto" w:fill="FFFFFF"/>
          <w:lang w:val="en-ID"/>
        </w:rPr>
      </w:pPr>
      <w:r w:rsidRPr="00594531">
        <w:rPr>
          <w:rStyle w:val="longtext"/>
          <w:shd w:val="clear" w:color="auto" w:fill="FFFFFF"/>
          <w:lang w:val="en-ID"/>
        </w:rPr>
        <w:t xml:space="preserve">Pelatihan model  </w:t>
      </w:r>
    </w:p>
    <w:p w14:paraId="63663759" w14:textId="2E8330C7" w:rsidR="00F03F24" w:rsidRPr="008167E4" w:rsidRDefault="00F03F24" w:rsidP="00501CA7">
      <w:pPr>
        <w:pStyle w:val="ListParagraph"/>
        <w:shd w:val="clear" w:color="auto" w:fill="FFFFFF"/>
        <w:ind w:left="426" w:firstLine="283"/>
        <w:jc w:val="both"/>
        <w:rPr>
          <w:rStyle w:val="longtext"/>
          <w:lang w:val="sv-SE"/>
        </w:rPr>
      </w:pPr>
      <w:r w:rsidRPr="00F03F24">
        <w:rPr>
          <w:lang w:val="sv-SE"/>
        </w:rPr>
        <w:t xml:space="preserve">Melatih model ARIMA </w:t>
      </w:r>
      <w:r w:rsidRPr="00F03F24">
        <w:rPr>
          <w:i/>
          <w:lang w:val="sv-SE"/>
        </w:rPr>
        <w:t>(AutoRegressive Integrated Moving Average)</w:t>
      </w:r>
      <w:r w:rsidRPr="00F03F24">
        <w:rPr>
          <w:lang w:val="sv-SE"/>
        </w:rPr>
        <w:t xml:space="preserve"> berdasarkan nilai order yang telah ditentukan</w:t>
      </w:r>
      <w:r>
        <w:rPr>
          <w:lang w:val="sv-SE"/>
        </w:rPr>
        <w:t xml:space="preserve"> </w:t>
      </w:r>
      <w:r w:rsidRPr="00F03F24">
        <w:rPr>
          <w:lang w:val="sv-SE"/>
        </w:rPr>
        <w:t xml:space="preserve">dengan Langkah-langkah </w:t>
      </w:r>
      <w:r>
        <w:rPr>
          <w:lang w:val="sv-SE"/>
        </w:rPr>
        <w:t>mengg</w:t>
      </w:r>
      <w:r w:rsidRPr="00F03F24">
        <w:rPr>
          <w:lang w:val="sv-SE"/>
        </w:rPr>
        <w:t xml:space="preserve">unakan model ARIMA dengan Pustaka </w:t>
      </w:r>
      <w:r w:rsidRPr="00F03F24">
        <w:rPr>
          <w:i/>
          <w:iCs/>
          <w:lang w:val="sv-SE"/>
        </w:rPr>
        <w:t>Statsmodels</w:t>
      </w:r>
      <w:r w:rsidR="008167E4">
        <w:rPr>
          <w:i/>
          <w:iCs/>
          <w:lang w:val="sv-SE"/>
        </w:rPr>
        <w:t xml:space="preserve"> </w:t>
      </w:r>
      <w:r w:rsidRPr="00F03F24">
        <w:rPr>
          <w:rStyle w:val="HTMLCode"/>
          <w:rFonts w:asciiTheme="majorBidi" w:eastAsiaTheme="minorHAnsi" w:hAnsiTheme="majorBidi" w:cstheme="majorBidi"/>
          <w:sz w:val="24"/>
          <w:szCs w:val="24"/>
          <w:lang w:val="sv-SE"/>
        </w:rPr>
        <w:t>Order = (1, 1, 1)</w:t>
      </w:r>
      <w:r w:rsidR="00305562">
        <w:rPr>
          <w:rStyle w:val="HTMLCode"/>
          <w:rFonts w:asciiTheme="majorBidi" w:eastAsiaTheme="minorHAnsi" w:hAnsiTheme="majorBidi" w:cstheme="majorBidi"/>
          <w:sz w:val="24"/>
          <w:szCs w:val="24"/>
          <w:lang w:val="sv-SE"/>
        </w:rPr>
        <w:t xml:space="preserve">. </w:t>
      </w:r>
      <w:r w:rsidRPr="00F03F24">
        <w:rPr>
          <w:rStyle w:val="HTMLCode"/>
          <w:rFonts w:asciiTheme="majorBidi" w:eastAsiaTheme="minorHAnsi" w:hAnsiTheme="majorBidi" w:cstheme="majorBidi"/>
          <w:sz w:val="24"/>
          <w:szCs w:val="24"/>
          <w:lang w:val="sv-SE"/>
        </w:rPr>
        <w:t>Parameter order menentukan orde dari model ARIMA</w:t>
      </w:r>
      <w:r w:rsidR="008167E4">
        <w:rPr>
          <w:rStyle w:val="HTMLCode"/>
          <w:rFonts w:asciiTheme="majorBidi" w:eastAsiaTheme="minorHAnsi" w:hAnsiTheme="majorBidi" w:cstheme="majorBidi"/>
          <w:sz w:val="24"/>
          <w:szCs w:val="24"/>
          <w:lang w:val="sv-SE"/>
        </w:rPr>
        <w:t xml:space="preserve">, </w:t>
      </w:r>
      <w:r w:rsidR="00501CA7">
        <w:rPr>
          <w:lang w:val="sv-SE"/>
        </w:rPr>
        <w:t>h</w:t>
      </w:r>
      <w:r w:rsidR="00501CA7" w:rsidRPr="00501CA7">
        <w:rPr>
          <w:lang w:val="sv-SE"/>
        </w:rPr>
        <w:t xml:space="preserve">asilkan entitas model ARIMA yang menggunakan data pelatihan bersama dengan parameter pesanan yang telah ditetapkan sebelumnya, kemudian melanjutkan </w:t>
      </w:r>
      <w:r w:rsidR="00501CA7" w:rsidRPr="00501CA7">
        <w:rPr>
          <w:lang w:val="sv-SE"/>
        </w:rPr>
        <w:lastRenderedPageBreak/>
        <w:t>dengan melakukan pelatihan model ARIMA menggunakan kumpulan data pelatihan yang ditentukan.</w:t>
      </w:r>
      <w:r w:rsidRPr="008167E4">
        <w:rPr>
          <w:lang w:val="sv-SE"/>
        </w:rPr>
        <w:t xml:space="preserve"> </w:t>
      </w:r>
    </w:p>
    <w:p w14:paraId="07B0801B" w14:textId="12015EE7" w:rsidR="007953BF" w:rsidRDefault="007953BF" w:rsidP="007953BF">
      <w:pPr>
        <w:pStyle w:val="IEEEParagraph"/>
        <w:numPr>
          <w:ilvl w:val="0"/>
          <w:numId w:val="21"/>
        </w:numPr>
        <w:ind w:left="426" w:hanging="426"/>
        <w:rPr>
          <w:rStyle w:val="longtext"/>
          <w:i/>
          <w:iCs/>
          <w:shd w:val="clear" w:color="auto" w:fill="FFFFFF"/>
          <w:lang w:val="nn-NO"/>
        </w:rPr>
      </w:pPr>
      <w:r w:rsidRPr="007953BF">
        <w:rPr>
          <w:rStyle w:val="longtext"/>
          <w:i/>
          <w:iCs/>
          <w:shd w:val="clear" w:color="auto" w:fill="FFFFFF"/>
          <w:lang w:val="nn-NO"/>
        </w:rPr>
        <w:t xml:space="preserve">Pemodelan </w:t>
      </w:r>
      <w:r w:rsidR="00FA5144" w:rsidRPr="00FA5144">
        <w:rPr>
          <w:rStyle w:val="longtext"/>
          <w:i/>
          <w:iCs/>
          <w:shd w:val="clear" w:color="auto" w:fill="FFFFFF"/>
          <w:lang w:val="nn-NO"/>
        </w:rPr>
        <w:t>Fuzzy Times Series</w:t>
      </w:r>
    </w:p>
    <w:p w14:paraId="3E084920" w14:textId="055CE73B" w:rsidR="008167E4" w:rsidRPr="00600DD7" w:rsidRDefault="00350143" w:rsidP="00350143">
      <w:pPr>
        <w:pStyle w:val="ListParagraph"/>
        <w:shd w:val="clear" w:color="auto" w:fill="FFFFFF"/>
        <w:ind w:left="426" w:firstLine="294"/>
        <w:jc w:val="both"/>
        <w:rPr>
          <w:lang w:val="sv-SE" w:eastAsia="en-ID"/>
        </w:rPr>
      </w:pPr>
      <w:r w:rsidRPr="00350143">
        <w:rPr>
          <w:lang w:val="sv-SE" w:eastAsia="en-ID"/>
        </w:rPr>
        <w:t>Teknik peramalan yang digunakan khususnya penerapan metodologi Fuzzy Time Series digambarkan sebagai berikut:</w:t>
      </w:r>
    </w:p>
    <w:p w14:paraId="12077A52" w14:textId="77777777" w:rsidR="008167E4" w:rsidRPr="008167E4" w:rsidRDefault="008167E4" w:rsidP="008167E4">
      <w:pPr>
        <w:pStyle w:val="ListParagraph"/>
        <w:numPr>
          <w:ilvl w:val="0"/>
          <w:numId w:val="34"/>
        </w:numPr>
        <w:ind w:left="720" w:hanging="294"/>
        <w:contextualSpacing/>
        <w:rPr>
          <w:lang w:val="en-US"/>
        </w:rPr>
      </w:pPr>
      <w:r w:rsidRPr="008167E4">
        <w:rPr>
          <w:lang w:val="sv-SE"/>
        </w:rPr>
        <w:t xml:space="preserve">Menentukan </w:t>
      </w:r>
      <w:r w:rsidRPr="008167E4">
        <w:rPr>
          <w:i/>
          <w:iCs/>
          <w:lang w:val="sv-SE"/>
        </w:rPr>
        <w:t>universe of discourse</w:t>
      </w:r>
    </w:p>
    <w:p w14:paraId="4E5CCE90" w14:textId="64F34B19" w:rsidR="001470CF" w:rsidRDefault="003D7A0C" w:rsidP="003D7A0C">
      <w:pPr>
        <w:pStyle w:val="ListParagraph"/>
        <w:ind w:firstLine="720"/>
        <w:contextualSpacing/>
        <w:jc w:val="both"/>
        <w:rPr>
          <w:lang w:val="sv-SE" w:eastAsia="en-ID"/>
        </w:rPr>
      </w:pPr>
      <w:r w:rsidRPr="003D7A0C">
        <w:rPr>
          <w:lang w:val="sv-SE" w:eastAsia="en-ID"/>
        </w:rPr>
        <w:t>Pada saat ini, pastikan nilai terendah dan tertinggi yang terlihat pada catatan masa lalu dengan menggunakan ekspresi matematika berikut:</w:t>
      </w:r>
    </w:p>
    <w:p w14:paraId="2460D940" w14:textId="165F8AAA" w:rsidR="001470CF" w:rsidRPr="001470CF" w:rsidRDefault="001470CF" w:rsidP="001470CF">
      <w:pPr>
        <w:shd w:val="clear" w:color="auto" w:fill="FFFFFF"/>
        <w:ind w:left="720"/>
        <w:jc w:val="both"/>
        <w:rPr>
          <w:lang w:val="sv-SE" w:eastAsia="en-ID"/>
        </w:rPr>
      </w:pPr>
      <m:oMath>
        <m:r>
          <w:rPr>
            <w:rFonts w:ascii="Cambria Math" w:hAnsi="Cambria Math"/>
            <w:lang w:val="sv-SE" w:eastAsia="en-ID"/>
          </w:rPr>
          <m:t>∪=[</m:t>
        </m:r>
        <m:sSub>
          <m:sSubPr>
            <m:ctrlPr>
              <w:rPr>
                <w:rFonts w:ascii="Cambria Math" w:hAnsi="Cambria Math"/>
                <w:i/>
                <w:lang w:eastAsia="en-ID"/>
              </w:rPr>
            </m:ctrlPr>
          </m:sSubPr>
          <m:e>
            <m:r>
              <w:rPr>
                <w:rFonts w:ascii="Cambria Math" w:hAnsi="Cambria Math"/>
                <w:lang w:eastAsia="en-ID"/>
              </w:rPr>
              <m:t>Y</m:t>
            </m:r>
          </m:e>
          <m:sub>
            <m:d>
              <m:dPr>
                <m:ctrlPr>
                  <w:rPr>
                    <w:rFonts w:ascii="Cambria Math" w:hAnsi="Cambria Math"/>
                    <w:i/>
                    <w:lang w:eastAsia="en-ID"/>
                  </w:rPr>
                </m:ctrlPr>
              </m:dPr>
              <m:e>
                <m:r>
                  <m:rPr>
                    <m:sty m:val="p"/>
                  </m:rPr>
                  <w:rPr>
                    <w:rFonts w:ascii="Cambria Math" w:hAnsi="Cambria Math"/>
                    <w:lang w:val="sv-SE" w:eastAsia="en-ID"/>
                  </w:rPr>
                  <m:t>min</m:t>
                </m:r>
              </m:e>
            </m:d>
          </m:sub>
        </m:sSub>
        <m:r>
          <w:rPr>
            <w:rFonts w:ascii="Cambria Math" w:hAnsi="Cambria Math"/>
            <w:lang w:val="sv-SE" w:eastAsia="en-ID"/>
          </w:rPr>
          <m:t>-</m:t>
        </m:r>
        <m:sSub>
          <m:sSubPr>
            <m:ctrlPr>
              <w:rPr>
                <w:rFonts w:ascii="Cambria Math" w:hAnsi="Cambria Math"/>
                <w:i/>
                <w:lang w:eastAsia="en-ID"/>
              </w:rPr>
            </m:ctrlPr>
          </m:sSubPr>
          <m:e>
            <m:r>
              <w:rPr>
                <w:rFonts w:ascii="Cambria Math" w:hAnsi="Cambria Math"/>
                <w:lang w:eastAsia="en-ID"/>
              </w:rPr>
              <m:t>D</m:t>
            </m:r>
          </m:e>
          <m:sub>
            <m:r>
              <w:rPr>
                <w:rFonts w:ascii="Cambria Math" w:hAnsi="Cambria Math"/>
                <w:lang w:val="sv-SE" w:eastAsia="en-ID"/>
              </w:rPr>
              <m:t>1</m:t>
            </m:r>
          </m:sub>
        </m:sSub>
        <m:r>
          <w:rPr>
            <w:rFonts w:ascii="Cambria Math" w:hAnsi="Cambria Math"/>
            <w:lang w:val="sv-SE" w:eastAsia="en-ID"/>
          </w:rPr>
          <m:t>,</m:t>
        </m:r>
        <m:sSub>
          <m:sSubPr>
            <m:ctrlPr>
              <w:rPr>
                <w:rFonts w:ascii="Cambria Math" w:hAnsi="Cambria Math"/>
                <w:i/>
                <w:lang w:eastAsia="en-ID"/>
              </w:rPr>
            </m:ctrlPr>
          </m:sSubPr>
          <m:e>
            <m:r>
              <w:rPr>
                <w:rFonts w:ascii="Cambria Math" w:hAnsi="Cambria Math"/>
                <w:lang w:eastAsia="en-ID"/>
              </w:rPr>
              <m:t>Y</m:t>
            </m:r>
          </m:e>
          <m:sub>
            <m:d>
              <m:dPr>
                <m:ctrlPr>
                  <w:rPr>
                    <w:rFonts w:ascii="Cambria Math" w:hAnsi="Cambria Math"/>
                    <w:i/>
                    <w:lang w:eastAsia="en-ID"/>
                  </w:rPr>
                </m:ctrlPr>
              </m:dPr>
              <m:e>
                <m:r>
                  <m:rPr>
                    <m:sty m:val="p"/>
                  </m:rPr>
                  <w:rPr>
                    <w:rFonts w:ascii="Cambria Math" w:hAnsi="Cambria Math"/>
                    <w:lang w:val="sv-SE" w:eastAsia="en-ID"/>
                  </w:rPr>
                  <m:t>max</m:t>
                </m:r>
              </m:e>
            </m:d>
          </m:sub>
        </m:sSub>
        <m:r>
          <w:rPr>
            <w:rFonts w:ascii="Cambria Math" w:hAnsi="Cambria Math"/>
            <w:lang w:val="sv-SE" w:eastAsia="en-ID"/>
          </w:rPr>
          <m:t xml:space="preserve">+ </m:t>
        </m:r>
        <m:sSub>
          <m:sSubPr>
            <m:ctrlPr>
              <w:rPr>
                <w:rFonts w:ascii="Cambria Math" w:hAnsi="Cambria Math"/>
                <w:i/>
                <w:lang w:eastAsia="en-ID"/>
              </w:rPr>
            </m:ctrlPr>
          </m:sSubPr>
          <m:e>
            <m:r>
              <w:rPr>
                <w:rFonts w:ascii="Cambria Math" w:hAnsi="Cambria Math"/>
                <w:lang w:eastAsia="en-ID"/>
              </w:rPr>
              <m:t>D</m:t>
            </m:r>
          </m:e>
          <m:sub>
            <m:r>
              <w:rPr>
                <w:rFonts w:ascii="Cambria Math" w:hAnsi="Cambria Math"/>
                <w:lang w:val="sv-SE" w:eastAsia="en-ID"/>
              </w:rPr>
              <m:t>2</m:t>
            </m:r>
          </m:sub>
        </m:sSub>
      </m:oMath>
      <w:r>
        <w:rPr>
          <w:lang w:val="sv-SE" w:eastAsia="en-ID"/>
        </w:rPr>
        <w:tab/>
      </w:r>
      <w:r w:rsidRPr="001470CF">
        <w:rPr>
          <w:lang w:val="sv-SE" w:eastAsia="en-ID"/>
        </w:rPr>
        <w:t>(</w:t>
      </w:r>
      <w:r>
        <w:rPr>
          <w:lang w:val="sv-SE" w:eastAsia="en-ID"/>
        </w:rPr>
        <w:t>1)</w:t>
      </w:r>
    </w:p>
    <w:p w14:paraId="57EF570E" w14:textId="77777777" w:rsidR="008167E4" w:rsidRPr="00600DD7" w:rsidRDefault="00000000" w:rsidP="001470CF">
      <w:pPr>
        <w:ind w:left="720"/>
        <w:jc w:val="both"/>
        <w:rPr>
          <w:rFonts w:eastAsiaTheme="minorEastAsia"/>
          <w:lang w:val="sv-SE" w:eastAsia="en-ID"/>
        </w:rPr>
      </w:pPr>
      <m:oMath>
        <m:sSub>
          <m:sSubPr>
            <m:ctrlPr>
              <w:rPr>
                <w:rFonts w:ascii="Cambria Math" w:hAnsi="Cambria Math"/>
                <w:i/>
                <w:lang w:eastAsia="en-ID"/>
              </w:rPr>
            </m:ctrlPr>
          </m:sSubPr>
          <m:e>
            <m:r>
              <w:rPr>
                <w:rFonts w:ascii="Cambria Math" w:hAnsi="Cambria Math"/>
                <w:lang w:eastAsia="en-ID"/>
              </w:rPr>
              <m:t>Y</m:t>
            </m:r>
          </m:e>
          <m:sub>
            <m:d>
              <m:dPr>
                <m:ctrlPr>
                  <w:rPr>
                    <w:rFonts w:ascii="Cambria Math" w:hAnsi="Cambria Math"/>
                    <w:i/>
                    <w:lang w:eastAsia="en-ID"/>
                  </w:rPr>
                </m:ctrlPr>
              </m:dPr>
              <m:e>
                <m:r>
                  <m:rPr>
                    <m:sty m:val="p"/>
                  </m:rPr>
                  <w:rPr>
                    <w:rFonts w:ascii="Cambria Math" w:hAnsi="Cambria Math"/>
                    <w:lang w:val="sv-SE" w:eastAsia="en-ID"/>
                  </w:rPr>
                  <m:t>min</m:t>
                </m:r>
              </m:e>
            </m:d>
          </m:sub>
        </m:sSub>
      </m:oMath>
      <w:r w:rsidR="008167E4" w:rsidRPr="00600DD7">
        <w:rPr>
          <w:rFonts w:eastAsiaTheme="minorEastAsia"/>
          <w:lang w:val="sv-SE" w:eastAsia="en-ID"/>
        </w:rPr>
        <w:t xml:space="preserve"> = 2,070,000</w:t>
      </w:r>
    </w:p>
    <w:p w14:paraId="13EB97AB" w14:textId="77777777" w:rsidR="008167E4" w:rsidRPr="00600DD7" w:rsidRDefault="00000000" w:rsidP="001470CF">
      <w:pPr>
        <w:ind w:left="720"/>
        <w:jc w:val="both"/>
        <w:rPr>
          <w:rFonts w:eastAsiaTheme="minorEastAsia"/>
          <w:lang w:val="sv-SE" w:eastAsia="en-ID"/>
        </w:rPr>
      </w:pPr>
      <m:oMath>
        <m:sSub>
          <m:sSubPr>
            <m:ctrlPr>
              <w:rPr>
                <w:rFonts w:ascii="Cambria Math" w:hAnsi="Cambria Math"/>
                <w:i/>
                <w:lang w:eastAsia="en-ID"/>
              </w:rPr>
            </m:ctrlPr>
          </m:sSubPr>
          <m:e>
            <m:r>
              <w:rPr>
                <w:rFonts w:ascii="Cambria Math" w:hAnsi="Cambria Math"/>
                <w:lang w:eastAsia="en-ID"/>
              </w:rPr>
              <m:t>Y</m:t>
            </m:r>
          </m:e>
          <m:sub>
            <m:d>
              <m:dPr>
                <m:ctrlPr>
                  <w:rPr>
                    <w:rFonts w:ascii="Cambria Math" w:hAnsi="Cambria Math"/>
                    <w:i/>
                    <w:lang w:eastAsia="en-ID"/>
                  </w:rPr>
                </m:ctrlPr>
              </m:dPr>
              <m:e>
                <m:r>
                  <m:rPr>
                    <m:sty m:val="p"/>
                  </m:rPr>
                  <w:rPr>
                    <w:rFonts w:ascii="Cambria Math" w:hAnsi="Cambria Math"/>
                    <w:lang w:val="sv-SE" w:eastAsia="en-ID"/>
                  </w:rPr>
                  <m:t>max</m:t>
                </m:r>
              </m:e>
            </m:d>
          </m:sub>
        </m:sSub>
      </m:oMath>
      <w:r w:rsidR="008167E4" w:rsidRPr="00600DD7">
        <w:rPr>
          <w:rFonts w:eastAsiaTheme="minorEastAsia"/>
          <w:lang w:val="sv-SE" w:eastAsia="en-ID"/>
        </w:rPr>
        <w:t>= 7,117,775,263</w:t>
      </w:r>
    </w:p>
    <w:p w14:paraId="6BD52CDC" w14:textId="4FF35BAC" w:rsidR="008167E4" w:rsidRPr="001470CF" w:rsidRDefault="003D7A0C" w:rsidP="001470CF">
      <w:pPr>
        <w:pStyle w:val="ListParagraph"/>
        <w:ind w:firstLine="556"/>
        <w:contextualSpacing/>
        <w:jc w:val="both"/>
        <w:rPr>
          <w:rFonts w:eastAsiaTheme="minorEastAsia"/>
          <w:lang w:val="sv-SE" w:eastAsia="en-ID"/>
        </w:rPr>
      </w:pPr>
      <w:r w:rsidRPr="003D7A0C">
        <w:rPr>
          <w:rFonts w:eastAsiaTheme="minorEastAsia"/>
          <w:lang w:val="sv-SE" w:eastAsia="en-ID"/>
        </w:rPr>
        <w:t>D</w:t>
      </w:r>
      <w:r w:rsidRPr="003D7A0C">
        <w:rPr>
          <w:rFonts w:eastAsiaTheme="minorEastAsia"/>
          <w:vertAlign w:val="subscript"/>
          <w:lang w:val="sv-SE" w:eastAsia="en-ID"/>
        </w:rPr>
        <w:t>1</w:t>
      </w:r>
      <w:r w:rsidRPr="003D7A0C">
        <w:rPr>
          <w:rFonts w:eastAsiaTheme="minorEastAsia"/>
          <w:lang w:val="sv-SE" w:eastAsia="en-ID"/>
        </w:rPr>
        <w:t xml:space="preserve"> dan D</w:t>
      </w:r>
      <w:r w:rsidRPr="003D7A0C">
        <w:rPr>
          <w:rFonts w:eastAsiaTheme="minorEastAsia"/>
          <w:vertAlign w:val="subscript"/>
          <w:lang w:val="sv-SE" w:eastAsia="en-ID"/>
        </w:rPr>
        <w:t>2</w:t>
      </w:r>
      <w:r w:rsidRPr="003D7A0C">
        <w:rPr>
          <w:rFonts w:eastAsiaTheme="minorEastAsia"/>
          <w:lang w:val="sv-SE" w:eastAsia="en-ID"/>
        </w:rPr>
        <w:t xml:space="preserve"> mewakili parameter numerik tak tentu yang ditetapkan oleh peneliti untuk menggambarkan rangkaian komprehensif kumpulan data historis.</w:t>
      </w:r>
    </w:p>
    <w:p w14:paraId="23C17332" w14:textId="4A773F59" w:rsidR="001470CF" w:rsidRDefault="00000000" w:rsidP="001470CF">
      <w:pPr>
        <w:ind w:left="720"/>
        <w:jc w:val="both"/>
        <w:rPr>
          <w:rFonts w:eastAsiaTheme="minorEastAsia"/>
          <w:lang w:eastAsia="en-ID"/>
        </w:rPr>
      </w:pPr>
      <m:oMath>
        <m:sSub>
          <m:sSubPr>
            <m:ctrlPr>
              <w:rPr>
                <w:rFonts w:ascii="Cambria Math" w:hAnsi="Cambria Math"/>
                <w:i/>
                <w:lang w:eastAsia="en-ID"/>
              </w:rPr>
            </m:ctrlPr>
          </m:sSubPr>
          <m:e>
            <m:r>
              <w:rPr>
                <w:rFonts w:ascii="Cambria Math" w:hAnsi="Cambria Math"/>
                <w:lang w:eastAsia="en-ID"/>
              </w:rPr>
              <m:t>D</m:t>
            </m:r>
          </m:e>
          <m:sub>
            <m:r>
              <w:rPr>
                <w:rFonts w:ascii="Cambria Math" w:hAnsi="Cambria Math"/>
                <w:lang w:val="sv-SE" w:eastAsia="en-ID"/>
              </w:rPr>
              <m:t>1</m:t>
            </m:r>
          </m:sub>
        </m:sSub>
      </m:oMath>
      <w:r w:rsidR="008167E4" w:rsidRPr="00600DD7">
        <w:rPr>
          <w:rFonts w:eastAsiaTheme="minorEastAsia"/>
          <w:lang w:eastAsia="en-ID"/>
        </w:rPr>
        <w:t xml:space="preserve">=0  </w:t>
      </w:r>
      <m:oMath>
        <m:sSub>
          <m:sSubPr>
            <m:ctrlPr>
              <w:rPr>
                <w:rFonts w:ascii="Cambria Math" w:hAnsi="Cambria Math"/>
                <w:i/>
                <w:lang w:eastAsia="en-ID"/>
              </w:rPr>
            </m:ctrlPr>
          </m:sSubPr>
          <m:e>
            <m:r>
              <w:rPr>
                <w:rFonts w:ascii="Cambria Math" w:hAnsi="Cambria Math"/>
                <w:lang w:eastAsia="en-ID"/>
              </w:rPr>
              <m:t>D</m:t>
            </m:r>
          </m:e>
          <m:sub>
            <m:r>
              <w:rPr>
                <w:rFonts w:ascii="Cambria Math" w:hAnsi="Cambria Math"/>
                <w:lang w:val="sv-SE" w:eastAsia="en-ID"/>
              </w:rPr>
              <m:t>2</m:t>
            </m:r>
          </m:sub>
        </m:sSub>
      </m:oMath>
      <w:r w:rsidR="008167E4" w:rsidRPr="00600DD7">
        <w:rPr>
          <w:rFonts w:eastAsiaTheme="minorEastAsia"/>
          <w:lang w:eastAsia="en-ID"/>
        </w:rPr>
        <w:t>= 0</w:t>
      </w:r>
      <w:r w:rsidR="001470CF">
        <w:rPr>
          <w:rFonts w:eastAsiaTheme="minorEastAsia"/>
          <w:lang w:eastAsia="en-ID"/>
        </w:rPr>
        <w:tab/>
      </w:r>
      <w:r w:rsidR="008167E4">
        <w:rPr>
          <w:rFonts w:eastAsiaTheme="minorEastAsia"/>
          <w:lang w:eastAsia="en-ID"/>
        </w:rPr>
        <w:t>(2)</w:t>
      </w:r>
    </w:p>
    <w:p w14:paraId="51173D01" w14:textId="2791E9C2" w:rsidR="001470CF" w:rsidRPr="001470CF" w:rsidRDefault="001470CF" w:rsidP="001470CF">
      <w:pPr>
        <w:shd w:val="clear" w:color="auto" w:fill="FFFFFF"/>
        <w:ind w:left="720" w:firstLine="720"/>
        <w:jc w:val="both"/>
        <w:rPr>
          <w:rFonts w:eastAsiaTheme="minorEastAsia"/>
          <w:lang w:eastAsia="en-ID"/>
        </w:rPr>
      </w:pPr>
      <m:oMathPara>
        <m:oMathParaPr>
          <m:jc m:val="left"/>
        </m:oMathParaPr>
        <m:oMath>
          <m:r>
            <w:rPr>
              <w:rFonts w:ascii="Cambria Math" w:hAnsi="Cambria Math"/>
              <w:lang w:val="sv-SE" w:eastAsia="en-ID"/>
            </w:rPr>
            <m:t>∪=[</m:t>
          </m:r>
          <m:sSub>
            <m:sSubPr>
              <m:ctrlPr>
                <w:rPr>
                  <w:rFonts w:ascii="Cambria Math" w:hAnsi="Cambria Math"/>
                  <w:i/>
                  <w:lang w:eastAsia="en-ID"/>
                </w:rPr>
              </m:ctrlPr>
            </m:sSubPr>
            <m:e>
              <m:r>
                <w:rPr>
                  <w:rFonts w:ascii="Cambria Math" w:hAnsi="Cambria Math"/>
                  <w:lang w:eastAsia="en-ID"/>
                </w:rPr>
                <m:t>Y</m:t>
              </m:r>
            </m:e>
            <m:sub>
              <m:d>
                <m:dPr>
                  <m:ctrlPr>
                    <w:rPr>
                      <w:rFonts w:ascii="Cambria Math" w:hAnsi="Cambria Math"/>
                      <w:i/>
                      <w:lang w:eastAsia="en-ID"/>
                    </w:rPr>
                  </m:ctrlPr>
                </m:dPr>
                <m:e>
                  <m:r>
                    <m:rPr>
                      <m:sty m:val="p"/>
                    </m:rPr>
                    <w:rPr>
                      <w:rFonts w:ascii="Cambria Math" w:hAnsi="Cambria Math"/>
                      <w:lang w:val="sv-SE" w:eastAsia="en-ID"/>
                    </w:rPr>
                    <m:t>min</m:t>
                  </m:r>
                </m:e>
              </m:d>
            </m:sub>
          </m:sSub>
          <m:r>
            <w:rPr>
              <w:rFonts w:ascii="Cambria Math" w:hAnsi="Cambria Math"/>
              <w:lang w:val="sv-SE" w:eastAsia="en-ID"/>
            </w:rPr>
            <m:t>-</m:t>
          </m:r>
          <m:sSub>
            <m:sSubPr>
              <m:ctrlPr>
                <w:rPr>
                  <w:rFonts w:ascii="Cambria Math" w:hAnsi="Cambria Math"/>
                  <w:i/>
                  <w:lang w:eastAsia="en-ID"/>
                </w:rPr>
              </m:ctrlPr>
            </m:sSubPr>
            <m:e>
              <m:r>
                <w:rPr>
                  <w:rFonts w:ascii="Cambria Math" w:hAnsi="Cambria Math"/>
                  <w:lang w:eastAsia="en-ID"/>
                </w:rPr>
                <m:t>D</m:t>
              </m:r>
            </m:e>
            <m:sub>
              <m:r>
                <w:rPr>
                  <w:rFonts w:ascii="Cambria Math" w:hAnsi="Cambria Math"/>
                  <w:lang w:val="sv-SE" w:eastAsia="en-ID"/>
                </w:rPr>
                <m:t>1</m:t>
              </m:r>
            </m:sub>
          </m:sSub>
          <m:r>
            <w:rPr>
              <w:rFonts w:ascii="Cambria Math" w:hAnsi="Cambria Math"/>
              <w:lang w:val="sv-SE" w:eastAsia="en-ID"/>
            </w:rPr>
            <m:t>,</m:t>
          </m:r>
          <m:sSub>
            <m:sSubPr>
              <m:ctrlPr>
                <w:rPr>
                  <w:rFonts w:ascii="Cambria Math" w:hAnsi="Cambria Math"/>
                  <w:i/>
                  <w:lang w:eastAsia="en-ID"/>
                </w:rPr>
              </m:ctrlPr>
            </m:sSubPr>
            <m:e>
              <m:r>
                <w:rPr>
                  <w:rFonts w:ascii="Cambria Math" w:hAnsi="Cambria Math"/>
                  <w:lang w:eastAsia="en-ID"/>
                </w:rPr>
                <m:t>Y</m:t>
              </m:r>
            </m:e>
            <m:sub>
              <m:d>
                <m:dPr>
                  <m:ctrlPr>
                    <w:rPr>
                      <w:rFonts w:ascii="Cambria Math" w:hAnsi="Cambria Math"/>
                      <w:i/>
                      <w:lang w:eastAsia="en-ID"/>
                    </w:rPr>
                  </m:ctrlPr>
                </m:dPr>
                <m:e>
                  <m:r>
                    <m:rPr>
                      <m:sty m:val="p"/>
                    </m:rPr>
                    <w:rPr>
                      <w:rFonts w:ascii="Cambria Math" w:hAnsi="Cambria Math"/>
                      <w:lang w:val="sv-SE" w:eastAsia="en-ID"/>
                    </w:rPr>
                    <m:t>max</m:t>
                  </m:r>
                </m:e>
              </m:d>
            </m:sub>
          </m:sSub>
          <m:r>
            <w:rPr>
              <w:rFonts w:ascii="Cambria Math" w:hAnsi="Cambria Math"/>
              <w:lang w:val="sv-SE" w:eastAsia="en-ID"/>
            </w:rPr>
            <m:t xml:space="preserve">+ </m:t>
          </m:r>
          <m:sSub>
            <m:sSubPr>
              <m:ctrlPr>
                <w:rPr>
                  <w:rFonts w:ascii="Cambria Math" w:hAnsi="Cambria Math"/>
                  <w:i/>
                  <w:lang w:eastAsia="en-ID"/>
                </w:rPr>
              </m:ctrlPr>
            </m:sSubPr>
            <m:e>
              <m:r>
                <w:rPr>
                  <w:rFonts w:ascii="Cambria Math" w:hAnsi="Cambria Math"/>
                  <w:lang w:eastAsia="en-ID"/>
                </w:rPr>
                <m:t>D</m:t>
              </m:r>
            </m:e>
            <m:sub>
              <m:r>
                <w:rPr>
                  <w:rFonts w:ascii="Cambria Math" w:hAnsi="Cambria Math"/>
                  <w:lang w:val="sv-SE" w:eastAsia="en-ID"/>
                </w:rPr>
                <m:t xml:space="preserve">2 </m:t>
              </m:r>
            </m:sub>
          </m:sSub>
          <m:r>
            <w:rPr>
              <w:rFonts w:ascii="Cambria Math" w:hAnsi="Cambria Math"/>
              <w:lang w:eastAsia="en-ID"/>
            </w:rPr>
            <m:t>]</m:t>
          </m:r>
        </m:oMath>
      </m:oMathPara>
    </w:p>
    <w:p w14:paraId="77AC4245" w14:textId="2FA2E4CF" w:rsidR="004A4683" w:rsidRPr="004A4683" w:rsidRDefault="008167E4" w:rsidP="00CB78F2">
      <w:pPr>
        <w:shd w:val="clear" w:color="auto" w:fill="FFFFFF"/>
        <w:ind w:left="720"/>
        <w:jc w:val="both"/>
        <w:rPr>
          <w:rFonts w:eastAsiaTheme="minorEastAsia"/>
          <w:lang w:val="sv-SE" w:eastAsia="en-ID"/>
        </w:rPr>
      </w:pPr>
      <m:oMath>
        <m:r>
          <w:rPr>
            <w:rFonts w:ascii="Cambria Math" w:hAnsi="Cambria Math"/>
            <w:lang w:val="sv-SE" w:eastAsia="en-ID"/>
          </w:rPr>
          <m:t>∪</m:t>
        </m:r>
      </m:oMath>
      <w:r w:rsidRPr="00600DD7">
        <w:rPr>
          <w:rFonts w:eastAsiaTheme="minorEastAsia"/>
          <w:lang w:val="sv-SE" w:eastAsia="en-ID"/>
        </w:rPr>
        <w:t xml:space="preserve"> = [2,070,000 – 0, 7,117,775,263 + 0= [2,070,000 + 7,117,775,263]</w:t>
      </w:r>
    </w:p>
    <w:p w14:paraId="3A34D5B8" w14:textId="484B329F" w:rsidR="008167E4" w:rsidRDefault="001470CF" w:rsidP="008167E4">
      <w:pPr>
        <w:pStyle w:val="ListParagraph"/>
        <w:numPr>
          <w:ilvl w:val="0"/>
          <w:numId w:val="34"/>
        </w:numPr>
        <w:ind w:left="720" w:hanging="294"/>
        <w:contextualSpacing/>
        <w:rPr>
          <w:rStyle w:val="longtext"/>
          <w:lang w:val="en-US"/>
        </w:rPr>
      </w:pPr>
      <w:r w:rsidRPr="00600DD7">
        <w:rPr>
          <w:lang w:val="sv-SE" w:eastAsia="en-ID"/>
        </w:rPr>
        <w:t>Mempartisi himpunan semasta</w:t>
      </w:r>
    </w:p>
    <w:p w14:paraId="5A4D4CD4" w14:textId="4F6E0A93" w:rsidR="001470CF" w:rsidRDefault="003D7A0C" w:rsidP="001470CF">
      <w:pPr>
        <w:pStyle w:val="ListParagraph"/>
        <w:ind w:firstLine="556"/>
        <w:contextualSpacing/>
        <w:jc w:val="both"/>
        <w:rPr>
          <w:lang w:val="sv-SE" w:eastAsia="en-ID"/>
        </w:rPr>
      </w:pPr>
      <w:r w:rsidRPr="003D7A0C">
        <w:rPr>
          <w:lang w:val="sv-SE" w:eastAsia="en-ID"/>
        </w:rPr>
        <w:t>Untuk menggambarkan himpunan alam semesta, pastikan parameter berbagai kelas dan interval dengan cara berikut:</w:t>
      </w:r>
    </w:p>
    <w:p w14:paraId="07B022A3" w14:textId="1CFABDBA" w:rsidR="001470CF" w:rsidRPr="001470CF" w:rsidRDefault="001470CF" w:rsidP="001470CF">
      <w:pPr>
        <w:pStyle w:val="ListParagraph"/>
        <w:ind w:firstLine="556"/>
        <w:contextualSpacing/>
        <w:jc w:val="both"/>
        <w:rPr>
          <w:lang w:val="sv-SE" w:eastAsia="en-ID"/>
        </w:rPr>
      </w:pPr>
      <w:r w:rsidRPr="001470CF">
        <w:rPr>
          <w:lang w:val="sv-SE" w:eastAsia="en-ID"/>
        </w:rPr>
        <w:t xml:space="preserve">Mencari nilai banyaknya kelas </w:t>
      </w:r>
      <m:oMath>
        <m:r>
          <w:rPr>
            <w:rFonts w:ascii="Cambria Math" w:hAnsi="Cambria Math"/>
            <w:lang w:val="sv-SE" w:eastAsia="en-ID"/>
          </w:rPr>
          <m:t>(</m:t>
        </m:r>
        <m:r>
          <w:rPr>
            <w:rFonts w:ascii="Cambria Math" w:hAnsi="Cambria Math"/>
            <w:lang w:eastAsia="en-ID"/>
          </w:rPr>
          <m:t>k</m:t>
        </m:r>
        <m:r>
          <w:rPr>
            <w:rFonts w:ascii="Cambria Math" w:hAnsi="Cambria Math"/>
            <w:lang w:val="sv-SE" w:eastAsia="en-ID"/>
          </w:rPr>
          <m:t>)</m:t>
        </m:r>
      </m:oMath>
    </w:p>
    <w:p w14:paraId="0B2D724D" w14:textId="6CDCEE9A" w:rsidR="001470CF" w:rsidRPr="001470CF" w:rsidRDefault="001470CF" w:rsidP="001470CF">
      <w:pPr>
        <w:ind w:left="709"/>
        <w:contextualSpacing/>
        <w:jc w:val="both"/>
        <w:rPr>
          <w:lang w:val="sv-SE" w:eastAsia="en-ID"/>
        </w:rPr>
      </w:pPr>
      <m:oMath>
        <m:r>
          <w:rPr>
            <w:rFonts w:ascii="Cambria Math" w:hAnsi="Cambria Math"/>
            <w:lang w:eastAsia="en-ID"/>
          </w:rPr>
          <m:t>k</m:t>
        </m:r>
        <m:r>
          <m:rPr>
            <m:sty m:val="p"/>
          </m:rPr>
          <w:rPr>
            <w:rFonts w:ascii="Cambria Math" w:hAnsi="Cambria Math"/>
            <w:lang w:val="sv-SE" w:eastAsia="en-ID"/>
          </w:rPr>
          <m:t>=1+3,322</m:t>
        </m:r>
        <m:func>
          <m:funcPr>
            <m:ctrlPr>
              <w:rPr>
                <w:rFonts w:ascii="Cambria Math" w:hAnsi="Cambria Math"/>
                <w:lang w:val="sv-SE" w:eastAsia="en-ID"/>
              </w:rPr>
            </m:ctrlPr>
          </m:funcPr>
          <m:fName>
            <m:r>
              <m:rPr>
                <m:sty m:val="p"/>
              </m:rPr>
              <w:rPr>
                <w:rFonts w:ascii="Cambria Math" w:hAnsi="Cambria Math"/>
                <w:lang w:val="sv-SE" w:eastAsia="en-ID"/>
              </w:rPr>
              <m:t>log</m:t>
            </m:r>
          </m:fName>
          <m:e>
            <m:r>
              <w:rPr>
                <w:rFonts w:ascii="Cambria Math" w:hAnsi="Cambria Math"/>
                <w:lang w:val="sv-SE" w:eastAsia="en-ID"/>
              </w:rPr>
              <m:t>n</m:t>
            </m:r>
            <m:r>
              <m:rPr>
                <m:sty m:val="p"/>
              </m:rPr>
              <w:rPr>
                <w:rFonts w:ascii="Cambria Math" w:hAnsi="Cambria Math"/>
                <w:lang w:val="sv-SE" w:eastAsia="en-ID"/>
              </w:rPr>
              <m:t xml:space="preserve"> </m:t>
            </m:r>
          </m:e>
        </m:func>
      </m:oMath>
      <w:r>
        <w:rPr>
          <w:lang w:val="sv-SE" w:eastAsia="en-ID"/>
        </w:rPr>
        <w:tab/>
      </w:r>
      <w:r>
        <w:rPr>
          <w:lang w:val="sv-SE" w:eastAsia="en-ID"/>
        </w:rPr>
        <w:tab/>
        <w:t>(3)</w:t>
      </w:r>
    </w:p>
    <w:p w14:paraId="6986B874" w14:textId="77777777" w:rsidR="001470CF" w:rsidRPr="001470CF" w:rsidRDefault="001470CF" w:rsidP="001470CF">
      <w:pPr>
        <w:ind w:left="709"/>
        <w:contextualSpacing/>
        <w:jc w:val="both"/>
        <w:rPr>
          <w:lang w:val="sv-SE" w:eastAsia="en-ID"/>
        </w:rPr>
      </w:pPr>
      <m:oMathPara>
        <m:oMathParaPr>
          <m:jc m:val="left"/>
        </m:oMathParaPr>
        <m:oMath>
          <m:r>
            <w:rPr>
              <w:rFonts w:ascii="Cambria Math" w:hAnsi="Cambria Math"/>
              <w:lang w:val="sv-SE" w:eastAsia="en-ID"/>
            </w:rPr>
            <m:t>k</m:t>
          </m:r>
          <m:r>
            <m:rPr>
              <m:sty m:val="p"/>
            </m:rPr>
            <w:rPr>
              <w:rFonts w:ascii="Cambria Math" w:hAnsi="Cambria Math"/>
              <w:lang w:val="sv-SE" w:eastAsia="en-ID"/>
            </w:rPr>
            <m:t>=1+3,322</m:t>
          </m:r>
          <m:func>
            <m:funcPr>
              <m:ctrlPr>
                <w:rPr>
                  <w:rFonts w:ascii="Cambria Math" w:hAnsi="Cambria Math"/>
                  <w:lang w:val="sv-SE" w:eastAsia="en-ID"/>
                </w:rPr>
              </m:ctrlPr>
            </m:funcPr>
            <m:fName>
              <m:r>
                <m:rPr>
                  <m:sty m:val="p"/>
                </m:rPr>
                <w:rPr>
                  <w:rFonts w:ascii="Cambria Math" w:hAnsi="Cambria Math"/>
                  <w:lang w:val="sv-SE" w:eastAsia="en-ID"/>
                </w:rPr>
                <m:t>log</m:t>
              </m:r>
            </m:fName>
            <m:e>
              <m:r>
                <m:rPr>
                  <m:sty m:val="p"/>
                </m:rPr>
                <w:rPr>
                  <w:rFonts w:ascii="Cambria Math" w:hAnsi="Cambria Math"/>
                  <w:lang w:val="sv-SE" w:eastAsia="en-ID"/>
                </w:rPr>
                <m:t xml:space="preserve">114 </m:t>
              </m:r>
            </m:e>
          </m:func>
        </m:oMath>
      </m:oMathPara>
    </w:p>
    <w:p w14:paraId="705F3B17" w14:textId="77777777" w:rsidR="001470CF" w:rsidRPr="001470CF" w:rsidRDefault="001470CF" w:rsidP="001470CF">
      <w:pPr>
        <w:ind w:left="709"/>
        <w:contextualSpacing/>
        <w:jc w:val="both"/>
        <w:rPr>
          <w:lang w:val="sv-SE" w:eastAsia="en-ID"/>
        </w:rPr>
      </w:pPr>
      <m:oMath>
        <m:r>
          <w:rPr>
            <w:rFonts w:ascii="Cambria Math" w:hAnsi="Cambria Math"/>
            <w:lang w:val="sv-SE" w:eastAsia="en-ID"/>
          </w:rPr>
          <m:t>k</m:t>
        </m:r>
      </m:oMath>
      <w:r w:rsidRPr="001470CF">
        <w:rPr>
          <w:lang w:val="sv-SE" w:eastAsia="en-ID"/>
        </w:rPr>
        <w:t xml:space="preserve"> = 7,79 di bulatkan menjadi 8 kelas </w:t>
      </w:r>
    </w:p>
    <w:p w14:paraId="106AD25A" w14:textId="77777777" w:rsidR="001470CF" w:rsidRPr="001470CF" w:rsidRDefault="001470CF" w:rsidP="001470CF">
      <w:pPr>
        <w:ind w:left="709"/>
        <w:contextualSpacing/>
        <w:jc w:val="both"/>
        <w:rPr>
          <w:lang w:val="sv-SE" w:eastAsia="en-ID"/>
        </w:rPr>
      </w:pPr>
    </w:p>
    <w:p w14:paraId="6D1476DF" w14:textId="77777777" w:rsidR="001470CF" w:rsidRPr="001470CF" w:rsidRDefault="001470CF" w:rsidP="001470CF">
      <w:pPr>
        <w:pStyle w:val="ListParagraph"/>
        <w:ind w:firstLine="556"/>
        <w:contextualSpacing/>
        <w:jc w:val="both"/>
        <w:rPr>
          <w:rFonts w:eastAsiaTheme="minorEastAsia"/>
          <w:iCs/>
          <w:lang w:val="nn-NO" w:eastAsia="en-ID"/>
        </w:rPr>
      </w:pPr>
      <w:r w:rsidRPr="001470CF">
        <w:rPr>
          <w:rFonts w:eastAsiaTheme="minorEastAsia"/>
          <w:iCs/>
          <w:lang w:val="nn-NO" w:eastAsia="en-ID"/>
        </w:rPr>
        <w:t xml:space="preserve">Mencari nilai interval </w:t>
      </w:r>
      <m:oMath>
        <m:r>
          <w:rPr>
            <w:rFonts w:ascii="Cambria Math" w:eastAsiaTheme="minorEastAsia" w:hAnsi="Cambria Math"/>
            <w:lang w:val="nn-NO" w:eastAsia="en-ID"/>
          </w:rPr>
          <m:t>(</m:t>
        </m:r>
        <m:r>
          <w:rPr>
            <w:rFonts w:ascii="Cambria Math" w:hAnsi="Cambria Math"/>
            <w:lang w:val="sv-SE" w:eastAsia="en-ID"/>
          </w:rPr>
          <m:t>l)</m:t>
        </m:r>
      </m:oMath>
    </w:p>
    <w:p w14:paraId="682D841E" w14:textId="77777777" w:rsidR="001470CF" w:rsidRDefault="001470CF" w:rsidP="001470CF">
      <w:pPr>
        <w:ind w:left="709"/>
        <w:contextualSpacing/>
        <w:jc w:val="both"/>
        <w:rPr>
          <w:rFonts w:ascii="Cambria Math" w:hAnsi="Cambria Math"/>
          <w:i/>
          <w:lang w:val="nn-NO" w:eastAsia="en-ID"/>
        </w:rPr>
      </w:pPr>
      <m:oMath>
        <m:r>
          <w:rPr>
            <w:rFonts w:ascii="Cambria Math" w:hAnsi="Cambria Math"/>
            <w:lang w:eastAsia="en-ID"/>
          </w:rPr>
          <m:t>l</m:t>
        </m:r>
        <m:r>
          <w:rPr>
            <w:rFonts w:ascii="Cambria Math" w:hAnsi="Cambria Math"/>
            <w:lang w:val="nn-NO" w:eastAsia="en-ID"/>
          </w:rPr>
          <m:t xml:space="preserve">= </m:t>
        </m:r>
        <m:f>
          <m:fPr>
            <m:ctrlPr>
              <w:rPr>
                <w:rFonts w:ascii="Cambria Math" w:hAnsi="Cambria Math"/>
                <w:i/>
                <w:lang w:eastAsia="en-ID"/>
              </w:rPr>
            </m:ctrlPr>
          </m:fPr>
          <m:num>
            <m:d>
              <m:dPr>
                <m:begChr m:val="["/>
                <m:ctrlPr>
                  <w:rPr>
                    <w:rFonts w:ascii="Cambria Math" w:hAnsi="Cambria Math"/>
                    <w:i/>
                    <w:lang w:eastAsia="en-ID"/>
                  </w:rPr>
                </m:ctrlPr>
              </m:dPr>
              <m:e>
                <m:sSub>
                  <m:sSubPr>
                    <m:ctrlPr>
                      <w:rPr>
                        <w:rFonts w:ascii="Cambria Math" w:hAnsi="Cambria Math"/>
                        <w:i/>
                        <w:lang w:eastAsia="en-ID"/>
                      </w:rPr>
                    </m:ctrlPr>
                  </m:sSubPr>
                  <m:e>
                    <m:r>
                      <w:rPr>
                        <w:rFonts w:ascii="Cambria Math" w:hAnsi="Cambria Math"/>
                        <w:lang w:val="nn-NO" w:eastAsia="en-ID"/>
                      </w:rPr>
                      <m:t>(</m:t>
                    </m:r>
                    <m:r>
                      <w:rPr>
                        <w:rFonts w:ascii="Cambria Math" w:hAnsi="Cambria Math"/>
                        <w:lang w:eastAsia="en-ID"/>
                      </w:rPr>
                      <m:t>Y</m:t>
                    </m:r>
                  </m:e>
                  <m:sub>
                    <m:d>
                      <m:dPr>
                        <m:ctrlPr>
                          <w:rPr>
                            <w:rFonts w:ascii="Cambria Math" w:hAnsi="Cambria Math"/>
                            <w:i/>
                            <w:lang w:eastAsia="en-ID"/>
                          </w:rPr>
                        </m:ctrlPr>
                      </m:dPr>
                      <m:e>
                        <m:r>
                          <w:rPr>
                            <w:rFonts w:ascii="Cambria Math" w:hAnsi="Cambria Math"/>
                            <w:lang w:val="nn-NO" w:eastAsia="en-ID"/>
                          </w:rPr>
                          <m:t>max</m:t>
                        </m:r>
                      </m:e>
                    </m:d>
                  </m:sub>
                </m:sSub>
                <m:r>
                  <w:rPr>
                    <w:rFonts w:ascii="Cambria Math" w:hAnsi="Cambria Math"/>
                    <w:lang w:val="nn-NO" w:eastAsia="en-ID"/>
                  </w:rPr>
                  <m:t xml:space="preserve">+ </m:t>
                </m:r>
                <m:sSub>
                  <m:sSubPr>
                    <m:ctrlPr>
                      <w:rPr>
                        <w:rFonts w:ascii="Cambria Math" w:hAnsi="Cambria Math"/>
                        <w:i/>
                        <w:lang w:eastAsia="en-ID"/>
                      </w:rPr>
                    </m:ctrlPr>
                  </m:sSubPr>
                  <m:e>
                    <m:r>
                      <w:rPr>
                        <w:rFonts w:ascii="Cambria Math" w:hAnsi="Cambria Math"/>
                        <w:lang w:eastAsia="en-ID"/>
                      </w:rPr>
                      <m:t>D</m:t>
                    </m:r>
                  </m:e>
                  <m:sub>
                    <m:r>
                      <w:rPr>
                        <w:rFonts w:ascii="Cambria Math" w:hAnsi="Cambria Math"/>
                        <w:lang w:val="nn-NO" w:eastAsia="en-ID"/>
                      </w:rPr>
                      <m:t>2</m:t>
                    </m:r>
                  </m:sub>
                </m:sSub>
              </m:e>
            </m:d>
            <m:r>
              <w:rPr>
                <w:rFonts w:ascii="Cambria Math" w:hAnsi="Cambria Math"/>
                <w:lang w:val="nn-NO" w:eastAsia="en-ID"/>
              </w:rPr>
              <m:t>-(</m:t>
            </m:r>
            <m:sSub>
              <m:sSubPr>
                <m:ctrlPr>
                  <w:rPr>
                    <w:rFonts w:ascii="Cambria Math" w:hAnsi="Cambria Math"/>
                    <w:i/>
                    <w:lang w:eastAsia="en-ID"/>
                  </w:rPr>
                </m:ctrlPr>
              </m:sSubPr>
              <m:e>
                <m:r>
                  <w:rPr>
                    <w:rFonts w:ascii="Cambria Math" w:hAnsi="Cambria Math"/>
                    <w:lang w:eastAsia="en-ID"/>
                  </w:rPr>
                  <m:t>Y</m:t>
                </m:r>
              </m:e>
              <m:sub>
                <m:d>
                  <m:dPr>
                    <m:ctrlPr>
                      <w:rPr>
                        <w:rFonts w:ascii="Cambria Math" w:hAnsi="Cambria Math"/>
                        <w:i/>
                        <w:lang w:eastAsia="en-ID"/>
                      </w:rPr>
                    </m:ctrlPr>
                  </m:dPr>
                  <m:e>
                    <m:r>
                      <w:rPr>
                        <w:rFonts w:ascii="Cambria Math" w:hAnsi="Cambria Math"/>
                        <w:lang w:val="nn-NO" w:eastAsia="en-ID"/>
                      </w:rPr>
                      <m:t>min</m:t>
                    </m:r>
                  </m:e>
                </m:d>
              </m:sub>
            </m:sSub>
            <m:r>
              <w:rPr>
                <w:rFonts w:ascii="Cambria Math" w:hAnsi="Cambria Math"/>
                <w:lang w:val="nn-NO" w:eastAsia="en-ID"/>
              </w:rPr>
              <m:t xml:space="preserve">+ </m:t>
            </m:r>
            <m:sSub>
              <m:sSubPr>
                <m:ctrlPr>
                  <w:rPr>
                    <w:rFonts w:ascii="Cambria Math" w:hAnsi="Cambria Math"/>
                    <w:i/>
                    <w:lang w:eastAsia="en-ID"/>
                  </w:rPr>
                </m:ctrlPr>
              </m:sSubPr>
              <m:e>
                <m:r>
                  <w:rPr>
                    <w:rFonts w:ascii="Cambria Math" w:hAnsi="Cambria Math"/>
                    <w:lang w:eastAsia="en-ID"/>
                  </w:rPr>
                  <m:t>D</m:t>
                </m:r>
              </m:e>
              <m:sub>
                <m:r>
                  <w:rPr>
                    <w:rFonts w:ascii="Cambria Math" w:hAnsi="Cambria Math"/>
                    <w:lang w:val="nn-NO" w:eastAsia="en-ID"/>
                  </w:rPr>
                  <m:t>1</m:t>
                </m:r>
              </m:sub>
            </m:sSub>
            <m:r>
              <w:rPr>
                <w:rFonts w:ascii="Cambria Math" w:hAnsi="Cambria Math"/>
                <w:lang w:val="nn-NO" w:eastAsia="en-ID"/>
              </w:rPr>
              <m:t>)]</m:t>
            </m:r>
          </m:num>
          <m:den>
            <m:r>
              <w:rPr>
                <w:rFonts w:ascii="Cambria Math" w:hAnsi="Cambria Math"/>
                <w:lang w:eastAsia="en-ID"/>
              </w:rPr>
              <m:t>k</m:t>
            </m:r>
          </m:den>
        </m:f>
      </m:oMath>
      <w:r w:rsidRPr="001470CF">
        <w:rPr>
          <w:rFonts w:ascii="Cambria Math" w:hAnsi="Cambria Math"/>
          <w:i/>
          <w:lang w:val="nn-NO" w:eastAsia="en-ID"/>
        </w:rPr>
        <w:tab/>
      </w:r>
      <w:r w:rsidRPr="001470CF">
        <w:rPr>
          <w:rFonts w:ascii="Cambria Math" w:hAnsi="Cambria Math"/>
          <w:i/>
          <w:lang w:val="nn-NO" w:eastAsia="en-ID"/>
        </w:rPr>
        <w:tab/>
      </w:r>
      <w:r w:rsidRPr="001470CF">
        <w:rPr>
          <w:rFonts w:ascii="Cambria Math" w:hAnsi="Cambria Math"/>
          <w:iCs/>
          <w:lang w:val="nn-NO" w:eastAsia="en-ID"/>
        </w:rPr>
        <w:t>(</w:t>
      </w:r>
      <w:r>
        <w:rPr>
          <w:rFonts w:ascii="Cambria Math" w:hAnsi="Cambria Math"/>
          <w:iCs/>
          <w:lang w:val="nn-NO" w:eastAsia="en-ID"/>
        </w:rPr>
        <w:t>4</w:t>
      </w:r>
      <w:r w:rsidRPr="001470CF">
        <w:rPr>
          <w:rFonts w:ascii="Cambria Math" w:hAnsi="Cambria Math"/>
          <w:iCs/>
          <w:lang w:val="nn-NO" w:eastAsia="en-ID"/>
        </w:rPr>
        <w:t>)</w:t>
      </w:r>
      <w:r w:rsidRPr="001470CF">
        <w:rPr>
          <w:rFonts w:ascii="Cambria Math" w:hAnsi="Cambria Math"/>
          <w:i/>
          <w:lang w:val="nn-NO" w:eastAsia="en-ID"/>
        </w:rPr>
        <w:tab/>
      </w:r>
    </w:p>
    <w:p w14:paraId="45214159" w14:textId="7840C75F" w:rsidR="001470CF" w:rsidRPr="001470CF" w:rsidRDefault="001470CF" w:rsidP="001470CF">
      <w:pPr>
        <w:ind w:left="709"/>
        <w:contextualSpacing/>
        <w:jc w:val="both"/>
        <w:rPr>
          <w:rFonts w:ascii="Cambria Math" w:hAnsi="Cambria Math"/>
          <w:i/>
          <w:lang w:val="nn-NO" w:eastAsia="en-ID"/>
        </w:rPr>
      </w:pPr>
      <w:r w:rsidRPr="001470CF">
        <w:rPr>
          <w:rFonts w:ascii="Cambria Math" w:hAnsi="Cambria Math"/>
          <w:i/>
          <w:lang w:val="nn-NO" w:eastAsia="en-ID"/>
        </w:rPr>
        <w:tab/>
      </w:r>
      <w:r w:rsidRPr="001470CF">
        <w:rPr>
          <w:rFonts w:ascii="Cambria Math" w:hAnsi="Cambria Math"/>
          <w:i/>
          <w:lang w:val="nn-NO" w:eastAsia="en-ID"/>
        </w:rPr>
        <w:tab/>
      </w:r>
      <w:r w:rsidRPr="001470CF">
        <w:rPr>
          <w:rFonts w:ascii="Cambria Math" w:hAnsi="Cambria Math"/>
          <w:i/>
          <w:lang w:val="nn-NO" w:eastAsia="en-ID"/>
        </w:rPr>
        <w:tab/>
      </w:r>
      <w:r w:rsidRPr="001470CF">
        <w:rPr>
          <w:rFonts w:ascii="Cambria Math" w:hAnsi="Cambria Math"/>
          <w:i/>
          <w:lang w:val="nn-NO" w:eastAsia="en-ID"/>
        </w:rPr>
        <w:tab/>
      </w:r>
    </w:p>
    <w:p w14:paraId="27D4C262" w14:textId="77777777" w:rsidR="001470CF" w:rsidRPr="001470CF" w:rsidRDefault="001470CF" w:rsidP="001470CF">
      <w:pPr>
        <w:ind w:left="709"/>
        <w:contextualSpacing/>
        <w:jc w:val="both"/>
        <w:rPr>
          <w:rFonts w:ascii="Cambria Math" w:hAnsi="Cambria Math"/>
          <w:i/>
          <w:lang w:eastAsia="en-ID"/>
        </w:rPr>
      </w:pPr>
      <m:oMathPara>
        <m:oMathParaPr>
          <m:jc m:val="left"/>
        </m:oMathParaPr>
        <m:oMath>
          <m:r>
            <w:rPr>
              <w:rFonts w:ascii="Cambria Math" w:hAnsi="Cambria Math"/>
              <w:lang w:eastAsia="en-ID"/>
            </w:rPr>
            <m:t xml:space="preserve">l= </m:t>
          </m:r>
          <m:f>
            <m:fPr>
              <m:ctrlPr>
                <w:rPr>
                  <w:rFonts w:ascii="Cambria Math" w:hAnsi="Cambria Math"/>
                  <w:i/>
                  <w:lang w:eastAsia="en-ID"/>
                </w:rPr>
              </m:ctrlPr>
            </m:fPr>
            <m:num>
              <m:d>
                <m:dPr>
                  <m:begChr m:val="["/>
                  <m:ctrlPr>
                    <w:rPr>
                      <w:rFonts w:ascii="Cambria Math" w:hAnsi="Cambria Math"/>
                      <w:i/>
                      <w:lang w:eastAsia="en-ID"/>
                    </w:rPr>
                  </m:ctrlPr>
                </m:dPr>
                <m:e>
                  <m:r>
                    <w:rPr>
                      <w:rFonts w:ascii="Cambria Math" w:hAnsi="Cambria Math"/>
                      <w:lang w:eastAsia="en-ID"/>
                    </w:rPr>
                    <m:t>7,117,775,263+ 0</m:t>
                  </m:r>
                </m:e>
              </m:d>
              <m:r>
                <w:rPr>
                  <w:rFonts w:ascii="Cambria Math" w:hAnsi="Cambria Math"/>
                  <w:lang w:eastAsia="en-ID"/>
                </w:rPr>
                <m:t>-(2,070,000+ 0)]</m:t>
              </m:r>
            </m:num>
            <m:den>
              <m:r>
                <w:rPr>
                  <w:rFonts w:ascii="Cambria Math" w:hAnsi="Cambria Math"/>
                  <w:lang w:eastAsia="en-ID"/>
                </w:rPr>
                <m:t>8</m:t>
              </m:r>
            </m:den>
          </m:f>
        </m:oMath>
      </m:oMathPara>
    </w:p>
    <w:p w14:paraId="661E3BAD" w14:textId="77777777" w:rsidR="001470CF" w:rsidRPr="001470CF" w:rsidRDefault="001470CF" w:rsidP="001470CF">
      <w:pPr>
        <w:ind w:left="709"/>
        <w:contextualSpacing/>
        <w:jc w:val="both"/>
        <w:rPr>
          <w:rFonts w:ascii="Cambria Math" w:hAnsi="Cambria Math"/>
          <w:i/>
          <w:lang w:eastAsia="en-ID"/>
        </w:rPr>
      </w:pPr>
    </w:p>
    <w:p w14:paraId="2831F548" w14:textId="77777777" w:rsidR="001470CF" w:rsidRPr="00600DD7" w:rsidRDefault="001470CF" w:rsidP="001470CF">
      <w:pPr>
        <w:ind w:left="709"/>
        <w:contextualSpacing/>
        <w:jc w:val="both"/>
        <w:rPr>
          <w:rFonts w:eastAsiaTheme="minorEastAsia"/>
          <w:lang w:val="sv-SE" w:eastAsia="en-ID"/>
        </w:rPr>
      </w:pPr>
      <m:oMath>
        <m:r>
          <w:rPr>
            <w:rFonts w:ascii="Cambria Math" w:hAnsi="Cambria Math"/>
            <w:lang w:eastAsia="en-ID"/>
          </w:rPr>
          <m:t>l</m:t>
        </m:r>
      </m:oMath>
      <w:r w:rsidRPr="001470CF">
        <w:rPr>
          <w:rFonts w:ascii="Cambria Math" w:hAnsi="Cambria Math"/>
          <w:i/>
          <w:lang w:eastAsia="en-ID"/>
        </w:rPr>
        <w:t xml:space="preserve"> </w:t>
      </w:r>
      <w:r w:rsidRPr="00600DD7">
        <w:rPr>
          <w:rFonts w:eastAsiaTheme="minorEastAsia"/>
          <w:lang w:val="sv-SE" w:eastAsia="en-ID"/>
        </w:rPr>
        <w:t>= 889, 463,157.88 dibulatkan menjadi 889,463,158</w:t>
      </w:r>
    </w:p>
    <w:p w14:paraId="4A6EE49E" w14:textId="77777777" w:rsidR="001470CF" w:rsidRDefault="001470CF" w:rsidP="001470CF">
      <w:pPr>
        <w:pStyle w:val="ListParagraph"/>
        <w:contextualSpacing/>
        <w:rPr>
          <w:rStyle w:val="longtext"/>
          <w:lang w:val="en-US"/>
        </w:rPr>
      </w:pPr>
    </w:p>
    <w:p w14:paraId="1D067DFF" w14:textId="7EEC7A26" w:rsidR="003D7A0C" w:rsidRPr="003D7A0C" w:rsidRDefault="003D7A0C" w:rsidP="003D7A0C">
      <w:pPr>
        <w:pStyle w:val="ListParagraph"/>
        <w:numPr>
          <w:ilvl w:val="0"/>
          <w:numId w:val="34"/>
        </w:numPr>
        <w:ind w:left="709" w:hanging="283"/>
        <w:contextualSpacing/>
        <w:rPr>
          <w:lang w:val="sv-SE" w:eastAsia="en-ID"/>
        </w:rPr>
      </w:pPr>
      <w:r w:rsidRPr="003D7A0C">
        <w:rPr>
          <w:lang w:val="sv-SE" w:eastAsia="en-ID"/>
        </w:rPr>
        <w:t xml:space="preserve">Menetapkan definisi yang tepat untuk himpunan </w:t>
      </w:r>
      <w:r w:rsidRPr="003D7A0C">
        <w:rPr>
          <w:i/>
          <w:iCs/>
          <w:lang w:val="sv-SE" w:eastAsia="en-ID"/>
        </w:rPr>
        <w:t>fuzzy</w:t>
      </w:r>
      <w:r w:rsidRPr="003D7A0C">
        <w:rPr>
          <w:lang w:val="sv-SE" w:eastAsia="en-ID"/>
        </w:rPr>
        <w:t xml:space="preserve"> dalam himpunan universal.</w:t>
      </w:r>
    </w:p>
    <w:p w14:paraId="1D1C5836" w14:textId="6083081F" w:rsidR="003D7A0C" w:rsidRPr="003D7A0C" w:rsidRDefault="003D7A0C" w:rsidP="003D7A0C">
      <w:pPr>
        <w:pStyle w:val="ListParagraph"/>
        <w:numPr>
          <w:ilvl w:val="0"/>
          <w:numId w:val="34"/>
        </w:numPr>
        <w:ind w:left="709" w:hanging="283"/>
        <w:contextualSpacing/>
        <w:rPr>
          <w:lang w:val="sv-SE" w:eastAsia="en-ID"/>
        </w:rPr>
      </w:pPr>
      <w:r w:rsidRPr="003D7A0C">
        <w:rPr>
          <w:lang w:val="sv-SE" w:eastAsia="en-ID"/>
        </w:rPr>
        <w:t xml:space="preserve">D. Menjalankan proses </w:t>
      </w:r>
      <w:r w:rsidRPr="002F3AEC">
        <w:rPr>
          <w:i/>
          <w:iCs/>
          <w:lang w:val="sv-SE" w:eastAsia="en-ID"/>
        </w:rPr>
        <w:t>fuzzy</w:t>
      </w:r>
      <w:r w:rsidR="002F3AEC">
        <w:rPr>
          <w:lang w:val="sv-SE" w:eastAsia="en-ID"/>
        </w:rPr>
        <w:t xml:space="preserve"> </w:t>
      </w:r>
      <w:r w:rsidRPr="003D7A0C">
        <w:rPr>
          <w:lang w:val="sv-SE" w:eastAsia="en-ID"/>
        </w:rPr>
        <w:t>fikasi pada data arsip.</w:t>
      </w:r>
    </w:p>
    <w:p w14:paraId="6370C869" w14:textId="2240D05A" w:rsidR="003D7A0C" w:rsidRPr="003D7A0C" w:rsidRDefault="003D7A0C" w:rsidP="003D7A0C">
      <w:pPr>
        <w:pStyle w:val="ListParagraph"/>
        <w:numPr>
          <w:ilvl w:val="0"/>
          <w:numId w:val="34"/>
        </w:numPr>
        <w:ind w:left="709" w:hanging="283"/>
        <w:contextualSpacing/>
        <w:rPr>
          <w:lang w:val="sv-SE" w:eastAsia="en-ID"/>
        </w:rPr>
      </w:pPr>
      <w:r w:rsidRPr="003D7A0C">
        <w:rPr>
          <w:lang w:val="sv-SE" w:eastAsia="en-ID"/>
        </w:rPr>
        <w:t xml:space="preserve">Memastikan </w:t>
      </w:r>
      <w:r w:rsidRPr="003D7A0C">
        <w:rPr>
          <w:i/>
          <w:iCs/>
          <w:lang w:val="sv-SE" w:eastAsia="en-ID"/>
        </w:rPr>
        <w:t>Fuzzy Logical Relations</w:t>
      </w:r>
      <w:r w:rsidRPr="003D7A0C">
        <w:rPr>
          <w:lang w:val="sv-SE" w:eastAsia="en-ID"/>
        </w:rPr>
        <w:t xml:space="preserve"> (FLR) yang berasal dari data masa lalu.</w:t>
      </w:r>
    </w:p>
    <w:p w14:paraId="717C4FB7" w14:textId="2B85CD23" w:rsidR="008167E4" w:rsidRPr="001470CF" w:rsidRDefault="003D7A0C" w:rsidP="003D7A0C">
      <w:pPr>
        <w:pStyle w:val="ListParagraph"/>
        <w:numPr>
          <w:ilvl w:val="0"/>
          <w:numId w:val="34"/>
        </w:numPr>
        <w:ind w:left="709" w:hanging="283"/>
        <w:contextualSpacing/>
        <w:rPr>
          <w:rStyle w:val="longtext"/>
          <w:lang w:val="en-ID"/>
        </w:rPr>
      </w:pPr>
      <w:r w:rsidRPr="003D7A0C">
        <w:rPr>
          <w:lang w:val="sv-SE" w:eastAsia="en-ID"/>
        </w:rPr>
        <w:t xml:space="preserve">Membangun kelompok </w:t>
      </w:r>
      <w:r w:rsidRPr="002F3AEC">
        <w:rPr>
          <w:i/>
          <w:iCs/>
          <w:lang w:val="sv-SE" w:eastAsia="en-ID"/>
        </w:rPr>
        <w:t>Fuzzy Logical Relationship Groups</w:t>
      </w:r>
      <w:r w:rsidRPr="003D7A0C">
        <w:rPr>
          <w:lang w:val="sv-SE" w:eastAsia="en-ID"/>
        </w:rPr>
        <w:t xml:space="preserve"> (FLRG)</w:t>
      </w:r>
      <w:r w:rsidR="001470CF" w:rsidRPr="00600DD7">
        <w:rPr>
          <w:lang w:eastAsia="en-ID"/>
        </w:rPr>
        <w:t>.</w:t>
      </w:r>
    </w:p>
    <w:p w14:paraId="16E9568D" w14:textId="3D618047" w:rsidR="008167E4" w:rsidRDefault="00F6749E" w:rsidP="008167E4">
      <w:pPr>
        <w:pStyle w:val="ListParagraph"/>
        <w:numPr>
          <w:ilvl w:val="0"/>
          <w:numId w:val="34"/>
        </w:numPr>
        <w:ind w:left="720" w:hanging="294"/>
        <w:contextualSpacing/>
        <w:rPr>
          <w:rStyle w:val="longtext"/>
          <w:lang w:val="en-US"/>
        </w:rPr>
      </w:pPr>
      <w:r w:rsidRPr="002F3AEC">
        <w:rPr>
          <w:rStyle w:val="longtext"/>
          <w:i/>
          <w:iCs/>
          <w:lang w:val="en-US"/>
        </w:rPr>
        <w:t>Fuzzy</w:t>
      </w:r>
      <w:r w:rsidR="002F3AEC">
        <w:rPr>
          <w:rStyle w:val="longtext"/>
          <w:lang w:val="en-US"/>
        </w:rPr>
        <w:t xml:space="preserve"> </w:t>
      </w:r>
      <w:r>
        <w:rPr>
          <w:rStyle w:val="longtext"/>
          <w:lang w:val="en-US"/>
        </w:rPr>
        <w:t>fikasi Data</w:t>
      </w:r>
    </w:p>
    <w:p w14:paraId="62B9A8FF" w14:textId="2BD0C641" w:rsidR="00F6749E" w:rsidRPr="00F6749E" w:rsidRDefault="00F6749E" w:rsidP="00F6749E">
      <w:pPr>
        <w:pStyle w:val="ListParagraph"/>
        <w:ind w:firstLine="556"/>
        <w:contextualSpacing/>
        <w:jc w:val="both"/>
        <w:rPr>
          <w:rStyle w:val="longtext"/>
          <w:lang w:val="sv-SE"/>
        </w:rPr>
      </w:pPr>
      <w:r w:rsidRPr="00600DD7">
        <w:rPr>
          <w:lang w:val="sv-SE"/>
        </w:rPr>
        <w:t>Langkah-langkah</w:t>
      </w:r>
      <w:r w:rsidR="00CB78F2">
        <w:rPr>
          <w:lang w:val="sv-SE"/>
        </w:rPr>
        <w:t xml:space="preserve"> </w:t>
      </w:r>
      <w:r w:rsidR="00CB78F2" w:rsidRPr="00CB78F2">
        <w:rPr>
          <w:rStyle w:val="longtext"/>
          <w:lang w:val="nn-NO"/>
        </w:rPr>
        <w:t>Fuzzyfikasi Data</w:t>
      </w:r>
      <w:r w:rsidR="00CB78F2" w:rsidRPr="00600DD7">
        <w:rPr>
          <w:lang w:val="sv-SE"/>
        </w:rPr>
        <w:t xml:space="preserve"> </w:t>
      </w:r>
      <w:r w:rsidRPr="00600DD7">
        <w:rPr>
          <w:lang w:val="sv-SE"/>
        </w:rPr>
        <w:t>menggunakan Phyton:</w:t>
      </w:r>
      <w:r>
        <w:rPr>
          <w:lang w:val="sv-SE"/>
        </w:rPr>
        <w:t xml:space="preserve"> meng</w:t>
      </w:r>
      <w:r w:rsidRPr="00F6749E">
        <w:rPr>
          <w:lang w:val="sv-SE"/>
        </w:rPr>
        <w:t>impor modul-partisi dari pustaka pyFTS. Di sini, menggunakan Grid sebagai partisi</w:t>
      </w:r>
      <w:r>
        <w:rPr>
          <w:lang w:val="sv-SE"/>
        </w:rPr>
        <w:t xml:space="preserve"> dan </w:t>
      </w:r>
      <w:r w:rsidRPr="00F6749E">
        <w:rPr>
          <w:lang w:val="sv-SE"/>
        </w:rPr>
        <w:t>Selanjutnya membuat objek partisi Grid dengan menggunakan data pelatihan dan membaginya menjadi beberapa partisi. Dalam penelitian ini mengguankan 10 partisi. Partisi tersebut dapat disesuaikan dengan kebutuhan dan eksperimen</w:t>
      </w:r>
      <w:r>
        <w:rPr>
          <w:lang w:val="sv-SE"/>
        </w:rPr>
        <w:t>.</w:t>
      </w:r>
    </w:p>
    <w:p w14:paraId="4874AF1C" w14:textId="444ED737" w:rsidR="00F6749E" w:rsidRDefault="00F6749E" w:rsidP="008167E4">
      <w:pPr>
        <w:pStyle w:val="ListParagraph"/>
        <w:numPr>
          <w:ilvl w:val="0"/>
          <w:numId w:val="34"/>
        </w:numPr>
        <w:ind w:left="720" w:hanging="294"/>
        <w:contextualSpacing/>
        <w:rPr>
          <w:rStyle w:val="longtext"/>
          <w:lang w:val="en-US"/>
        </w:rPr>
      </w:pPr>
      <w:r w:rsidRPr="00F6749E">
        <w:rPr>
          <w:rStyle w:val="longtext"/>
          <w:lang w:val="en-US"/>
        </w:rPr>
        <w:t>Membuat dan melatih Model Fuzzy Time Series (FTS)</w:t>
      </w:r>
    </w:p>
    <w:p w14:paraId="1822F593" w14:textId="066E21B8" w:rsidR="00F6749E" w:rsidRPr="00F6749E" w:rsidRDefault="00EA4B82" w:rsidP="00F6749E">
      <w:pPr>
        <w:pStyle w:val="ListParagraph"/>
        <w:ind w:firstLine="556"/>
        <w:contextualSpacing/>
        <w:jc w:val="both"/>
        <w:rPr>
          <w:lang w:val="sv-SE"/>
        </w:rPr>
      </w:pPr>
      <w:r w:rsidRPr="00EA4B82">
        <w:rPr>
          <w:lang w:val="sv-SE"/>
        </w:rPr>
        <w:t xml:space="preserve">Dalam penyelidikan ini, pengembangan dan penyempurnaan model </w:t>
      </w:r>
      <w:r w:rsidRPr="00EA4B82">
        <w:rPr>
          <w:i/>
          <w:iCs/>
          <w:lang w:val="sv-SE"/>
        </w:rPr>
        <w:t>Fuzzy Time Series</w:t>
      </w:r>
      <w:r w:rsidRPr="00EA4B82">
        <w:rPr>
          <w:lang w:val="sv-SE"/>
        </w:rPr>
        <w:t xml:space="preserve"> (FTS) dilakukan melalui penggunaan teknik mapan yang berasal dari klasifikasi Chen dalam kerangka pyFTS.</w:t>
      </w:r>
      <w:r w:rsidR="00F6749E" w:rsidRPr="00F6749E">
        <w:rPr>
          <w:lang w:val="sv-SE"/>
        </w:rPr>
        <w:t xml:space="preserve">Penelitian ini menggunakan metode </w:t>
      </w:r>
      <w:r w:rsidR="00F6749E" w:rsidRPr="00F6749E">
        <w:rPr>
          <w:i/>
          <w:lang w:val="sv-SE"/>
        </w:rPr>
        <w:t>Conventional</w:t>
      </w:r>
      <w:r w:rsidR="00F6749E" w:rsidRPr="00F6749E">
        <w:rPr>
          <w:lang w:val="sv-SE"/>
        </w:rPr>
        <w:t xml:space="preserve"> FTS dari modul chen di pyFTS. </w:t>
      </w:r>
      <w:r w:rsidRPr="00EA4B82">
        <w:rPr>
          <w:lang w:val="sv-SE"/>
        </w:rPr>
        <w:t xml:space="preserve">Model yang digunakan, disebut sebagai FTS Konvensional yang menggunakan metode partisi, diinisialisasi dan menggunakan data pelatihan untuk membangun dan menyempurnakan model </w:t>
      </w:r>
      <w:r w:rsidRPr="00EA4B82">
        <w:rPr>
          <w:i/>
          <w:iCs/>
          <w:lang w:val="sv-SE"/>
        </w:rPr>
        <w:t>Fuzzy Time Series</w:t>
      </w:r>
      <w:r w:rsidRPr="00EA4B82">
        <w:rPr>
          <w:lang w:val="sv-SE"/>
        </w:rPr>
        <w:t xml:space="preserve"> (FTS). Selanjutnya, </w:t>
      </w:r>
      <w:r w:rsidRPr="00EA4B82">
        <w:rPr>
          <w:lang w:val="sv-SE"/>
        </w:rPr>
        <w:lastRenderedPageBreak/>
        <w:t xml:space="preserve">keluaran berikutnya mencakup hasil yang diperoleh dari pendekatan Konvensional </w:t>
      </w:r>
      <w:r w:rsidRPr="00EA4B82">
        <w:rPr>
          <w:i/>
          <w:iCs/>
          <w:lang w:val="sv-SE"/>
        </w:rPr>
        <w:t>Fuzzy Time Series</w:t>
      </w:r>
      <w:r w:rsidRPr="00EA4B82">
        <w:rPr>
          <w:lang w:val="sv-SE"/>
        </w:rPr>
        <w:t xml:space="preserve"> (FTS).</w:t>
      </w:r>
      <w:r w:rsidR="00F6749E" w:rsidRPr="003331D1">
        <w:rPr>
          <w:lang w:val="sv-SE"/>
        </w:rPr>
        <w:t xml:space="preserve"> </w:t>
      </w:r>
    </w:p>
    <w:p w14:paraId="2AC163AA" w14:textId="77777777" w:rsidR="00F6749E" w:rsidRPr="00F6749E" w:rsidRDefault="00F6749E" w:rsidP="00F6749E">
      <w:pPr>
        <w:ind w:left="567"/>
        <w:jc w:val="center"/>
        <w:rPr>
          <w:lang w:val="en-US"/>
        </w:rPr>
      </w:pPr>
      <w:r w:rsidRPr="00600DD7">
        <w:rPr>
          <w:noProof/>
        </w:rPr>
        <w:drawing>
          <wp:inline distT="0" distB="0" distL="0" distR="0" wp14:anchorId="5819310C" wp14:editId="0EFE9A05">
            <wp:extent cx="1411714" cy="1080000"/>
            <wp:effectExtent l="0" t="0" r="0" b="6350"/>
            <wp:docPr id="1634366087"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366087" name="Picture 1" descr="A white background with black text&#10;&#10;Description automatically generated"/>
                    <pic:cNvPicPr/>
                  </pic:nvPicPr>
                  <pic:blipFill>
                    <a:blip r:embed="rId17">
                      <a:extLst>
                        <a:ext uri="{BEBA8EAE-BF5A-486C-A8C5-ECC9F3942E4B}">
                          <a14:imgProps xmlns:a14="http://schemas.microsoft.com/office/drawing/2010/main">
                            <a14:imgLayer r:embed="rId18">
                              <a14:imgEffect>
                                <a14:brightnessContrast contrast="40000"/>
                              </a14:imgEffect>
                            </a14:imgLayer>
                          </a14:imgProps>
                        </a:ext>
                      </a:extLst>
                    </a:blip>
                    <a:stretch>
                      <a:fillRect/>
                    </a:stretch>
                  </pic:blipFill>
                  <pic:spPr>
                    <a:xfrm>
                      <a:off x="0" y="0"/>
                      <a:ext cx="1411714" cy="1080000"/>
                    </a:xfrm>
                    <a:prstGeom prst="rect">
                      <a:avLst/>
                    </a:prstGeom>
                  </pic:spPr>
                </pic:pic>
              </a:graphicData>
            </a:graphic>
          </wp:inline>
        </w:drawing>
      </w:r>
    </w:p>
    <w:p w14:paraId="3E787D0D" w14:textId="1622FBFF" w:rsidR="00F6749E" w:rsidRPr="00CB78F2" w:rsidRDefault="00F6749E" w:rsidP="00CB78F2">
      <w:pPr>
        <w:contextualSpacing/>
        <w:jc w:val="center"/>
        <w:rPr>
          <w:rStyle w:val="longtext"/>
          <w:sz w:val="22"/>
          <w:szCs w:val="22"/>
          <w:lang w:val="en-US"/>
        </w:rPr>
      </w:pPr>
      <w:r w:rsidRPr="00F6749E">
        <w:rPr>
          <w:rStyle w:val="longtext"/>
          <w:sz w:val="22"/>
          <w:szCs w:val="22"/>
          <w:lang w:val="en-US"/>
        </w:rPr>
        <w:t xml:space="preserve">Gambar </w:t>
      </w:r>
      <w:r w:rsidR="00512FD7">
        <w:rPr>
          <w:rStyle w:val="longtext"/>
          <w:sz w:val="22"/>
          <w:szCs w:val="22"/>
          <w:lang w:val="en-US"/>
        </w:rPr>
        <w:t>6.</w:t>
      </w:r>
      <w:r w:rsidRPr="00F6749E">
        <w:rPr>
          <w:rStyle w:val="longtext"/>
          <w:sz w:val="22"/>
          <w:szCs w:val="22"/>
          <w:lang w:val="en-US"/>
        </w:rPr>
        <w:t xml:space="preserve"> Conventional FTS</w:t>
      </w:r>
    </w:p>
    <w:p w14:paraId="3C738B00" w14:textId="3249FB29" w:rsidR="007953BF" w:rsidRDefault="007953BF" w:rsidP="007953BF">
      <w:pPr>
        <w:pStyle w:val="IEEEParagraph"/>
        <w:numPr>
          <w:ilvl w:val="0"/>
          <w:numId w:val="21"/>
        </w:numPr>
        <w:ind w:left="426" w:hanging="426"/>
        <w:rPr>
          <w:rStyle w:val="longtext"/>
          <w:i/>
          <w:iCs/>
          <w:shd w:val="clear" w:color="auto" w:fill="FFFFFF"/>
          <w:lang w:val="nn-NO"/>
        </w:rPr>
      </w:pPr>
      <w:r w:rsidRPr="007953BF">
        <w:rPr>
          <w:rStyle w:val="longtext"/>
          <w:i/>
          <w:iCs/>
          <w:shd w:val="clear" w:color="auto" w:fill="FFFFFF"/>
          <w:lang w:val="nn-NO"/>
        </w:rPr>
        <w:t>Uji Residu</w:t>
      </w:r>
    </w:p>
    <w:p w14:paraId="6B1B713D" w14:textId="63AD5948" w:rsidR="00F6749E" w:rsidRPr="00600DD7" w:rsidRDefault="00F6749E" w:rsidP="00F6749E">
      <w:pPr>
        <w:pStyle w:val="ListParagraph"/>
        <w:ind w:left="0" w:firstLine="720"/>
        <w:jc w:val="both"/>
        <w:rPr>
          <w:lang w:val="sv-SE"/>
        </w:rPr>
      </w:pPr>
      <w:r>
        <w:rPr>
          <w:lang w:val="sv-SE"/>
        </w:rPr>
        <w:t>H</w:t>
      </w:r>
      <w:r w:rsidRPr="00242B3F">
        <w:rPr>
          <w:shd w:val="clear" w:color="auto" w:fill="FFFFFF"/>
          <w:lang w:val="sv-SE"/>
        </w:rPr>
        <w:t>asil residu yang dihasilkan yaitu sebesar 3351745.26</w:t>
      </w:r>
      <w:r>
        <w:rPr>
          <w:shd w:val="clear" w:color="auto" w:fill="FFFFFF"/>
          <w:lang w:val="sv-SE"/>
        </w:rPr>
        <w:t>, hasil ini</w:t>
      </w:r>
      <w:r w:rsidRPr="00242B3F">
        <w:rPr>
          <w:shd w:val="clear" w:color="auto" w:fill="FFFFFF"/>
          <w:lang w:val="sv-SE"/>
        </w:rPr>
        <w:t xml:space="preserve"> mengacu pada nilai total kesalahan (residuals) yang dihasilkan oleh suatu model statistika</w:t>
      </w:r>
      <w:r>
        <w:rPr>
          <w:shd w:val="clear" w:color="auto" w:fill="FFFFFF"/>
          <w:lang w:val="sv-SE"/>
        </w:rPr>
        <w:t xml:space="preserve"> dalam hal ini yaitu menggunakan ARIMA</w:t>
      </w:r>
      <w:r w:rsidRPr="00242B3F">
        <w:rPr>
          <w:shd w:val="clear" w:color="auto" w:fill="FFFFFF"/>
          <w:lang w:val="sv-SE"/>
        </w:rPr>
        <w:t xml:space="preserve">. </w:t>
      </w:r>
      <w:r w:rsidR="003C3D39" w:rsidRPr="003C3D39">
        <w:rPr>
          <w:shd w:val="clear" w:color="auto" w:fill="FFFFFF"/>
          <w:lang w:val="sv-SE"/>
        </w:rPr>
        <w:t>Residual merupakan varians antara titik data aktual yang diamati dan nilai antisipasinya sebagaimana ditentukan oleh model yang diuji.</w:t>
      </w:r>
      <w:r w:rsidRPr="00242B3F">
        <w:rPr>
          <w:shd w:val="clear" w:color="auto" w:fill="FFFFFF"/>
          <w:lang w:val="sv-SE"/>
        </w:rPr>
        <w:t xml:space="preserve"> Dalam konteks ini, nilai residu sebesar 3351745.26 menunjukkan seberapa besar total kesalahan atau deviasi antara nilai sebenarnya dan nilai yang diprediksi oleh mode</w:t>
      </w:r>
      <w:r>
        <w:rPr>
          <w:shd w:val="clear" w:color="auto" w:fill="FFFFFF"/>
          <w:lang w:val="sv-SE"/>
        </w:rPr>
        <w:t>l ARIMA</w:t>
      </w:r>
      <w:r>
        <w:rPr>
          <w:lang w:val="sv-SE"/>
        </w:rPr>
        <w:t xml:space="preserve">. </w:t>
      </w:r>
      <w:r w:rsidRPr="00600DD7">
        <w:rPr>
          <w:lang w:val="sv-SE"/>
        </w:rPr>
        <w:t>Setelah perhitungan residu berikut Plot scatter residu vs nilai prediksinya pada metode ARIMA</w:t>
      </w:r>
      <w:r>
        <w:rPr>
          <w:lang w:val="sv-SE"/>
        </w:rPr>
        <w:t xml:space="preserve">. </w:t>
      </w:r>
    </w:p>
    <w:p w14:paraId="16D42AD9" w14:textId="77777777" w:rsidR="00F6749E" w:rsidRPr="00974A45" w:rsidRDefault="00F6749E" w:rsidP="00F6749E">
      <w:pPr>
        <w:jc w:val="center"/>
        <w:rPr>
          <w:lang w:val="sv-SE"/>
        </w:rPr>
      </w:pPr>
      <w:r w:rsidRPr="00974A45">
        <w:rPr>
          <w:noProof/>
        </w:rPr>
        <w:drawing>
          <wp:inline distT="0" distB="0" distL="0" distR="0" wp14:anchorId="21648C96" wp14:editId="5436C5A0">
            <wp:extent cx="1585437" cy="1260000"/>
            <wp:effectExtent l="0" t="0" r="0" b="0"/>
            <wp:docPr id="2099504542" name="Picture 1" descr="A graph with red dots and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504542" name="Picture 1" descr="A graph with red dots and blue dots&#10;&#10;Description automatically generated"/>
                    <pic:cNvPicPr/>
                  </pic:nvPicPr>
                  <pic:blipFill>
                    <a:blip r:embed="rId19"/>
                    <a:stretch>
                      <a:fillRect/>
                    </a:stretch>
                  </pic:blipFill>
                  <pic:spPr>
                    <a:xfrm>
                      <a:off x="0" y="0"/>
                      <a:ext cx="1585437" cy="1260000"/>
                    </a:xfrm>
                    <a:prstGeom prst="rect">
                      <a:avLst/>
                    </a:prstGeom>
                  </pic:spPr>
                </pic:pic>
              </a:graphicData>
            </a:graphic>
          </wp:inline>
        </w:drawing>
      </w:r>
    </w:p>
    <w:p w14:paraId="647C79B5" w14:textId="511868F2" w:rsidR="00F6749E" w:rsidRPr="00F6749E" w:rsidRDefault="00F6749E" w:rsidP="00F6749E">
      <w:pPr>
        <w:pStyle w:val="Caption"/>
        <w:jc w:val="center"/>
        <w:rPr>
          <w:rFonts w:cs="Times New Roman"/>
          <w:i w:val="0"/>
          <w:iCs w:val="0"/>
          <w:color w:val="auto"/>
          <w:sz w:val="22"/>
          <w:szCs w:val="22"/>
          <w:lang w:val="sv-SE"/>
        </w:rPr>
      </w:pPr>
      <w:bookmarkStart w:id="6" w:name="_Toc158204755"/>
      <w:r w:rsidRPr="00F6749E">
        <w:rPr>
          <w:rFonts w:cs="Times New Roman"/>
          <w:i w:val="0"/>
          <w:iCs w:val="0"/>
          <w:color w:val="auto"/>
          <w:sz w:val="22"/>
          <w:szCs w:val="22"/>
          <w:lang w:val="sv-SE"/>
        </w:rPr>
        <w:t xml:space="preserve">Gambar </w:t>
      </w:r>
      <w:r w:rsidR="00512FD7">
        <w:rPr>
          <w:rFonts w:cs="Times New Roman"/>
          <w:i w:val="0"/>
          <w:iCs w:val="0"/>
          <w:color w:val="auto"/>
          <w:sz w:val="22"/>
          <w:szCs w:val="22"/>
          <w:lang w:val="sv-SE"/>
        </w:rPr>
        <w:t>7.</w:t>
      </w:r>
      <w:r w:rsidRPr="00F6749E">
        <w:rPr>
          <w:rFonts w:cs="Times New Roman"/>
          <w:i w:val="0"/>
          <w:iCs w:val="0"/>
          <w:color w:val="auto"/>
          <w:sz w:val="22"/>
          <w:szCs w:val="22"/>
          <w:lang w:val="sv-SE"/>
        </w:rPr>
        <w:t xml:space="preserve"> Plot scatter residu vs nilai prediksi - ARIMA</w:t>
      </w:r>
      <w:bookmarkEnd w:id="6"/>
    </w:p>
    <w:p w14:paraId="662D9964" w14:textId="1A9BC080" w:rsidR="00F6749E" w:rsidRPr="00F6749E" w:rsidRDefault="006C35F1" w:rsidP="00F6749E">
      <w:pPr>
        <w:pStyle w:val="ListParagraph"/>
        <w:ind w:left="0" w:firstLine="720"/>
        <w:jc w:val="both"/>
        <w:rPr>
          <w:shd w:val="clear" w:color="auto" w:fill="FFFFFF"/>
          <w:lang w:val="sv-SE"/>
        </w:rPr>
      </w:pPr>
      <w:r w:rsidRPr="00600DD7">
        <w:rPr>
          <w:noProof/>
        </w:rPr>
        <w:drawing>
          <wp:anchor distT="0" distB="0" distL="114300" distR="114300" simplePos="0" relativeHeight="251667456" behindDoc="0" locked="0" layoutInCell="1" allowOverlap="1" wp14:anchorId="1B0B91B2" wp14:editId="0F20A840">
            <wp:simplePos x="0" y="0"/>
            <wp:positionH relativeFrom="margin">
              <wp:align>center</wp:align>
            </wp:positionH>
            <wp:positionV relativeFrom="paragraph">
              <wp:posOffset>1567895</wp:posOffset>
            </wp:positionV>
            <wp:extent cx="1581446" cy="1260000"/>
            <wp:effectExtent l="0" t="0" r="0" b="0"/>
            <wp:wrapTopAndBottom/>
            <wp:docPr id="1530817428" name="Picture 1" descr="A graph with a red line and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817428" name="Picture 1" descr="A graph with a red line and blue dots&#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81446" cy="1260000"/>
                    </a:xfrm>
                    <a:prstGeom prst="rect">
                      <a:avLst/>
                    </a:prstGeom>
                  </pic:spPr>
                </pic:pic>
              </a:graphicData>
            </a:graphic>
            <wp14:sizeRelH relativeFrom="page">
              <wp14:pctWidth>0</wp14:pctWidth>
            </wp14:sizeRelH>
            <wp14:sizeRelV relativeFrom="page">
              <wp14:pctHeight>0</wp14:pctHeight>
            </wp14:sizeRelV>
          </wp:anchor>
        </w:drawing>
      </w:r>
      <w:r w:rsidR="00F6749E" w:rsidRPr="00600DD7">
        <w:rPr>
          <w:lang w:val="sv-SE"/>
        </w:rPr>
        <w:t xml:space="preserve"> Hasil Perhitung Residu menggunakan Metode </w:t>
      </w:r>
      <w:r w:rsidR="00F6749E" w:rsidRPr="00600DD7">
        <w:rPr>
          <w:i/>
          <w:iCs/>
          <w:lang w:val="sv-SE"/>
        </w:rPr>
        <w:t>Fuzzy Time Series</w:t>
      </w:r>
      <w:r w:rsidR="00F6749E" w:rsidRPr="00600DD7">
        <w:rPr>
          <w:lang w:val="sv-SE"/>
        </w:rPr>
        <w:t xml:space="preserve"> (FTS)</w:t>
      </w:r>
      <w:r w:rsidR="00F6749E">
        <w:rPr>
          <w:lang w:val="sv-SE"/>
        </w:rPr>
        <w:t xml:space="preserve"> yaitu sebesar -2.24793895e+08. </w:t>
      </w:r>
      <w:r w:rsidR="00F6749E" w:rsidRPr="00974A45">
        <w:rPr>
          <w:lang w:val="sv-SE"/>
        </w:rPr>
        <w:t>H</w:t>
      </w:r>
      <w:r w:rsidR="00F6749E" w:rsidRPr="00974A45">
        <w:rPr>
          <w:shd w:val="clear" w:color="auto" w:fill="FFFFFF"/>
          <w:lang w:val="sv-SE"/>
        </w:rPr>
        <w:t>asil perhitungan residu sebesar -2.24793895e+08 dalam konteks Fuzzy Time Series (FTS) menunjukkan nilai kesalahan antara nilai sebenarnya dan nilai yang diprediksi oleh model FTS. Notasi ilmiah seperti -2.24793895e+08 dapat dituliskan sebagai</w:t>
      </w:r>
      <w:r w:rsidR="006F09D9">
        <w:rPr>
          <w:shd w:val="clear" w:color="auto" w:fill="FFFFFF"/>
          <w:lang w:val="sv-SE"/>
        </w:rPr>
        <w:t xml:space="preserve"> </w:t>
      </w:r>
      <w:r w:rsidR="00F6749E" w:rsidRPr="00974A45">
        <w:rPr>
          <w:shd w:val="clear" w:color="auto" w:fill="FFFFFF"/>
          <w:lang w:val="sv-SE"/>
        </w:rPr>
        <w:t>-224,793,895</w:t>
      </w:r>
      <w:r w:rsidR="00F6749E">
        <w:rPr>
          <w:shd w:val="clear" w:color="auto" w:fill="FFFFFF"/>
          <w:lang w:val="sv-SE"/>
        </w:rPr>
        <w:t>. N</w:t>
      </w:r>
      <w:r w:rsidR="00F6749E" w:rsidRPr="00974A45">
        <w:rPr>
          <w:shd w:val="clear" w:color="auto" w:fill="FFFFFF"/>
          <w:lang w:val="sv-SE"/>
        </w:rPr>
        <w:t>ilai residu yang lebih rendah, terutama jika mendekati nol, menunjukkan bahwa model FTS secara relatif baik dalam memodelkan dan memprediksi data. Namun, interpretasi nilai residu harus selalu melibatkan konteks spesifik model dan tujuan analisis</w:t>
      </w:r>
      <w:r w:rsidR="00F6749E">
        <w:rPr>
          <w:shd w:val="clear" w:color="auto" w:fill="FFFFFF"/>
          <w:lang w:val="sv-SE"/>
        </w:rPr>
        <w:t xml:space="preserve">. </w:t>
      </w:r>
      <w:r w:rsidR="00F6749E" w:rsidRPr="00600DD7">
        <w:rPr>
          <w:lang w:val="sv-SE"/>
        </w:rPr>
        <w:t>Berikut Plot scatter residu vs nilai prediksinya pada metode FTS</w:t>
      </w:r>
      <w:r w:rsidR="006F09D9">
        <w:rPr>
          <w:lang w:val="sv-SE"/>
        </w:rPr>
        <w:t>:</w:t>
      </w:r>
    </w:p>
    <w:p w14:paraId="5A940E64" w14:textId="467878D7" w:rsidR="00F6749E" w:rsidRDefault="00F6749E" w:rsidP="006F09D9">
      <w:pPr>
        <w:rPr>
          <w:lang w:val="sv-SE"/>
        </w:rPr>
      </w:pPr>
    </w:p>
    <w:p w14:paraId="22EC68D1" w14:textId="37649341" w:rsidR="00F6749E" w:rsidRDefault="00F6749E" w:rsidP="006C35F1">
      <w:pPr>
        <w:jc w:val="center"/>
        <w:rPr>
          <w:sz w:val="20"/>
          <w:szCs w:val="20"/>
          <w:lang w:val="sv-SE"/>
        </w:rPr>
      </w:pPr>
      <w:r w:rsidRPr="006F09D9">
        <w:rPr>
          <w:sz w:val="20"/>
          <w:szCs w:val="20"/>
          <w:lang w:val="sv-SE"/>
        </w:rPr>
        <w:t xml:space="preserve">Gambar </w:t>
      </w:r>
      <w:r w:rsidR="00512FD7">
        <w:rPr>
          <w:sz w:val="20"/>
          <w:szCs w:val="20"/>
          <w:lang w:val="sv-SE"/>
        </w:rPr>
        <w:t>8.</w:t>
      </w:r>
      <w:r w:rsidRPr="006F09D9">
        <w:rPr>
          <w:sz w:val="20"/>
          <w:szCs w:val="20"/>
          <w:lang w:val="sv-SE"/>
        </w:rPr>
        <w:t xml:space="preserve"> Plot scatter residu vs nilai prediksi – FTS</w:t>
      </w:r>
    </w:p>
    <w:p w14:paraId="224B95C5" w14:textId="77777777" w:rsidR="006C35F1" w:rsidRPr="006C35F1" w:rsidRDefault="006C35F1" w:rsidP="006C35F1">
      <w:pPr>
        <w:jc w:val="center"/>
        <w:rPr>
          <w:sz w:val="20"/>
          <w:szCs w:val="20"/>
          <w:lang w:val="sv-SE"/>
        </w:rPr>
      </w:pPr>
    </w:p>
    <w:p w14:paraId="445E58F9" w14:textId="5657A9EA" w:rsidR="006C35F1" w:rsidRPr="00512FD7" w:rsidRDefault="00F6749E" w:rsidP="00512FD7">
      <w:pPr>
        <w:pStyle w:val="ListParagraph"/>
        <w:ind w:left="0" w:firstLine="720"/>
        <w:jc w:val="both"/>
        <w:rPr>
          <w:rStyle w:val="longtext"/>
          <w:shd w:val="clear" w:color="auto" w:fill="FFFFFF"/>
          <w:lang w:val="sv-SE"/>
        </w:rPr>
      </w:pPr>
      <w:r w:rsidRPr="00974A45">
        <w:rPr>
          <w:shd w:val="clear" w:color="auto" w:fill="FFFFFF"/>
          <w:lang w:val="sv-SE"/>
        </w:rPr>
        <w:t>Dalam perbandingan kedua model,</w:t>
      </w:r>
      <w:r>
        <w:rPr>
          <w:shd w:val="clear" w:color="auto" w:fill="FFFFFF"/>
          <w:lang w:val="sv-SE"/>
        </w:rPr>
        <w:t xml:space="preserve"> adapun kesimpulan yang dapat diambil </w:t>
      </w:r>
      <w:r w:rsidRPr="00974A45">
        <w:rPr>
          <w:shd w:val="clear" w:color="auto" w:fill="FFFFFF"/>
          <w:lang w:val="sv-SE"/>
        </w:rPr>
        <w:t>bahwa besarnya nilai residu untuk model FTS</w:t>
      </w:r>
      <w:r>
        <w:rPr>
          <w:shd w:val="clear" w:color="auto" w:fill="FFFFFF"/>
          <w:lang w:val="sv-SE"/>
        </w:rPr>
        <w:t xml:space="preserve"> -224,793,895</w:t>
      </w:r>
      <w:r w:rsidRPr="00974A45">
        <w:rPr>
          <w:shd w:val="clear" w:color="auto" w:fill="FFFFFF"/>
          <w:lang w:val="sv-SE"/>
        </w:rPr>
        <w:t xml:space="preserve"> jauh lebih besar dibandingkan dengan model ARIMA (3351745.26)</w:t>
      </w:r>
      <w:r w:rsidR="006F09D9">
        <w:rPr>
          <w:shd w:val="clear" w:color="auto" w:fill="FFFFFF"/>
          <w:lang w:val="sv-SE"/>
        </w:rPr>
        <w:t xml:space="preserve">. </w:t>
      </w:r>
      <w:r w:rsidRPr="006F09D9">
        <w:rPr>
          <w:shd w:val="clear" w:color="auto" w:fill="FFFFFF"/>
          <w:lang w:val="sv-SE"/>
        </w:rPr>
        <w:t>Nilai residu yang lebih kecil, seperti pada ARIMA, dapat dianggap lebih baik dalam konteks pemodelan dan prediksi, karena menunjukkan bahwa model lebih dekat dengan nilai sebenarnya</w:t>
      </w:r>
      <w:r w:rsidR="006F09D9">
        <w:rPr>
          <w:shd w:val="clear" w:color="auto" w:fill="FFFFFF"/>
          <w:lang w:val="sv-SE"/>
        </w:rPr>
        <w:t>.</w:t>
      </w:r>
    </w:p>
    <w:p w14:paraId="20ACE80B" w14:textId="1E2385F2" w:rsidR="007953BF" w:rsidRDefault="007953BF" w:rsidP="007953BF">
      <w:pPr>
        <w:pStyle w:val="IEEEParagraph"/>
        <w:numPr>
          <w:ilvl w:val="0"/>
          <w:numId w:val="21"/>
        </w:numPr>
        <w:ind w:left="426" w:hanging="426"/>
        <w:rPr>
          <w:rStyle w:val="longtext"/>
          <w:i/>
          <w:iCs/>
          <w:shd w:val="clear" w:color="auto" w:fill="FFFFFF"/>
          <w:lang w:val="nn-NO"/>
        </w:rPr>
      </w:pPr>
      <w:r w:rsidRPr="007953BF">
        <w:rPr>
          <w:rStyle w:val="longtext"/>
          <w:i/>
          <w:iCs/>
          <w:shd w:val="clear" w:color="auto" w:fill="FFFFFF"/>
          <w:lang w:val="nn-NO"/>
        </w:rPr>
        <w:lastRenderedPageBreak/>
        <w:t>Evaluasi Model</w:t>
      </w:r>
    </w:p>
    <w:p w14:paraId="5CBA2CD1" w14:textId="77777777" w:rsidR="006F09D9" w:rsidRDefault="006F09D9" w:rsidP="006F09D9">
      <w:pPr>
        <w:pStyle w:val="ListParagraph"/>
        <w:ind w:left="0" w:firstLine="720"/>
        <w:jc w:val="both"/>
        <w:rPr>
          <w:lang w:val="sv-SE"/>
        </w:rPr>
      </w:pPr>
      <w:r>
        <w:rPr>
          <w:lang w:val="sv-SE"/>
        </w:rPr>
        <w:t>H</w:t>
      </w:r>
      <w:r w:rsidRPr="00600DD7">
        <w:rPr>
          <w:lang w:val="sv-SE"/>
        </w:rPr>
        <w:t xml:space="preserve">asil evaluasi model menggunakan </w:t>
      </w:r>
      <w:r>
        <w:rPr>
          <w:lang w:val="sv-SE"/>
        </w:rPr>
        <w:t xml:space="preserve">metrik </w:t>
      </w:r>
      <w:r w:rsidRPr="00615934">
        <w:rPr>
          <w:shd w:val="clear" w:color="auto" w:fill="FFFFFF"/>
          <w:lang w:val="sv-SE"/>
        </w:rPr>
        <w:t>Root Mean Squared Error (RMSE)</w:t>
      </w:r>
      <w:r w:rsidRPr="00615934">
        <w:rPr>
          <w:lang w:val="sv-SE"/>
        </w:rPr>
        <w:t xml:space="preserve"> </w:t>
      </w:r>
      <w:r>
        <w:rPr>
          <w:lang w:val="sv-SE"/>
        </w:rPr>
        <w:t xml:space="preserve">pada </w:t>
      </w:r>
      <w:r w:rsidRPr="00600DD7">
        <w:rPr>
          <w:lang w:val="sv-SE"/>
        </w:rPr>
        <w:t>metode ARIMA</w:t>
      </w:r>
      <w:r>
        <w:rPr>
          <w:lang w:val="sv-SE"/>
        </w:rPr>
        <w:t xml:space="preserve"> yaitu sebesar 3351745.295412421 </w:t>
      </w:r>
      <w:r w:rsidRPr="00600DD7">
        <w:rPr>
          <w:lang w:val="sv-SE"/>
        </w:rPr>
        <w:t>Dan adapun evaluasi</w:t>
      </w:r>
      <w:r>
        <w:rPr>
          <w:lang w:val="sv-SE"/>
        </w:rPr>
        <w:t xml:space="preserve"> </w:t>
      </w:r>
      <w:r w:rsidRPr="00600DD7">
        <w:rPr>
          <w:lang w:val="sv-SE"/>
        </w:rPr>
        <w:t xml:space="preserve">model menggunakan metode </w:t>
      </w:r>
      <w:r w:rsidRPr="00600DD7">
        <w:rPr>
          <w:i/>
          <w:iCs/>
          <w:lang w:val="sv-SE"/>
        </w:rPr>
        <w:t>Fuzzy Time Series</w:t>
      </w:r>
      <w:r w:rsidRPr="00600DD7">
        <w:rPr>
          <w:lang w:val="sv-SE"/>
        </w:rPr>
        <w:t xml:space="preserve"> (FTS</w:t>
      </w:r>
      <w:r>
        <w:rPr>
          <w:lang w:val="sv-SE"/>
        </w:rPr>
        <w:t>) yaitu sebesar 224793895.00000012. Perbanding hasil yaitu:</w:t>
      </w:r>
    </w:p>
    <w:p w14:paraId="5C6BB239" w14:textId="77777777" w:rsidR="006F09D9" w:rsidRPr="006F09D9" w:rsidRDefault="006F09D9" w:rsidP="006F09D9">
      <w:pPr>
        <w:pStyle w:val="ListParagraph"/>
        <w:numPr>
          <w:ilvl w:val="0"/>
          <w:numId w:val="40"/>
        </w:numPr>
        <w:ind w:hanging="294"/>
        <w:jc w:val="both"/>
        <w:rPr>
          <w:lang w:val="sv-SE"/>
        </w:rPr>
      </w:pPr>
      <w:r w:rsidRPr="006F09D9">
        <w:rPr>
          <w:shd w:val="clear" w:color="auto" w:fill="FFFFFF"/>
          <w:lang w:val="sv-SE"/>
        </w:rPr>
        <w:t>Berdasarkan perbandingan RMSE, model ARIMA lebih baik dalam konteks ini karena memiliki nilai RMSE yang lebih rendah</w:t>
      </w:r>
    </w:p>
    <w:p w14:paraId="1D2B5B53" w14:textId="2983F166" w:rsidR="006F09D9" w:rsidRPr="006F09D9" w:rsidRDefault="006F09D9" w:rsidP="006F09D9">
      <w:pPr>
        <w:pStyle w:val="ListParagraph"/>
        <w:numPr>
          <w:ilvl w:val="0"/>
          <w:numId w:val="40"/>
        </w:numPr>
        <w:ind w:hanging="294"/>
        <w:jc w:val="both"/>
        <w:rPr>
          <w:lang w:val="sv-SE"/>
        </w:rPr>
      </w:pPr>
      <w:r w:rsidRPr="006F09D9">
        <w:rPr>
          <w:shd w:val="clear" w:color="auto" w:fill="FFFFFF"/>
          <w:lang w:val="sv-SE"/>
        </w:rPr>
        <w:t>RMSE memberikan informasi tentang seberapa baik model memprediksi data, dan nilai yang lebih rendah menunjukkan prediksi yang lebih akurat</w:t>
      </w:r>
    </w:p>
    <w:p w14:paraId="400216DE" w14:textId="45D09033" w:rsidR="006F09D9" w:rsidRPr="006F09D9" w:rsidRDefault="006F09D9" w:rsidP="006F09D9">
      <w:pPr>
        <w:pStyle w:val="ListParagraph"/>
        <w:ind w:left="0" w:firstLine="720"/>
        <w:jc w:val="both"/>
        <w:rPr>
          <w:rStyle w:val="longtext"/>
          <w:i/>
          <w:iCs/>
          <w:shd w:val="clear" w:color="auto" w:fill="FFFFFF"/>
          <w:lang w:val="sv-SE"/>
        </w:rPr>
      </w:pPr>
      <w:r w:rsidRPr="00615934">
        <w:rPr>
          <w:shd w:val="clear" w:color="auto" w:fill="FFFFFF"/>
          <w:lang w:val="sv-SE"/>
        </w:rPr>
        <w:t>Kesimpulan akhirnya adalah bahwa, berdasarkan nilai RMSE, model ARIMA lebih unggul dalam hal akurasi prediksi dibandingkan dengan model FTS dalam konteks pemodelan data deret waktu yang sedang dianalisis</w:t>
      </w:r>
      <w:r>
        <w:rPr>
          <w:shd w:val="clear" w:color="auto" w:fill="FFFFFF"/>
          <w:lang w:val="sv-SE"/>
        </w:rPr>
        <w:t>.</w:t>
      </w:r>
    </w:p>
    <w:p w14:paraId="5EC39493" w14:textId="053D9871" w:rsidR="007953BF" w:rsidRDefault="007953BF" w:rsidP="007953BF">
      <w:pPr>
        <w:pStyle w:val="IEEEParagraph"/>
        <w:numPr>
          <w:ilvl w:val="0"/>
          <w:numId w:val="21"/>
        </w:numPr>
        <w:ind w:left="426" w:hanging="426"/>
        <w:rPr>
          <w:rStyle w:val="longtext"/>
          <w:i/>
          <w:iCs/>
          <w:shd w:val="clear" w:color="auto" w:fill="FFFFFF"/>
          <w:lang w:val="nn-NO"/>
        </w:rPr>
      </w:pPr>
      <w:r w:rsidRPr="007953BF">
        <w:rPr>
          <w:rStyle w:val="longtext"/>
          <w:i/>
          <w:iCs/>
          <w:shd w:val="clear" w:color="auto" w:fill="FFFFFF"/>
          <w:lang w:val="nn-NO"/>
        </w:rPr>
        <w:t>Prediksi</w:t>
      </w:r>
      <w:r w:rsidR="006F09D9">
        <w:rPr>
          <w:rStyle w:val="longtext"/>
          <w:i/>
          <w:iCs/>
          <w:shd w:val="clear" w:color="auto" w:fill="FFFFFF"/>
          <w:lang w:val="nn-NO"/>
        </w:rPr>
        <w:t xml:space="preserve"> (</w:t>
      </w:r>
      <w:r w:rsidR="006F09D9" w:rsidRPr="006F09D9">
        <w:rPr>
          <w:i/>
          <w:iCs/>
          <w:lang w:val="sv-SE"/>
        </w:rPr>
        <w:t>Forecasting</w:t>
      </w:r>
      <w:r w:rsidR="006F09D9">
        <w:rPr>
          <w:rStyle w:val="longtext"/>
          <w:i/>
          <w:iCs/>
          <w:shd w:val="clear" w:color="auto" w:fill="FFFFFF"/>
          <w:lang w:val="nn-NO"/>
        </w:rPr>
        <w:t>)</w:t>
      </w:r>
    </w:p>
    <w:p w14:paraId="25A1048C" w14:textId="20CC5C4F" w:rsidR="00594117" w:rsidRDefault="00594117" w:rsidP="004A4683">
      <w:pPr>
        <w:pStyle w:val="ListParagraph"/>
        <w:ind w:left="0" w:firstLine="720"/>
        <w:jc w:val="both"/>
        <w:rPr>
          <w:lang w:val="sv-SE"/>
        </w:rPr>
      </w:pPr>
      <w:r w:rsidRPr="006C35F1">
        <w:rPr>
          <w:lang w:val="sv-SE"/>
        </w:rPr>
        <w:t>D</w:t>
      </w:r>
      <w:r w:rsidR="006F09D9" w:rsidRPr="006F09D9">
        <w:rPr>
          <w:lang w:val="sv-SE"/>
        </w:rPr>
        <w:t>alam penelitian ini, penulis akan memanfaatkan metode ARIMA</w:t>
      </w:r>
      <w:r w:rsidR="006F09D9" w:rsidRPr="006F09D9">
        <w:rPr>
          <w:i/>
          <w:lang w:val="sv-SE"/>
        </w:rPr>
        <w:t xml:space="preserve"> </w:t>
      </w:r>
      <w:r w:rsidR="006F09D9" w:rsidRPr="006F09D9">
        <w:rPr>
          <w:lang w:val="sv-SE"/>
        </w:rPr>
        <w:t xml:space="preserve">dan </w:t>
      </w:r>
      <w:r w:rsidR="006C35F1" w:rsidRPr="006C35F1">
        <w:rPr>
          <w:lang w:val="sv-SE"/>
        </w:rPr>
        <w:t>FTS</w:t>
      </w:r>
      <w:r w:rsidR="006F09D9" w:rsidRPr="006F09D9">
        <w:rPr>
          <w:i/>
          <w:iCs/>
          <w:lang w:val="sv-SE"/>
        </w:rPr>
        <w:t xml:space="preserve"> </w:t>
      </w:r>
      <w:r w:rsidR="006F09D9" w:rsidRPr="006F09D9">
        <w:rPr>
          <w:lang w:val="sv-SE"/>
        </w:rPr>
        <w:t>untuk menganalisisnya, sehingga, prediksi nilai di masa depan dengan mempertimbangkan kombinasi linier dari nilai masa lalu. Tujuan utama dari peramalan adalah mengurangi ketidakpastian dan membantu pengambilan keputusan dengan menyediakan informasi tentang perkiraan masa depan  selain itu Peramalan dapat digunakan dalam berbagai konteks, seperti ekonomi, bisnis, keuangan, meteorologi, dan lainnya.</w:t>
      </w:r>
      <w:r w:rsidR="006F09D9">
        <w:rPr>
          <w:lang w:val="sv-SE"/>
        </w:rPr>
        <w:t xml:space="preserve"> </w:t>
      </w:r>
      <w:r w:rsidR="003C3D39" w:rsidRPr="003C3D39">
        <w:rPr>
          <w:lang w:val="sv-SE"/>
        </w:rPr>
        <w:t xml:space="preserve">Analisis selanjutnya memerlukan penjajaran hasil yang diproyeksikan yang berasal dari dua teknik pemodelan temporal yang berbeda, khususnya menggunakan metodologi Autoregressive </w:t>
      </w:r>
      <w:r w:rsidR="003C3D39" w:rsidRPr="003C3D39">
        <w:rPr>
          <w:i/>
          <w:iCs/>
          <w:lang w:val="sv-SE"/>
        </w:rPr>
        <w:t>Integrated Moving Average</w:t>
      </w:r>
      <w:r w:rsidR="003C3D39" w:rsidRPr="003C3D39">
        <w:rPr>
          <w:lang w:val="sv-SE"/>
        </w:rPr>
        <w:t xml:space="preserve"> (ARIMA) dan </w:t>
      </w:r>
      <w:r w:rsidR="003C3D39" w:rsidRPr="003C3D39">
        <w:rPr>
          <w:i/>
          <w:iCs/>
          <w:lang w:val="sv-SE"/>
        </w:rPr>
        <w:t>Fuzzy Time Series</w:t>
      </w:r>
      <w:r w:rsidR="003C3D39" w:rsidRPr="003C3D39">
        <w:rPr>
          <w:lang w:val="sv-SE"/>
        </w:rPr>
        <w:t xml:space="preserve"> (FTS).</w:t>
      </w:r>
      <w:r>
        <w:rPr>
          <w:lang w:val="sv-SE"/>
        </w:rPr>
        <w:t xml:space="preserve"> </w:t>
      </w:r>
      <w:r w:rsidR="006F09D9" w:rsidRPr="00600DD7">
        <w:rPr>
          <w:lang w:val="sv-SE"/>
        </w:rPr>
        <w:t>Setelah model ARIMA dilatih, gunakan model tersebut untuk membuat prediksi pada data pengujian, dengan hasil prediksi</w:t>
      </w:r>
      <w:r w:rsidR="006F09D9">
        <w:rPr>
          <w:lang w:val="sv-SE"/>
        </w:rPr>
        <w:t xml:space="preserve"> untuk bulan berikutnya</w:t>
      </w:r>
      <w:r w:rsidR="006F09D9" w:rsidRPr="00600DD7">
        <w:rPr>
          <w:lang w:val="sv-SE"/>
        </w:rPr>
        <w:t xml:space="preserve"> </w:t>
      </w:r>
      <w:r w:rsidR="006F09D9">
        <w:rPr>
          <w:lang w:val="sv-SE"/>
        </w:rPr>
        <w:t>adalah sebesar Rp</w:t>
      </w:r>
      <w:r w:rsidR="006F09D9" w:rsidRPr="00600DD7">
        <w:rPr>
          <w:lang w:val="sv-SE"/>
        </w:rPr>
        <w:t xml:space="preserve"> </w:t>
      </w:r>
      <w:r w:rsidR="006F09D9">
        <w:rPr>
          <w:lang w:val="sv-SE"/>
        </w:rPr>
        <w:t xml:space="preserve">440,326,255 </w:t>
      </w:r>
      <w:r w:rsidR="006F09D9" w:rsidRPr="00615934">
        <w:rPr>
          <w:lang w:val="sv-SE"/>
        </w:rPr>
        <w:t>Selanjutnya peneliti mencoba untuk memprediksi data untuk 6 Bulan ke depan dengan hasil sebagai berikut:</w:t>
      </w:r>
      <w:bookmarkStart w:id="7" w:name="_Toc158204287"/>
    </w:p>
    <w:p w14:paraId="6CE4BB31" w14:textId="5C7BB2CE" w:rsidR="0052012D" w:rsidRPr="00FA5144" w:rsidRDefault="0052012D" w:rsidP="00FA5144">
      <w:pPr>
        <w:pStyle w:val="IEEETableCaption"/>
        <w:spacing w:after="0"/>
        <w:rPr>
          <w:sz w:val="20"/>
          <w:szCs w:val="20"/>
          <w:lang w:val="nn-NO"/>
        </w:rPr>
      </w:pPr>
      <w:r>
        <w:rPr>
          <w:sz w:val="20"/>
          <w:szCs w:val="20"/>
          <w:lang w:val="sv-SE"/>
        </w:rPr>
        <w:t xml:space="preserve">Tabel </w:t>
      </w:r>
      <w:r w:rsidR="00FA5144" w:rsidRPr="00FA5144">
        <w:rPr>
          <w:sz w:val="20"/>
          <w:szCs w:val="20"/>
          <w:lang w:val="nn-NO"/>
        </w:rPr>
        <w:t>II</w:t>
      </w:r>
      <w:r w:rsidRPr="004675FA">
        <w:rPr>
          <w:sz w:val="20"/>
          <w:szCs w:val="20"/>
          <w:lang w:val="sv-SE"/>
        </w:rPr>
        <w:br w:type="textWrapping" w:clear="all"/>
      </w:r>
      <w:r w:rsidR="00FA5144">
        <w:rPr>
          <w:sz w:val="20"/>
          <w:szCs w:val="20"/>
          <w:lang w:val="sv-SE"/>
        </w:rPr>
        <w:t xml:space="preserve">HASIL </w:t>
      </w:r>
      <w:r w:rsidR="00FA5144" w:rsidRPr="00FA5144">
        <w:rPr>
          <w:sz w:val="24"/>
          <w:lang w:val="nn-NO"/>
        </w:rPr>
        <w:t>Prediksi 6 Bulan kedepan</w:t>
      </w:r>
    </w:p>
    <w:tbl>
      <w:tblPr>
        <w:tblStyle w:val="TableGrid"/>
        <w:tblpPr w:leftFromText="180" w:rightFromText="180" w:vertAnchor="text" w:horzAnchor="page" w:tblpX="4037" w:tblpY="138"/>
        <w:tblW w:w="0" w:type="auto"/>
        <w:tblLook w:val="04A0" w:firstRow="1" w:lastRow="0" w:firstColumn="1" w:lastColumn="0" w:noHBand="0" w:noVBand="1"/>
      </w:tblPr>
      <w:tblGrid>
        <w:gridCol w:w="2438"/>
        <w:gridCol w:w="2422"/>
      </w:tblGrid>
      <w:tr w:rsidR="00FA5144" w:rsidRPr="00CB78F2" w14:paraId="6F5A4296" w14:textId="77777777" w:rsidTr="00FA5144">
        <w:trPr>
          <w:tblHeader/>
        </w:trPr>
        <w:tc>
          <w:tcPr>
            <w:tcW w:w="2438" w:type="dxa"/>
            <w:vAlign w:val="center"/>
          </w:tcPr>
          <w:bookmarkEnd w:id="7"/>
          <w:p w14:paraId="20929749" w14:textId="77777777" w:rsidR="00FA5144" w:rsidRPr="00CB78F2" w:rsidRDefault="00FA5144" w:rsidP="00FA5144">
            <w:pPr>
              <w:pStyle w:val="NoSpacing"/>
              <w:jc w:val="center"/>
              <w:rPr>
                <w:rFonts w:ascii="Times New Roman" w:hAnsi="Times New Roman"/>
                <w:b/>
                <w:bCs/>
              </w:rPr>
            </w:pPr>
            <w:r w:rsidRPr="00CB78F2">
              <w:rPr>
                <w:rFonts w:ascii="Times New Roman" w:hAnsi="Times New Roman"/>
                <w:b/>
                <w:bCs/>
              </w:rPr>
              <w:t>Bulan</w:t>
            </w:r>
          </w:p>
        </w:tc>
        <w:tc>
          <w:tcPr>
            <w:tcW w:w="2422" w:type="dxa"/>
            <w:vAlign w:val="center"/>
          </w:tcPr>
          <w:p w14:paraId="32C29EFE" w14:textId="77777777" w:rsidR="00FA5144" w:rsidRPr="00CB78F2" w:rsidRDefault="00FA5144" w:rsidP="00FA5144">
            <w:pPr>
              <w:pStyle w:val="NoSpacing"/>
              <w:jc w:val="center"/>
              <w:rPr>
                <w:rFonts w:ascii="Times New Roman" w:hAnsi="Times New Roman"/>
                <w:b/>
                <w:bCs/>
              </w:rPr>
            </w:pPr>
            <w:r w:rsidRPr="00CB78F2">
              <w:rPr>
                <w:rFonts w:ascii="Times New Roman" w:hAnsi="Times New Roman"/>
                <w:b/>
                <w:bCs/>
              </w:rPr>
              <w:t>Nilai prediksi</w:t>
            </w:r>
          </w:p>
        </w:tc>
      </w:tr>
      <w:tr w:rsidR="00FA5144" w:rsidRPr="00CB78F2" w14:paraId="62215793" w14:textId="77777777" w:rsidTr="00FA5144">
        <w:tc>
          <w:tcPr>
            <w:tcW w:w="2438" w:type="dxa"/>
            <w:vAlign w:val="center"/>
          </w:tcPr>
          <w:p w14:paraId="74B9618C" w14:textId="77777777" w:rsidR="00FA5144" w:rsidRPr="00CB78F2" w:rsidRDefault="00FA5144" w:rsidP="00FA5144">
            <w:pPr>
              <w:pStyle w:val="NoSpacing"/>
              <w:rPr>
                <w:rFonts w:ascii="Times New Roman" w:hAnsi="Times New Roman"/>
              </w:rPr>
            </w:pPr>
            <w:r w:rsidRPr="00CB78F2">
              <w:rPr>
                <w:rFonts w:ascii="Times New Roman" w:hAnsi="Times New Roman"/>
              </w:rPr>
              <w:t xml:space="preserve">Juli 2023  </w:t>
            </w:r>
          </w:p>
        </w:tc>
        <w:tc>
          <w:tcPr>
            <w:tcW w:w="2422" w:type="dxa"/>
            <w:vAlign w:val="center"/>
          </w:tcPr>
          <w:p w14:paraId="06E0336C" w14:textId="77777777" w:rsidR="00FA5144" w:rsidRPr="00CB78F2" w:rsidRDefault="00FA5144" w:rsidP="00FA5144">
            <w:pPr>
              <w:pStyle w:val="NoSpacing"/>
              <w:jc w:val="right"/>
              <w:rPr>
                <w:rFonts w:ascii="Times New Roman" w:hAnsi="Times New Roman"/>
              </w:rPr>
            </w:pPr>
            <w:r w:rsidRPr="00CB78F2">
              <w:rPr>
                <w:rFonts w:ascii="Times New Roman" w:hAnsi="Times New Roman"/>
              </w:rPr>
              <w:t>Rp 440,326,225</w:t>
            </w:r>
          </w:p>
        </w:tc>
      </w:tr>
      <w:tr w:rsidR="00FA5144" w:rsidRPr="00CB78F2" w14:paraId="6648AB15" w14:textId="77777777" w:rsidTr="00FA5144">
        <w:tc>
          <w:tcPr>
            <w:tcW w:w="2438" w:type="dxa"/>
            <w:vAlign w:val="center"/>
          </w:tcPr>
          <w:p w14:paraId="34299C16" w14:textId="77777777" w:rsidR="00FA5144" w:rsidRPr="00CB78F2" w:rsidRDefault="00FA5144" w:rsidP="00FA5144">
            <w:pPr>
              <w:pStyle w:val="NoSpacing"/>
              <w:rPr>
                <w:rFonts w:ascii="Times New Roman" w:hAnsi="Times New Roman"/>
              </w:rPr>
            </w:pPr>
            <w:r w:rsidRPr="00CB78F2">
              <w:rPr>
                <w:rFonts w:ascii="Times New Roman" w:hAnsi="Times New Roman"/>
              </w:rPr>
              <w:t>Agustus 2023</w:t>
            </w:r>
          </w:p>
        </w:tc>
        <w:tc>
          <w:tcPr>
            <w:tcW w:w="2422" w:type="dxa"/>
            <w:vAlign w:val="center"/>
          </w:tcPr>
          <w:p w14:paraId="3B55D13B" w14:textId="77777777" w:rsidR="00FA5144" w:rsidRPr="00CB78F2" w:rsidRDefault="00FA5144" w:rsidP="00FA5144">
            <w:pPr>
              <w:pStyle w:val="NoSpacing"/>
              <w:jc w:val="right"/>
              <w:rPr>
                <w:rFonts w:ascii="Times New Roman" w:hAnsi="Times New Roman"/>
              </w:rPr>
            </w:pPr>
            <w:r w:rsidRPr="00CB78F2">
              <w:rPr>
                <w:rFonts w:ascii="Times New Roman" w:hAnsi="Times New Roman"/>
              </w:rPr>
              <w:t>Rp 524,214,000</w:t>
            </w:r>
          </w:p>
        </w:tc>
      </w:tr>
      <w:tr w:rsidR="00FA5144" w:rsidRPr="00CB78F2" w14:paraId="00EA95A5" w14:textId="77777777" w:rsidTr="00FA5144">
        <w:tc>
          <w:tcPr>
            <w:tcW w:w="2438" w:type="dxa"/>
            <w:vAlign w:val="center"/>
          </w:tcPr>
          <w:p w14:paraId="0CD83EFE" w14:textId="77777777" w:rsidR="00FA5144" w:rsidRPr="00CB78F2" w:rsidRDefault="00FA5144" w:rsidP="00FA5144">
            <w:pPr>
              <w:pStyle w:val="NoSpacing"/>
              <w:rPr>
                <w:rFonts w:ascii="Times New Roman" w:hAnsi="Times New Roman"/>
              </w:rPr>
            </w:pPr>
            <w:r w:rsidRPr="00CB78F2">
              <w:rPr>
                <w:rFonts w:ascii="Times New Roman" w:hAnsi="Times New Roman"/>
              </w:rPr>
              <w:t>September 2023</w:t>
            </w:r>
          </w:p>
        </w:tc>
        <w:tc>
          <w:tcPr>
            <w:tcW w:w="2422" w:type="dxa"/>
            <w:vAlign w:val="center"/>
          </w:tcPr>
          <w:p w14:paraId="5EF53B23" w14:textId="77777777" w:rsidR="00FA5144" w:rsidRPr="00CB78F2" w:rsidRDefault="00FA5144" w:rsidP="00FA5144">
            <w:pPr>
              <w:pStyle w:val="NoSpacing"/>
              <w:jc w:val="right"/>
              <w:rPr>
                <w:rFonts w:ascii="Times New Roman" w:hAnsi="Times New Roman"/>
              </w:rPr>
            </w:pPr>
            <w:r w:rsidRPr="00CB78F2">
              <w:rPr>
                <w:rFonts w:ascii="Times New Roman" w:hAnsi="Times New Roman"/>
              </w:rPr>
              <w:t>Rp 543,665,146</w:t>
            </w:r>
          </w:p>
        </w:tc>
      </w:tr>
      <w:tr w:rsidR="00FA5144" w:rsidRPr="00CB78F2" w14:paraId="62BDC2F5" w14:textId="77777777" w:rsidTr="00FA5144">
        <w:tc>
          <w:tcPr>
            <w:tcW w:w="2438" w:type="dxa"/>
            <w:vAlign w:val="center"/>
          </w:tcPr>
          <w:p w14:paraId="427B8BF2" w14:textId="77777777" w:rsidR="00FA5144" w:rsidRPr="00CB78F2" w:rsidRDefault="00FA5144" w:rsidP="00FA5144">
            <w:pPr>
              <w:pStyle w:val="NoSpacing"/>
              <w:rPr>
                <w:rFonts w:ascii="Times New Roman" w:hAnsi="Times New Roman"/>
              </w:rPr>
            </w:pPr>
            <w:r w:rsidRPr="00CB78F2">
              <w:rPr>
                <w:rFonts w:ascii="Times New Roman" w:hAnsi="Times New Roman"/>
              </w:rPr>
              <w:t>Oktober 2023</w:t>
            </w:r>
          </w:p>
        </w:tc>
        <w:tc>
          <w:tcPr>
            <w:tcW w:w="2422" w:type="dxa"/>
            <w:vAlign w:val="center"/>
          </w:tcPr>
          <w:p w14:paraId="18B494D1" w14:textId="77777777" w:rsidR="00FA5144" w:rsidRPr="00CB78F2" w:rsidRDefault="00FA5144" w:rsidP="00FA5144">
            <w:pPr>
              <w:pStyle w:val="NoSpacing"/>
              <w:jc w:val="right"/>
              <w:rPr>
                <w:rFonts w:ascii="Times New Roman" w:hAnsi="Times New Roman"/>
              </w:rPr>
            </w:pPr>
            <w:r w:rsidRPr="00CB78F2">
              <w:rPr>
                <w:rFonts w:ascii="Times New Roman" w:hAnsi="Times New Roman"/>
              </w:rPr>
              <w:t>Rp 548,175,304</w:t>
            </w:r>
          </w:p>
        </w:tc>
      </w:tr>
      <w:tr w:rsidR="00FA5144" w:rsidRPr="00CB78F2" w14:paraId="417CB12D" w14:textId="77777777" w:rsidTr="00FA5144">
        <w:tc>
          <w:tcPr>
            <w:tcW w:w="2438" w:type="dxa"/>
            <w:vAlign w:val="center"/>
          </w:tcPr>
          <w:p w14:paraId="24ED1137" w14:textId="77777777" w:rsidR="00FA5144" w:rsidRPr="00CB78F2" w:rsidRDefault="00FA5144" w:rsidP="00FA5144">
            <w:pPr>
              <w:pStyle w:val="NoSpacing"/>
              <w:rPr>
                <w:rFonts w:ascii="Times New Roman" w:hAnsi="Times New Roman"/>
              </w:rPr>
            </w:pPr>
            <w:r w:rsidRPr="00CB78F2">
              <w:rPr>
                <w:rFonts w:ascii="Times New Roman" w:hAnsi="Times New Roman"/>
              </w:rPr>
              <w:t>November 2023</w:t>
            </w:r>
          </w:p>
        </w:tc>
        <w:tc>
          <w:tcPr>
            <w:tcW w:w="2422" w:type="dxa"/>
            <w:vAlign w:val="center"/>
          </w:tcPr>
          <w:p w14:paraId="35BA2726" w14:textId="77777777" w:rsidR="00FA5144" w:rsidRPr="00CB78F2" w:rsidRDefault="00FA5144" w:rsidP="00FA5144">
            <w:pPr>
              <w:pStyle w:val="NoSpacing"/>
              <w:jc w:val="right"/>
              <w:rPr>
                <w:rFonts w:ascii="Times New Roman" w:hAnsi="Times New Roman"/>
              </w:rPr>
            </w:pPr>
            <w:r w:rsidRPr="00CB78F2">
              <w:rPr>
                <w:rFonts w:ascii="Times New Roman" w:hAnsi="Times New Roman"/>
              </w:rPr>
              <w:t>Rp 549,221,079</w:t>
            </w:r>
          </w:p>
        </w:tc>
      </w:tr>
      <w:tr w:rsidR="00FA5144" w:rsidRPr="00CB78F2" w14:paraId="6189D605" w14:textId="77777777" w:rsidTr="00FA5144">
        <w:tc>
          <w:tcPr>
            <w:tcW w:w="2438" w:type="dxa"/>
            <w:vAlign w:val="center"/>
          </w:tcPr>
          <w:p w14:paraId="67A5D30D" w14:textId="77777777" w:rsidR="00FA5144" w:rsidRPr="00CB78F2" w:rsidRDefault="00FA5144" w:rsidP="00FA5144">
            <w:pPr>
              <w:pStyle w:val="NoSpacing"/>
              <w:rPr>
                <w:rFonts w:ascii="Times New Roman" w:hAnsi="Times New Roman"/>
              </w:rPr>
            </w:pPr>
            <w:r w:rsidRPr="00CB78F2">
              <w:rPr>
                <w:rFonts w:ascii="Times New Roman" w:hAnsi="Times New Roman"/>
              </w:rPr>
              <w:t xml:space="preserve">Desember 2023 </w:t>
            </w:r>
          </w:p>
        </w:tc>
        <w:tc>
          <w:tcPr>
            <w:tcW w:w="2422" w:type="dxa"/>
            <w:vAlign w:val="center"/>
          </w:tcPr>
          <w:p w14:paraId="5F9E9368" w14:textId="77777777" w:rsidR="00FA5144" w:rsidRPr="00CB78F2" w:rsidRDefault="00FA5144" w:rsidP="00FA5144">
            <w:pPr>
              <w:pStyle w:val="NoSpacing"/>
              <w:jc w:val="right"/>
              <w:rPr>
                <w:rFonts w:ascii="Times New Roman" w:hAnsi="Times New Roman"/>
              </w:rPr>
            </w:pPr>
            <w:r w:rsidRPr="00CB78F2">
              <w:rPr>
                <w:rFonts w:ascii="Times New Roman" w:hAnsi="Times New Roman"/>
              </w:rPr>
              <w:t>Rp 549,463,564</w:t>
            </w:r>
          </w:p>
        </w:tc>
      </w:tr>
    </w:tbl>
    <w:p w14:paraId="24E2670E" w14:textId="108770C4" w:rsidR="006F09D9" w:rsidRDefault="006F09D9" w:rsidP="00FA5144">
      <w:pPr>
        <w:pStyle w:val="Caption"/>
        <w:spacing w:after="0"/>
        <w:rPr>
          <w:rFonts w:cs="Times New Roman"/>
          <w:i w:val="0"/>
          <w:iCs w:val="0"/>
          <w:color w:val="auto"/>
          <w:sz w:val="24"/>
          <w:szCs w:val="24"/>
          <w:lang w:val="sv-SE"/>
        </w:rPr>
      </w:pPr>
    </w:p>
    <w:p w14:paraId="77EF2396" w14:textId="77777777" w:rsidR="00FA5144" w:rsidRDefault="00FA5144" w:rsidP="00FA5144">
      <w:pPr>
        <w:rPr>
          <w:lang w:val="sv-SE" w:eastAsia="en-US"/>
        </w:rPr>
      </w:pPr>
    </w:p>
    <w:p w14:paraId="0D92A481" w14:textId="77777777" w:rsidR="00FA5144" w:rsidRDefault="00FA5144" w:rsidP="00FA5144">
      <w:pPr>
        <w:rPr>
          <w:lang w:val="sv-SE" w:eastAsia="en-US"/>
        </w:rPr>
      </w:pPr>
    </w:p>
    <w:p w14:paraId="7E31E6A1" w14:textId="77777777" w:rsidR="00FA5144" w:rsidRDefault="00FA5144" w:rsidP="00FA5144">
      <w:pPr>
        <w:rPr>
          <w:lang w:val="sv-SE" w:eastAsia="en-US"/>
        </w:rPr>
      </w:pPr>
    </w:p>
    <w:p w14:paraId="7D37D276" w14:textId="77777777" w:rsidR="00FA5144" w:rsidRPr="00FA5144" w:rsidRDefault="00FA5144" w:rsidP="00FA5144">
      <w:pPr>
        <w:rPr>
          <w:lang w:val="sv-SE" w:eastAsia="en-US"/>
        </w:rPr>
      </w:pPr>
    </w:p>
    <w:p w14:paraId="3D2B7894" w14:textId="0F734E89" w:rsidR="006F09D9" w:rsidRPr="00600DD7" w:rsidRDefault="006F09D9" w:rsidP="006F09D9"/>
    <w:p w14:paraId="3D490D71" w14:textId="77777777" w:rsidR="006C35F1" w:rsidRDefault="006C35F1" w:rsidP="00594117">
      <w:pPr>
        <w:pStyle w:val="ListParagraph"/>
        <w:ind w:left="0" w:firstLine="720"/>
        <w:jc w:val="both"/>
        <w:rPr>
          <w:lang w:val="en-US"/>
        </w:rPr>
      </w:pPr>
    </w:p>
    <w:p w14:paraId="3B6D919B" w14:textId="428293DD" w:rsidR="006C35F1" w:rsidRPr="00CB78F2" w:rsidRDefault="006C35F1" w:rsidP="00CB78F2">
      <w:pPr>
        <w:jc w:val="both"/>
        <w:rPr>
          <w:lang w:val="en-US"/>
        </w:rPr>
      </w:pPr>
    </w:p>
    <w:p w14:paraId="4ECF23EE" w14:textId="266F6A4A" w:rsidR="006F09D9" w:rsidRPr="00594117" w:rsidRDefault="006C35F1" w:rsidP="00594117">
      <w:pPr>
        <w:pStyle w:val="ListParagraph"/>
        <w:ind w:left="0" w:firstLine="720"/>
        <w:jc w:val="both"/>
        <w:rPr>
          <w:lang w:val="en-US"/>
        </w:rPr>
      </w:pPr>
      <w:r w:rsidRPr="00600DD7">
        <w:rPr>
          <w:noProof/>
        </w:rPr>
        <w:drawing>
          <wp:anchor distT="0" distB="0" distL="114300" distR="114300" simplePos="0" relativeHeight="251668480" behindDoc="0" locked="0" layoutInCell="1" allowOverlap="1" wp14:anchorId="5758DF64" wp14:editId="5FE471EA">
            <wp:simplePos x="0" y="0"/>
            <wp:positionH relativeFrom="margin">
              <wp:posOffset>1372323</wp:posOffset>
            </wp:positionH>
            <wp:positionV relativeFrom="paragraph">
              <wp:posOffset>247329</wp:posOffset>
            </wp:positionV>
            <wp:extent cx="3131260" cy="1800000"/>
            <wp:effectExtent l="0" t="0" r="0" b="0"/>
            <wp:wrapTopAndBottom/>
            <wp:docPr id="36775190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75190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131260" cy="1800000"/>
                    </a:xfrm>
                    <a:prstGeom prst="rect">
                      <a:avLst/>
                    </a:prstGeom>
                  </pic:spPr>
                </pic:pic>
              </a:graphicData>
            </a:graphic>
            <wp14:sizeRelH relativeFrom="page">
              <wp14:pctWidth>0</wp14:pctWidth>
            </wp14:sizeRelH>
            <wp14:sizeRelV relativeFrom="page">
              <wp14:pctHeight>0</wp14:pctHeight>
            </wp14:sizeRelV>
          </wp:anchor>
        </w:drawing>
      </w:r>
      <w:r w:rsidR="006F09D9" w:rsidRPr="00600DD7">
        <w:rPr>
          <w:lang w:val="en-US"/>
        </w:rPr>
        <w:t>Adapun summary model ARIMA yang dihasilkan sebagai berikut:</w:t>
      </w:r>
    </w:p>
    <w:p w14:paraId="573A2434" w14:textId="6DA46A9D" w:rsidR="006C35F1" w:rsidRPr="00512FD7" w:rsidRDefault="006F09D9" w:rsidP="00512FD7">
      <w:pPr>
        <w:pStyle w:val="Caption"/>
        <w:spacing w:after="0"/>
        <w:jc w:val="center"/>
        <w:rPr>
          <w:rFonts w:cs="Times New Roman"/>
          <w:i w:val="0"/>
          <w:iCs w:val="0"/>
          <w:color w:val="auto"/>
          <w:sz w:val="20"/>
          <w:szCs w:val="20"/>
        </w:rPr>
      </w:pPr>
      <w:bookmarkStart w:id="8" w:name="_Toc158204757"/>
      <w:r w:rsidRPr="00594117">
        <w:rPr>
          <w:rFonts w:cs="Times New Roman"/>
          <w:i w:val="0"/>
          <w:iCs w:val="0"/>
          <w:color w:val="auto"/>
          <w:sz w:val="20"/>
          <w:szCs w:val="20"/>
        </w:rPr>
        <w:t xml:space="preserve">Gambar </w:t>
      </w:r>
      <w:r w:rsidR="00512FD7">
        <w:rPr>
          <w:rFonts w:cs="Times New Roman"/>
          <w:i w:val="0"/>
          <w:iCs w:val="0"/>
          <w:color w:val="auto"/>
          <w:sz w:val="20"/>
          <w:szCs w:val="20"/>
        </w:rPr>
        <w:t>9.</w:t>
      </w:r>
      <w:r w:rsidRPr="00594117">
        <w:rPr>
          <w:rFonts w:cs="Times New Roman"/>
          <w:i w:val="0"/>
          <w:iCs w:val="0"/>
          <w:color w:val="auto"/>
          <w:sz w:val="20"/>
          <w:szCs w:val="20"/>
        </w:rPr>
        <w:t xml:space="preserve"> Summary Model ARIMA</w:t>
      </w:r>
      <w:bookmarkEnd w:id="8"/>
    </w:p>
    <w:p w14:paraId="26D82A97" w14:textId="204B6BAE" w:rsidR="00594117" w:rsidRPr="00594117" w:rsidRDefault="00594117" w:rsidP="00594117">
      <w:pPr>
        <w:rPr>
          <w:lang w:val="id-ID" w:eastAsia="en-US"/>
        </w:rPr>
      </w:pPr>
    </w:p>
    <w:p w14:paraId="4792A04F" w14:textId="15163071" w:rsidR="00594117" w:rsidRDefault="006F09D9" w:rsidP="00594117">
      <w:pPr>
        <w:pStyle w:val="IEEEParagraph"/>
        <w:numPr>
          <w:ilvl w:val="0"/>
          <w:numId w:val="21"/>
        </w:numPr>
        <w:ind w:left="426" w:hanging="426"/>
        <w:rPr>
          <w:lang w:val="sv-SE"/>
        </w:rPr>
      </w:pPr>
      <w:bookmarkStart w:id="9" w:name="_Toc158224346"/>
      <w:r w:rsidRPr="00594117">
        <w:rPr>
          <w:noProof/>
          <w:lang w:val="sv-SE"/>
        </w:rPr>
        <w:t xml:space="preserve">Prediksi menggunakan </w:t>
      </w:r>
      <w:r w:rsidRPr="00594117">
        <w:rPr>
          <w:i/>
          <w:iCs/>
          <w:noProof/>
          <w:lang w:val="sv-SE"/>
        </w:rPr>
        <w:t>Fuzzy Time Series</w:t>
      </w:r>
      <w:r w:rsidRPr="00594117">
        <w:rPr>
          <w:noProof/>
          <w:lang w:val="sv-SE"/>
        </w:rPr>
        <w:t xml:space="preserve"> (FTS)</w:t>
      </w:r>
      <w:bookmarkEnd w:id="9"/>
    </w:p>
    <w:p w14:paraId="7E93DD06" w14:textId="570D70AA" w:rsidR="006F09D9" w:rsidRPr="002A21FE" w:rsidRDefault="006F09D9" w:rsidP="002A21FE">
      <w:pPr>
        <w:pStyle w:val="ListParagraph"/>
        <w:ind w:left="0" w:firstLine="720"/>
        <w:jc w:val="both"/>
        <w:rPr>
          <w:lang w:val="sv-SE"/>
        </w:rPr>
      </w:pPr>
      <w:r w:rsidRPr="00594117">
        <w:rPr>
          <w:lang w:val="sv-SE"/>
        </w:rPr>
        <w:lastRenderedPageBreak/>
        <w:t>Langkah-langkah prediksi dalam Fuzzy Time Series (FTS)</w:t>
      </w:r>
      <w:r w:rsidR="00594117">
        <w:rPr>
          <w:lang w:val="sv-SE"/>
        </w:rPr>
        <w:t>, di mulai dengan i</w:t>
      </w:r>
      <w:r w:rsidRPr="00594117">
        <w:rPr>
          <w:lang w:val="sv-SE"/>
        </w:rPr>
        <w:t xml:space="preserve">nisialisasi partisi dalam </w:t>
      </w:r>
      <w:r w:rsidRPr="00594117">
        <w:rPr>
          <w:i/>
          <w:lang w:val="sv-SE"/>
        </w:rPr>
        <w:t xml:space="preserve">Fuzzy Time Series </w:t>
      </w:r>
      <w:r w:rsidRPr="00594117">
        <w:rPr>
          <w:lang w:val="sv-SE"/>
        </w:rPr>
        <w:t xml:space="preserve">(FTS) melibatkan pembagian domain data </w:t>
      </w:r>
      <w:r w:rsidRPr="00594117">
        <w:rPr>
          <w:i/>
          <w:lang w:val="sv-SE"/>
        </w:rPr>
        <w:t>Time Series</w:t>
      </w:r>
      <w:r w:rsidRPr="00594117">
        <w:rPr>
          <w:lang w:val="sv-SE"/>
        </w:rPr>
        <w:t xml:space="preserve"> menjadi beberapa subdomain fuzzy, atau disebut sebagai partisi fuzzy. </w:t>
      </w:r>
      <w:r w:rsidRPr="00594117">
        <w:rPr>
          <w:lang w:val="nn-NO"/>
        </w:rPr>
        <w:t xml:space="preserve">Partisi ini membantu dalam memodelkan ketidakpastian dan ketidakjelasan dalam data </w:t>
      </w:r>
      <w:r w:rsidRPr="00594117">
        <w:rPr>
          <w:i/>
          <w:lang w:val="nn-NO"/>
        </w:rPr>
        <w:t>Time Series</w:t>
      </w:r>
      <w:r w:rsidRPr="00594117">
        <w:rPr>
          <w:lang w:val="nn-NO"/>
        </w:rPr>
        <w:t xml:space="preserve">. Dalam pyFTS, salah satu metode partisi yang umum digunakan adalah partisi grid. Berikut adalah contoh inisialisasi partisi FTS menggunakan partisi grid. </w:t>
      </w:r>
    </w:p>
    <w:p w14:paraId="099318CB" w14:textId="39A800AD" w:rsidR="006F09D9" w:rsidRPr="003331D1" w:rsidRDefault="00CB78F2" w:rsidP="006F09D9">
      <w:pPr>
        <w:pStyle w:val="ListParagraph"/>
        <w:jc w:val="center"/>
        <w:rPr>
          <w:lang w:val="nn-NO" w:eastAsia="en-ID"/>
        </w:rPr>
      </w:pPr>
      <w:r w:rsidRPr="00600DD7">
        <w:rPr>
          <w:noProof/>
          <w:lang w:val="en-US" w:eastAsia="en-ID"/>
        </w:rPr>
        <w:drawing>
          <wp:anchor distT="0" distB="0" distL="114300" distR="114300" simplePos="0" relativeHeight="251669504" behindDoc="0" locked="0" layoutInCell="1" allowOverlap="1" wp14:anchorId="2A43E270" wp14:editId="279FE97F">
            <wp:simplePos x="0" y="0"/>
            <wp:positionH relativeFrom="margin">
              <wp:posOffset>2277470</wp:posOffset>
            </wp:positionH>
            <wp:positionV relativeFrom="paragraph">
              <wp:posOffset>179034</wp:posOffset>
            </wp:positionV>
            <wp:extent cx="1681832" cy="1080000"/>
            <wp:effectExtent l="0" t="0" r="0" b="6350"/>
            <wp:wrapTopAndBottom/>
            <wp:docPr id="1321429341" name="Gambar 1" descr="Sebuah gambar berisi teks, Font, cuplikan layar, struk&#10;&#10;Deskripsi dibuat secara otom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429341" name="Gambar 1" descr="Sebuah gambar berisi teks, Font, cuplikan layar, struk&#10;&#10;Deskripsi dibuat secara otomatis"/>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81832" cy="1080000"/>
                    </a:xfrm>
                    <a:prstGeom prst="rect">
                      <a:avLst/>
                    </a:prstGeom>
                  </pic:spPr>
                </pic:pic>
              </a:graphicData>
            </a:graphic>
            <wp14:sizeRelH relativeFrom="page">
              <wp14:pctWidth>0</wp14:pctWidth>
            </wp14:sizeRelH>
            <wp14:sizeRelV relativeFrom="page">
              <wp14:pctHeight>0</wp14:pctHeight>
            </wp14:sizeRelV>
          </wp:anchor>
        </w:drawing>
      </w:r>
    </w:p>
    <w:p w14:paraId="20C5E299" w14:textId="36A0B628" w:rsidR="002A21FE" w:rsidRPr="002A21FE" w:rsidRDefault="002A21FE" w:rsidP="002A21FE">
      <w:pPr>
        <w:pStyle w:val="ListParagraph"/>
        <w:jc w:val="center"/>
        <w:rPr>
          <w:sz w:val="20"/>
          <w:szCs w:val="20"/>
          <w:lang w:val="nn-NO" w:eastAsia="en-ID"/>
        </w:rPr>
      </w:pPr>
      <w:r w:rsidRPr="002A21FE">
        <w:rPr>
          <w:sz w:val="20"/>
          <w:szCs w:val="20"/>
          <w:lang w:val="nn-NO"/>
        </w:rPr>
        <w:t xml:space="preserve">Gambar </w:t>
      </w:r>
      <w:r w:rsidR="00512FD7">
        <w:rPr>
          <w:sz w:val="20"/>
          <w:szCs w:val="20"/>
          <w:lang w:val="nn-NO"/>
        </w:rPr>
        <w:t>10.</w:t>
      </w:r>
      <w:r w:rsidRPr="002A21FE">
        <w:rPr>
          <w:sz w:val="20"/>
          <w:szCs w:val="20"/>
          <w:lang w:val="nn-NO"/>
        </w:rPr>
        <w:t xml:space="preserve"> Statistik Deskriptif data Latihan</w:t>
      </w:r>
    </w:p>
    <w:p w14:paraId="5F99B47A" w14:textId="77777777" w:rsidR="002A21FE" w:rsidRDefault="002A21FE" w:rsidP="006F09D9">
      <w:pPr>
        <w:ind w:left="720"/>
        <w:jc w:val="both"/>
        <w:rPr>
          <w:lang w:val="sv-SE"/>
        </w:rPr>
      </w:pPr>
    </w:p>
    <w:p w14:paraId="0BBA5F21" w14:textId="77777777" w:rsidR="002A21FE" w:rsidRDefault="006F09D9" w:rsidP="002A21FE">
      <w:pPr>
        <w:pStyle w:val="ListParagraph"/>
        <w:ind w:left="0" w:firstLine="720"/>
        <w:jc w:val="both"/>
        <w:rPr>
          <w:lang w:val="sv-SE"/>
        </w:rPr>
      </w:pPr>
      <w:r w:rsidRPr="00600DD7">
        <w:rPr>
          <w:lang w:val="sv-SE"/>
        </w:rPr>
        <w:t xml:space="preserve">Statistik yang dihasilkan melibatkan beberapa metrik yang mencangkup sebagai berikut: </w:t>
      </w:r>
    </w:p>
    <w:p w14:paraId="6891D4B8" w14:textId="17B44287" w:rsidR="006F09D9" w:rsidRPr="002A21FE" w:rsidRDefault="006F09D9" w:rsidP="002A21FE">
      <w:pPr>
        <w:pStyle w:val="ListParagraph"/>
        <w:numPr>
          <w:ilvl w:val="0"/>
          <w:numId w:val="27"/>
        </w:numPr>
        <w:jc w:val="both"/>
        <w:rPr>
          <w:lang w:val="sv-SE"/>
        </w:rPr>
      </w:pPr>
      <w:r w:rsidRPr="00600DD7">
        <w:t xml:space="preserve">Count </w:t>
      </w:r>
      <w:r w:rsidRPr="00600DD7">
        <w:sym w:font="Wingdings" w:char="F0E0"/>
      </w:r>
      <w:r w:rsidRPr="00600DD7">
        <w:t xml:space="preserve"> Jumlah data yang tidak null.</w:t>
      </w:r>
    </w:p>
    <w:p w14:paraId="3D9A787A" w14:textId="77777777" w:rsidR="006F09D9" w:rsidRPr="00600DD7" w:rsidRDefault="006F09D9" w:rsidP="00CB78F2">
      <w:pPr>
        <w:pStyle w:val="ListParagraph"/>
        <w:numPr>
          <w:ilvl w:val="0"/>
          <w:numId w:val="27"/>
        </w:numPr>
        <w:jc w:val="both"/>
      </w:pPr>
      <w:r w:rsidRPr="00600DD7">
        <w:t xml:space="preserve">Mean </w:t>
      </w:r>
      <w:r w:rsidRPr="00600DD7">
        <w:sym w:font="Wingdings" w:char="F0E0"/>
      </w:r>
      <w:r w:rsidRPr="00600DD7">
        <w:t xml:space="preserve"> Rata-rata aritmatika </w:t>
      </w:r>
    </w:p>
    <w:p w14:paraId="6A0CADCB" w14:textId="77777777" w:rsidR="006F09D9" w:rsidRPr="00CB78F2" w:rsidRDefault="006F09D9" w:rsidP="00CB78F2">
      <w:pPr>
        <w:pStyle w:val="ListParagraph"/>
        <w:numPr>
          <w:ilvl w:val="0"/>
          <w:numId w:val="27"/>
        </w:numPr>
        <w:jc w:val="both"/>
        <w:rPr>
          <w:lang w:val="nn-NO"/>
        </w:rPr>
      </w:pPr>
      <w:r w:rsidRPr="00CB78F2">
        <w:rPr>
          <w:lang w:val="nn-NO"/>
        </w:rPr>
        <w:t xml:space="preserve">Std </w:t>
      </w:r>
      <w:r w:rsidRPr="00600DD7">
        <w:sym w:font="Wingdings" w:char="F0E0"/>
      </w:r>
      <w:r w:rsidRPr="00CB78F2">
        <w:rPr>
          <w:lang w:val="nn-NO"/>
        </w:rPr>
        <w:t xml:space="preserve"> Standar deviasi, mengukur sejauh mana nilai-nilai tersebar dari rata-rata </w:t>
      </w:r>
    </w:p>
    <w:p w14:paraId="03743DE9" w14:textId="77777777" w:rsidR="006F09D9" w:rsidRPr="00600DD7" w:rsidRDefault="006F09D9" w:rsidP="00CB78F2">
      <w:pPr>
        <w:pStyle w:val="ListParagraph"/>
        <w:numPr>
          <w:ilvl w:val="0"/>
          <w:numId w:val="27"/>
        </w:numPr>
        <w:jc w:val="both"/>
      </w:pPr>
      <w:r w:rsidRPr="00600DD7">
        <w:t xml:space="preserve">Min </w:t>
      </w:r>
      <w:r w:rsidRPr="00600DD7">
        <w:sym w:font="Wingdings" w:char="F0E0"/>
      </w:r>
      <w:r w:rsidRPr="00600DD7">
        <w:t xml:space="preserve"> Nilai Minimum </w:t>
      </w:r>
    </w:p>
    <w:p w14:paraId="1D77BC1C" w14:textId="77777777" w:rsidR="006F09D9" w:rsidRPr="003331D1" w:rsidRDefault="006F09D9" w:rsidP="00CB78F2">
      <w:pPr>
        <w:pStyle w:val="ListParagraph"/>
        <w:numPr>
          <w:ilvl w:val="0"/>
          <w:numId w:val="27"/>
        </w:numPr>
        <w:jc w:val="both"/>
        <w:rPr>
          <w:lang w:val="nn-NO"/>
        </w:rPr>
      </w:pPr>
      <w:r w:rsidRPr="003331D1">
        <w:rPr>
          <w:lang w:val="nn-NO"/>
        </w:rPr>
        <w:t xml:space="preserve">25% (Q1) </w:t>
      </w:r>
      <w:r w:rsidRPr="00600DD7">
        <w:sym w:font="Wingdings" w:char="F0E0"/>
      </w:r>
      <w:r w:rsidRPr="003331D1">
        <w:rPr>
          <w:lang w:val="nn-NO"/>
        </w:rPr>
        <w:t xml:space="preserve"> Kuartil Pertama, Nilai yang membagi 25% data terendah </w:t>
      </w:r>
    </w:p>
    <w:p w14:paraId="157834F3" w14:textId="77777777" w:rsidR="006F09D9" w:rsidRPr="003331D1" w:rsidRDefault="006F09D9" w:rsidP="00CB78F2">
      <w:pPr>
        <w:pStyle w:val="ListParagraph"/>
        <w:numPr>
          <w:ilvl w:val="0"/>
          <w:numId w:val="27"/>
        </w:numPr>
        <w:jc w:val="both"/>
        <w:rPr>
          <w:lang w:val="nn-NO"/>
        </w:rPr>
      </w:pPr>
      <w:r w:rsidRPr="003331D1">
        <w:rPr>
          <w:lang w:val="nn-NO"/>
        </w:rPr>
        <w:t xml:space="preserve">50% (Median atau Q2) </w:t>
      </w:r>
      <w:r w:rsidRPr="00600DD7">
        <w:sym w:font="Wingdings" w:char="F0E0"/>
      </w:r>
      <w:r w:rsidRPr="003331D1">
        <w:rPr>
          <w:lang w:val="nn-NO"/>
        </w:rPr>
        <w:t xml:space="preserve"> Nilai Tengah yang membagi dataset menjadi dua bagian setera.</w:t>
      </w:r>
    </w:p>
    <w:p w14:paraId="3F93F949" w14:textId="77777777" w:rsidR="006F09D9" w:rsidRPr="003331D1" w:rsidRDefault="006F09D9" w:rsidP="00CB78F2">
      <w:pPr>
        <w:pStyle w:val="ListParagraph"/>
        <w:numPr>
          <w:ilvl w:val="0"/>
          <w:numId w:val="27"/>
        </w:numPr>
        <w:jc w:val="both"/>
        <w:rPr>
          <w:lang w:val="nn-NO"/>
        </w:rPr>
      </w:pPr>
      <w:r w:rsidRPr="003331D1">
        <w:rPr>
          <w:lang w:val="nn-NO"/>
        </w:rPr>
        <w:t xml:space="preserve">75% (Q3) </w:t>
      </w:r>
      <w:r w:rsidRPr="00600DD7">
        <w:sym w:font="Wingdings" w:char="F0E0"/>
      </w:r>
      <w:r w:rsidRPr="003331D1">
        <w:rPr>
          <w:lang w:val="nn-NO"/>
        </w:rPr>
        <w:t xml:space="preserve"> Kuartil ketiga, nilai yang membagi 75% data terendah </w:t>
      </w:r>
    </w:p>
    <w:p w14:paraId="2ACF4967" w14:textId="77777777" w:rsidR="006F09D9" w:rsidRPr="00600DD7" w:rsidRDefault="006F09D9" w:rsidP="00CB78F2">
      <w:pPr>
        <w:pStyle w:val="ListParagraph"/>
        <w:numPr>
          <w:ilvl w:val="0"/>
          <w:numId w:val="27"/>
        </w:numPr>
        <w:jc w:val="both"/>
      </w:pPr>
      <w:r w:rsidRPr="00600DD7">
        <w:t xml:space="preserve">Max </w:t>
      </w:r>
      <w:r w:rsidRPr="00600DD7">
        <w:sym w:font="Wingdings" w:char="F0E0"/>
      </w:r>
      <w:r w:rsidRPr="00600DD7">
        <w:t xml:space="preserve"> Nilai Maksumum </w:t>
      </w:r>
    </w:p>
    <w:p w14:paraId="56056007" w14:textId="044A7153" w:rsidR="006F09D9" w:rsidRPr="00CB78F2" w:rsidRDefault="006F09D9" w:rsidP="00CB78F2">
      <w:pPr>
        <w:pStyle w:val="ListParagraph"/>
        <w:ind w:left="0" w:firstLine="720"/>
        <w:jc w:val="both"/>
      </w:pPr>
      <w:r w:rsidRPr="00600DD7">
        <w:t xml:space="preserve">Setelah partisi diinisialisasi, model FTS dapat dibangun dengan menggunakan aturan-aturan fuzzy dan </w:t>
      </w:r>
      <w:r w:rsidRPr="00600DD7">
        <w:rPr>
          <w:lang w:val="en-US"/>
        </w:rPr>
        <w:t xml:space="preserve">membentuk model FTS dalam penelitian ini menggunakan metode </w:t>
      </w:r>
      <w:r w:rsidRPr="00600DD7">
        <w:rPr>
          <w:i/>
          <w:lang w:val="en-US"/>
        </w:rPr>
        <w:t>Conventional</w:t>
      </w:r>
      <w:r w:rsidRPr="00600DD7">
        <w:rPr>
          <w:lang w:val="en-US"/>
        </w:rPr>
        <w:t xml:space="preserve"> FTS (Chen) dengan menggunakan partisi yang sudah diinisialisasi sebelumnya. </w:t>
      </w:r>
      <w:r w:rsidRPr="00600DD7">
        <w:t>Model ini dilatih pada data pelatihan.</w:t>
      </w:r>
      <w:r w:rsidR="00CB78F2">
        <w:t xml:space="preserve"> </w:t>
      </w:r>
      <w:r w:rsidR="002A21FE">
        <w:rPr>
          <w:lang w:val="sv-SE"/>
        </w:rPr>
        <w:t>M</w:t>
      </w:r>
      <w:r w:rsidRPr="002A21FE">
        <w:rPr>
          <w:lang w:val="sv-SE"/>
        </w:rPr>
        <w:t>enggunakan model FTS yang telah dilatih untuk membuat prediksi pada data pengujian. Hasil prediksi disimpan dalam variable</w:t>
      </w:r>
      <w:r w:rsidR="002A21FE">
        <w:rPr>
          <w:lang w:val="sv-SE"/>
        </w:rPr>
        <w:t xml:space="preserve"> </w:t>
      </w:r>
      <w:r w:rsidRPr="002A21FE">
        <w:rPr>
          <w:lang w:val="sv-SE"/>
        </w:rPr>
        <w:t>mengonversi prediksi dari objek p</w:t>
      </w:r>
      <w:r w:rsidR="002A21FE">
        <w:rPr>
          <w:lang w:val="sv-SE"/>
        </w:rPr>
        <w:t>a</w:t>
      </w:r>
      <w:r w:rsidRPr="002A21FE">
        <w:rPr>
          <w:lang w:val="sv-SE"/>
        </w:rPr>
        <w:t>d</w:t>
      </w:r>
      <w:r w:rsidR="002A21FE">
        <w:rPr>
          <w:lang w:val="sv-SE"/>
        </w:rPr>
        <w:t xml:space="preserve">a </w:t>
      </w:r>
      <w:r w:rsidRPr="002A21FE">
        <w:rPr>
          <w:i/>
          <w:lang w:val="sv-SE"/>
        </w:rPr>
        <w:t>Series</w:t>
      </w:r>
      <w:r w:rsidRPr="002A21FE">
        <w:rPr>
          <w:lang w:val="sv-SE"/>
        </w:rPr>
        <w:t xml:space="preserve"> menjadi </w:t>
      </w:r>
      <w:r w:rsidRPr="002A21FE">
        <w:rPr>
          <w:i/>
          <w:iCs/>
          <w:lang w:val="sv-SE"/>
        </w:rPr>
        <w:t>array NumPy</w:t>
      </w:r>
      <w:r w:rsidRPr="002A21FE">
        <w:rPr>
          <w:lang w:val="sv-SE"/>
        </w:rPr>
        <w:t xml:space="preserve"> menggunakan atribut.</w:t>
      </w:r>
      <w:r w:rsidR="002A21FE">
        <w:rPr>
          <w:lang w:val="sv-SE"/>
        </w:rPr>
        <w:t xml:space="preserve"> </w:t>
      </w:r>
      <w:r w:rsidRPr="002A21FE">
        <w:rPr>
          <w:lang w:val="sv-SE"/>
        </w:rPr>
        <w:t xml:space="preserve">Values dan kemudian mencetak enam nilai pertamanya. Dengan cara ini, dapat dengan mudah mengakses dan mencetak nilai-nilai prediksi menggunakan NumPy array. </w:t>
      </w:r>
      <w:r>
        <w:rPr>
          <w:lang w:val="sv-SE"/>
        </w:rPr>
        <w:t>Adapun Hasil Prediksi menggunakanm FTS Sebesar RP 668,471,895</w:t>
      </w:r>
      <w:r w:rsidR="002A21FE">
        <w:rPr>
          <w:lang w:val="sv-SE"/>
        </w:rPr>
        <w:t>.</w:t>
      </w:r>
    </w:p>
    <w:p w14:paraId="73258BE5" w14:textId="77777777" w:rsidR="006C35F1" w:rsidRPr="002A21FE" w:rsidRDefault="006C35F1" w:rsidP="002A21FE">
      <w:pPr>
        <w:pStyle w:val="ListParagraph"/>
        <w:ind w:left="0" w:firstLine="720"/>
        <w:jc w:val="both"/>
        <w:rPr>
          <w:rStyle w:val="longtext"/>
        </w:rPr>
      </w:pPr>
    </w:p>
    <w:p w14:paraId="51C9B215" w14:textId="3A789284" w:rsidR="000752C1" w:rsidRPr="007953BF" w:rsidRDefault="007953BF" w:rsidP="007953BF">
      <w:pPr>
        <w:pStyle w:val="IEEEParagraph"/>
        <w:numPr>
          <w:ilvl w:val="0"/>
          <w:numId w:val="21"/>
        </w:numPr>
        <w:ind w:left="426" w:hanging="426"/>
        <w:rPr>
          <w:i/>
          <w:iCs/>
          <w:shd w:val="clear" w:color="auto" w:fill="FFFFFF"/>
          <w:lang w:val="nn-NO"/>
        </w:rPr>
      </w:pPr>
      <w:r w:rsidRPr="007953BF">
        <w:rPr>
          <w:rStyle w:val="longtext"/>
          <w:i/>
          <w:iCs/>
          <w:shd w:val="clear" w:color="auto" w:fill="FFFFFF"/>
          <w:lang w:val="nn-NO"/>
        </w:rPr>
        <w:t>Visualisasi Prediksi</w:t>
      </w:r>
    </w:p>
    <w:p w14:paraId="41C1ACC4" w14:textId="4AE4B72E" w:rsidR="00435AFB" w:rsidRDefault="002A21FE" w:rsidP="000752C1">
      <w:pPr>
        <w:pStyle w:val="IEEEParagraph"/>
        <w:ind w:firstLine="426"/>
        <w:rPr>
          <w:lang w:val="da-DK"/>
        </w:rPr>
      </w:pPr>
      <w:r>
        <w:rPr>
          <w:lang w:val="da-DK"/>
        </w:rPr>
        <w:t xml:space="preserve">Berikut adalah  Visualisasi prediksi menggunakan metode ARIMA dan </w:t>
      </w:r>
      <w:r w:rsidR="00FA5144" w:rsidRPr="00FA5144">
        <w:rPr>
          <w:i/>
          <w:iCs/>
          <w:lang w:val="da-DK"/>
        </w:rPr>
        <w:t>Fuzzy Times Series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942"/>
      </w:tblGrid>
      <w:tr w:rsidR="002A21FE" w14:paraId="64B2F7D5" w14:textId="77777777" w:rsidTr="002A21FE">
        <w:trPr>
          <w:jc w:val="center"/>
        </w:trPr>
        <w:tc>
          <w:tcPr>
            <w:tcW w:w="3652" w:type="dxa"/>
          </w:tcPr>
          <w:p w14:paraId="390D66A8" w14:textId="77777777" w:rsidR="002A21FE" w:rsidRDefault="002A21FE" w:rsidP="0029032C">
            <w:pPr>
              <w:rPr>
                <w:lang w:val="sv-SE"/>
              </w:rPr>
            </w:pPr>
            <w:r w:rsidRPr="00600DD7">
              <w:rPr>
                <w:noProof/>
              </w:rPr>
              <w:drawing>
                <wp:anchor distT="0" distB="0" distL="114300" distR="114300" simplePos="0" relativeHeight="251671552" behindDoc="1" locked="0" layoutInCell="1" allowOverlap="1" wp14:anchorId="40DA8889" wp14:editId="32741245">
                  <wp:simplePos x="0" y="0"/>
                  <wp:positionH relativeFrom="margin">
                    <wp:posOffset>-3810</wp:posOffset>
                  </wp:positionH>
                  <wp:positionV relativeFrom="paragraph">
                    <wp:posOffset>1905</wp:posOffset>
                  </wp:positionV>
                  <wp:extent cx="2249930" cy="1800000"/>
                  <wp:effectExtent l="0" t="0" r="0" b="0"/>
                  <wp:wrapNone/>
                  <wp:docPr id="983653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653674"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49930" cy="1800000"/>
                          </a:xfrm>
                          <a:prstGeom prst="rect">
                            <a:avLst/>
                          </a:prstGeom>
                        </pic:spPr>
                      </pic:pic>
                    </a:graphicData>
                  </a:graphic>
                  <wp14:sizeRelH relativeFrom="page">
                    <wp14:pctWidth>0</wp14:pctWidth>
                  </wp14:sizeRelH>
                  <wp14:sizeRelV relativeFrom="page">
                    <wp14:pctHeight>0</wp14:pctHeight>
                  </wp14:sizeRelV>
                </wp:anchor>
              </w:drawing>
            </w:r>
          </w:p>
        </w:tc>
        <w:tc>
          <w:tcPr>
            <w:tcW w:w="3827" w:type="dxa"/>
          </w:tcPr>
          <w:p w14:paraId="52280775" w14:textId="77777777" w:rsidR="002A21FE" w:rsidRDefault="002A21FE" w:rsidP="0029032C">
            <w:pPr>
              <w:rPr>
                <w:lang w:val="sv-SE"/>
              </w:rPr>
            </w:pPr>
            <w:r w:rsidRPr="00600DD7">
              <w:rPr>
                <w:noProof/>
              </w:rPr>
              <w:drawing>
                <wp:inline distT="0" distB="0" distL="0" distR="0" wp14:anchorId="245C7AB5" wp14:editId="0ADC4334">
                  <wp:extent cx="2366600" cy="1800000"/>
                  <wp:effectExtent l="0" t="0" r="0" b="0"/>
                  <wp:docPr id="1790973383" name="Picture 1" descr="A graph of data showing the time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973383" name="Picture 1" descr="A graph of data showing the time of a graph&#10;&#10;Description automatically generated with medium confidence"/>
                          <pic:cNvPicPr/>
                        </pic:nvPicPr>
                        <pic:blipFill>
                          <a:blip r:embed="rId24"/>
                          <a:stretch>
                            <a:fillRect/>
                          </a:stretch>
                        </pic:blipFill>
                        <pic:spPr>
                          <a:xfrm>
                            <a:off x="0" y="0"/>
                            <a:ext cx="2366600" cy="1800000"/>
                          </a:xfrm>
                          <a:prstGeom prst="rect">
                            <a:avLst/>
                          </a:prstGeom>
                        </pic:spPr>
                      </pic:pic>
                    </a:graphicData>
                  </a:graphic>
                </wp:inline>
              </w:drawing>
            </w:r>
          </w:p>
        </w:tc>
      </w:tr>
    </w:tbl>
    <w:p w14:paraId="3B9A6542" w14:textId="4E78E61C" w:rsidR="00D36457" w:rsidRDefault="002A21FE" w:rsidP="00D36457">
      <w:pPr>
        <w:pStyle w:val="IEEEParagraph"/>
        <w:ind w:firstLine="426"/>
        <w:jc w:val="center"/>
        <w:rPr>
          <w:sz w:val="20"/>
          <w:szCs w:val="20"/>
          <w:lang w:val="da-DK"/>
        </w:rPr>
      </w:pPr>
      <w:r w:rsidRPr="00D36457">
        <w:rPr>
          <w:sz w:val="20"/>
          <w:szCs w:val="20"/>
          <w:lang w:val="da-DK"/>
        </w:rPr>
        <w:t>Gambar 11</w:t>
      </w:r>
      <w:r w:rsidR="00512FD7">
        <w:rPr>
          <w:sz w:val="20"/>
          <w:szCs w:val="20"/>
          <w:lang w:val="da-DK"/>
        </w:rPr>
        <w:t>.</w:t>
      </w:r>
      <w:r w:rsidRPr="00D36457">
        <w:rPr>
          <w:sz w:val="20"/>
          <w:szCs w:val="20"/>
          <w:lang w:val="da-DK"/>
        </w:rPr>
        <w:t xml:space="preserve"> (a) Vusialisasi metode ARIMA</w:t>
      </w:r>
    </w:p>
    <w:p w14:paraId="19504FAD" w14:textId="109E0E7E" w:rsidR="002A21FE" w:rsidRDefault="002A21FE" w:rsidP="00D36457">
      <w:pPr>
        <w:pStyle w:val="IEEEParagraph"/>
        <w:ind w:firstLine="426"/>
        <w:jc w:val="center"/>
        <w:rPr>
          <w:i/>
          <w:iCs/>
          <w:sz w:val="20"/>
          <w:szCs w:val="20"/>
          <w:lang w:val="da-DK"/>
        </w:rPr>
      </w:pPr>
      <w:r w:rsidRPr="00D36457">
        <w:rPr>
          <w:sz w:val="20"/>
          <w:szCs w:val="20"/>
          <w:lang w:val="da-DK"/>
        </w:rPr>
        <w:t xml:space="preserve"> (b) Visualisasi metode </w:t>
      </w:r>
      <w:r w:rsidR="00FA5144" w:rsidRPr="00FA5144">
        <w:rPr>
          <w:i/>
          <w:iCs/>
          <w:sz w:val="20"/>
          <w:szCs w:val="20"/>
          <w:lang w:val="da-DK"/>
        </w:rPr>
        <w:t>Fuzzy Times Series</w:t>
      </w:r>
    </w:p>
    <w:p w14:paraId="4023C87C" w14:textId="77777777" w:rsidR="00D36457" w:rsidRDefault="00D36457" w:rsidP="00D36457">
      <w:pPr>
        <w:pStyle w:val="IEEEParagraph"/>
        <w:ind w:firstLine="426"/>
        <w:rPr>
          <w:lang w:val="da-DK"/>
        </w:rPr>
      </w:pPr>
    </w:p>
    <w:p w14:paraId="1D10E455" w14:textId="2247892A" w:rsidR="00D36457" w:rsidRPr="00600DD7" w:rsidRDefault="00D36457" w:rsidP="00D36457">
      <w:pPr>
        <w:pStyle w:val="IEEEParagraph"/>
        <w:ind w:firstLine="426"/>
        <w:rPr>
          <w:lang w:val="sv-SE"/>
        </w:rPr>
      </w:pPr>
      <w:r w:rsidRPr="00D36457">
        <w:rPr>
          <w:lang w:val="da-DK"/>
        </w:rPr>
        <w:t>Visualisasi seperti ini memberikan pandangan langsung tentang sejauh mana model dapat mereproduksi pola dalam data historis dan seberapa baik ia dapat meramalkan nilai di masa depan.</w:t>
      </w:r>
      <w:r w:rsidRPr="00600DD7">
        <w:rPr>
          <w:lang w:val="sv-SE"/>
        </w:rPr>
        <w:t xml:space="preserve"> Dengan melihat plot ini, dapat mengidentifikasi apakah model </w:t>
      </w:r>
      <w:r w:rsidR="00CB78F2">
        <w:rPr>
          <w:lang w:val="sv-SE"/>
        </w:rPr>
        <w:t xml:space="preserve">ini </w:t>
      </w:r>
      <w:r w:rsidRPr="00600DD7">
        <w:rPr>
          <w:lang w:val="sv-SE"/>
        </w:rPr>
        <w:t>memahami dan dapat memprediksi dengan baik tren atau fluktuasi dalam data</w:t>
      </w:r>
      <w:r w:rsidR="00CB78F2">
        <w:rPr>
          <w:lang w:val="sv-SE"/>
        </w:rPr>
        <w:t>.</w:t>
      </w:r>
    </w:p>
    <w:p w14:paraId="763E79FC" w14:textId="77777777" w:rsidR="00D36457" w:rsidRPr="00D36457" w:rsidRDefault="00D36457" w:rsidP="00D36457">
      <w:pPr>
        <w:ind w:firstLine="709"/>
        <w:jc w:val="both"/>
        <w:rPr>
          <w:sz w:val="20"/>
          <w:szCs w:val="20"/>
          <w:lang w:val="sv-SE"/>
        </w:rPr>
      </w:pPr>
    </w:p>
    <w:p w14:paraId="3E0DAC93" w14:textId="77777777" w:rsidR="00DA0599" w:rsidRPr="007953BF" w:rsidRDefault="00000000" w:rsidP="007C04DD">
      <w:pPr>
        <w:pStyle w:val="IEEEParagraph"/>
        <w:numPr>
          <w:ilvl w:val="1"/>
          <w:numId w:val="1"/>
        </w:numPr>
        <w:rPr>
          <w:rStyle w:val="longtext"/>
          <w:i/>
          <w:iCs/>
          <w:szCs w:val="18"/>
          <w:shd w:val="clear" w:color="auto" w:fill="FFFFFF"/>
        </w:rPr>
      </w:pPr>
      <w:r w:rsidRPr="007953BF">
        <w:rPr>
          <w:rStyle w:val="longtext"/>
          <w:i/>
          <w:iCs/>
          <w:szCs w:val="18"/>
          <w:shd w:val="clear" w:color="auto" w:fill="FFFFFF"/>
        </w:rPr>
        <w:t>Pembahasan</w:t>
      </w:r>
    </w:p>
    <w:p w14:paraId="500D9D6F" w14:textId="2AC67D4E" w:rsidR="007953BF" w:rsidRDefault="0070488D" w:rsidP="007953BF">
      <w:pPr>
        <w:ind w:firstLine="709"/>
        <w:jc w:val="both"/>
      </w:pPr>
      <w:r w:rsidRPr="0070488D">
        <w:t xml:space="preserve">Berdasarkan analisis yang dilakukan, dapat disimpulkan berbagai temuan mengenai efektivitas dua metodologi peramalan, yaitu </w:t>
      </w:r>
      <w:r w:rsidRPr="0070488D">
        <w:rPr>
          <w:i/>
          <w:iCs/>
        </w:rPr>
        <w:t>Auto Regressive Integrated Moving Average</w:t>
      </w:r>
      <w:r w:rsidRPr="0070488D">
        <w:t xml:space="preserve"> (ARIMA) dan </w:t>
      </w:r>
      <w:r w:rsidRPr="0070488D">
        <w:rPr>
          <w:i/>
          <w:iCs/>
        </w:rPr>
        <w:t>Fuzzy Time Series</w:t>
      </w:r>
      <w:r w:rsidRPr="0070488D">
        <w:t xml:space="preserve"> (FTS), dalam meramalkan Pengadaan Barang dan Jasa di PT XYZ.</w:t>
      </w:r>
    </w:p>
    <w:p w14:paraId="355D7B20" w14:textId="092BF17C" w:rsidR="007953BF" w:rsidRPr="0049074F" w:rsidRDefault="00C70470" w:rsidP="006F09D9">
      <w:pPr>
        <w:pStyle w:val="ListParagraph"/>
        <w:numPr>
          <w:ilvl w:val="0"/>
          <w:numId w:val="38"/>
        </w:numPr>
        <w:ind w:left="420" w:hanging="420"/>
        <w:jc w:val="both"/>
        <w:rPr>
          <w:lang w:val="sv-SE"/>
        </w:rPr>
      </w:pPr>
      <w:r w:rsidRPr="00C70470">
        <w:rPr>
          <w:shd w:val="clear" w:color="auto" w:fill="FFFFFF"/>
          <w:lang w:val="sv-SE"/>
        </w:rPr>
        <w:t>Teknik AutoRegressive Integrated Moving Average (ARIMA) menghasilkan hasil prognostik sebesar 440.326.255, disertai dengan metrik Root Mean Square Error (RMSE) yang tercatat pada 3.351.745.295412421.</w:t>
      </w:r>
    </w:p>
    <w:p w14:paraId="5E493F42" w14:textId="4FF15D93" w:rsidR="007953BF" w:rsidRPr="00133862" w:rsidRDefault="00C70470" w:rsidP="006F09D9">
      <w:pPr>
        <w:pStyle w:val="ListParagraph"/>
        <w:numPr>
          <w:ilvl w:val="0"/>
          <w:numId w:val="38"/>
        </w:numPr>
        <w:ind w:left="420" w:hanging="420"/>
        <w:jc w:val="both"/>
        <w:rPr>
          <w:lang w:val="sv-SE"/>
        </w:rPr>
      </w:pPr>
      <w:r w:rsidRPr="00C70470">
        <w:rPr>
          <w:shd w:val="clear" w:color="auto" w:fill="FFFFFF"/>
          <w:lang w:val="sv-SE"/>
        </w:rPr>
        <w:t>Pendekatan Fuzzy Time Series (FTS) menghasilkan luaran prognostik sebanyak 668.471.895 unit, disertai nilai Root Mean Square Error (RMSE) sebesar 224793895.00000012.</w:t>
      </w:r>
    </w:p>
    <w:p w14:paraId="3B0CAF81" w14:textId="63FEC9BD" w:rsidR="007953BF" w:rsidRPr="00133862" w:rsidRDefault="00C70470" w:rsidP="006F09D9">
      <w:pPr>
        <w:pStyle w:val="ListParagraph"/>
        <w:numPr>
          <w:ilvl w:val="0"/>
          <w:numId w:val="38"/>
        </w:numPr>
        <w:ind w:left="420" w:hanging="420"/>
        <w:jc w:val="both"/>
        <w:rPr>
          <w:lang w:val="sv-SE"/>
        </w:rPr>
      </w:pPr>
      <w:r w:rsidRPr="00C70470">
        <w:rPr>
          <w:shd w:val="clear" w:color="auto" w:fill="FFFFFF"/>
          <w:lang w:val="sv-SE"/>
        </w:rPr>
        <w:t xml:space="preserve">Pendekatan </w:t>
      </w:r>
      <w:r w:rsidRPr="00C70470">
        <w:rPr>
          <w:i/>
          <w:iCs/>
          <w:shd w:val="clear" w:color="auto" w:fill="FFFFFF"/>
          <w:lang w:val="sv-SE"/>
        </w:rPr>
        <w:t>Fuzzy Time Series</w:t>
      </w:r>
      <w:r w:rsidRPr="00C70470">
        <w:rPr>
          <w:shd w:val="clear" w:color="auto" w:fill="FFFFFF"/>
          <w:lang w:val="sv-SE"/>
        </w:rPr>
        <w:t xml:space="preserve"> (FTS) menunjukkan efektivitas prediksi yang unggul, ditunjukkan dengan nilai </w:t>
      </w:r>
      <w:r w:rsidRPr="00C70470">
        <w:rPr>
          <w:i/>
          <w:iCs/>
          <w:shd w:val="clear" w:color="auto" w:fill="FFFFFF"/>
          <w:lang w:val="sv-SE"/>
        </w:rPr>
        <w:t>Root Mean Square Error</w:t>
      </w:r>
      <w:r w:rsidRPr="00C70470">
        <w:rPr>
          <w:shd w:val="clear" w:color="auto" w:fill="FFFFFF"/>
          <w:lang w:val="sv-SE"/>
        </w:rPr>
        <w:t xml:space="preserve"> (RMSE) yang lebih rendah, jika disandingkan dengan teknik </w:t>
      </w:r>
      <w:r w:rsidRPr="00C70470">
        <w:rPr>
          <w:i/>
          <w:iCs/>
          <w:shd w:val="clear" w:color="auto" w:fill="FFFFFF"/>
          <w:lang w:val="sv-SE"/>
        </w:rPr>
        <w:t>Auto Regressive Integrated Moving Average</w:t>
      </w:r>
      <w:r w:rsidRPr="00C70470">
        <w:rPr>
          <w:shd w:val="clear" w:color="auto" w:fill="FFFFFF"/>
          <w:lang w:val="sv-SE"/>
        </w:rPr>
        <w:t xml:space="preserve"> (ARIMA) dalam meramalkan pengadaan barang dan jasa dalam operasional</w:t>
      </w:r>
      <w:r>
        <w:rPr>
          <w:shd w:val="clear" w:color="auto" w:fill="FFFFFF"/>
          <w:lang w:val="sv-SE"/>
        </w:rPr>
        <w:t xml:space="preserve"> </w:t>
      </w:r>
      <w:r w:rsidRPr="00C70470">
        <w:rPr>
          <w:shd w:val="clear" w:color="auto" w:fill="FFFFFF"/>
          <w:lang w:val="sv-SE"/>
        </w:rPr>
        <w:t>kerangka PT XYZ.</w:t>
      </w:r>
    </w:p>
    <w:p w14:paraId="181F7486" w14:textId="3186A657" w:rsidR="007953BF" w:rsidRPr="007953BF" w:rsidRDefault="00C70470" w:rsidP="006F09D9">
      <w:pPr>
        <w:pStyle w:val="ListParagraph"/>
        <w:numPr>
          <w:ilvl w:val="0"/>
          <w:numId w:val="38"/>
        </w:numPr>
        <w:ind w:left="420" w:hanging="420"/>
        <w:jc w:val="both"/>
        <w:rPr>
          <w:lang w:val="sv-SE"/>
        </w:rPr>
      </w:pPr>
      <w:r w:rsidRPr="00C70470">
        <w:rPr>
          <w:shd w:val="clear" w:color="auto" w:fill="FFFFFF"/>
          <w:lang w:val="sv-SE"/>
        </w:rPr>
        <w:t>Meskipun model AutoRegressive Integrated Moving Average (ARIMA) menunjukkan nilai residu yang lebih rendah yaitu 3351745.26, akurasi prediksi yang unggul dari metodologi Fuzzy Time Series (FTS) terlihat dari Root Mean Square Error (RMSE) yang lebih rendah yaitu 224793895.00000012.</w:t>
      </w:r>
    </w:p>
    <w:p w14:paraId="0943F5E8" w14:textId="68015632" w:rsidR="003740DB" w:rsidRPr="007953BF" w:rsidRDefault="00364198" w:rsidP="00364198">
      <w:pPr>
        <w:ind w:firstLine="420"/>
        <w:jc w:val="both"/>
        <w:rPr>
          <w:lang w:val="sv-SE" w:eastAsia="en-ID"/>
        </w:rPr>
      </w:pPr>
      <w:r w:rsidRPr="00364198">
        <w:rPr>
          <w:lang w:val="sv-SE" w:eastAsia="en-ID"/>
        </w:rPr>
        <w:t xml:space="preserve">Peneliti menyarankan agar PT XYZ mempertimbangkan untuk mengintegrasikan teknik </w:t>
      </w:r>
      <w:r w:rsidRPr="00364198">
        <w:rPr>
          <w:i/>
          <w:iCs/>
          <w:lang w:val="sv-SE" w:eastAsia="en-ID"/>
        </w:rPr>
        <w:t>Fuzzy Time Series</w:t>
      </w:r>
      <w:r w:rsidRPr="00364198">
        <w:rPr>
          <w:lang w:val="sv-SE" w:eastAsia="en-ID"/>
        </w:rPr>
        <w:t xml:space="preserve"> (FTS), yang dibuktikan dengan kinerjanya yang unggul dalam evaluasi RMSE, untuk meramalkan nilai pengadaan barang dan jasa. Selain itu, penyelidikan di masa depan harus menyelidiki faktor penentu varian kinerja antara metodologi </w:t>
      </w:r>
      <w:r w:rsidRPr="00364198">
        <w:rPr>
          <w:i/>
          <w:iCs/>
          <w:lang w:val="sv-SE" w:eastAsia="en-ID"/>
        </w:rPr>
        <w:t>Auto Regressive Integrated Moving Average</w:t>
      </w:r>
      <w:r w:rsidRPr="00364198">
        <w:rPr>
          <w:lang w:val="sv-SE" w:eastAsia="en-ID"/>
        </w:rPr>
        <w:t xml:space="preserve"> </w:t>
      </w:r>
      <w:r>
        <w:rPr>
          <w:lang w:val="sv-SE" w:eastAsia="en-ID"/>
        </w:rPr>
        <w:t>(</w:t>
      </w:r>
      <w:r w:rsidRPr="00364198">
        <w:rPr>
          <w:lang w:val="sv-SE" w:eastAsia="en-ID"/>
        </w:rPr>
        <w:t>ARIMA</w:t>
      </w:r>
      <w:r>
        <w:rPr>
          <w:lang w:val="sv-SE" w:eastAsia="en-ID"/>
        </w:rPr>
        <w:t>)</w:t>
      </w:r>
      <w:r w:rsidRPr="00364198">
        <w:rPr>
          <w:lang w:val="sv-SE" w:eastAsia="en-ID"/>
        </w:rPr>
        <w:t xml:space="preserve"> dan </w:t>
      </w:r>
      <w:r w:rsidRPr="00364198">
        <w:rPr>
          <w:i/>
          <w:iCs/>
          <w:lang w:val="sv-SE" w:eastAsia="en-ID"/>
        </w:rPr>
        <w:t>Fuzzy Time Series</w:t>
      </w:r>
      <w:r w:rsidRPr="00364198">
        <w:rPr>
          <w:lang w:val="sv-SE" w:eastAsia="en-ID"/>
        </w:rPr>
        <w:t xml:space="preserve"> (FTS), serta mengeksplorasi penyesuaian parameter untuk meningkatkan presisi prediksi. Signifikansi penelitian ini terletak pada kontribusinya untuk memahami penerapan praktis teknik ARIMA dan FTS dalam peramalan pengadaan barang dan jasa. Menekankan keakuratan prediksi, terutama yang diukur melalui RMSE, memudahkan perusahaan dalam memilih metode yang paling sesuai dengan kebutuhan mereka.</w:t>
      </w:r>
    </w:p>
    <w:p w14:paraId="0F3D78FC" w14:textId="77777777" w:rsidR="00BC6F73" w:rsidRPr="00BC6F73" w:rsidRDefault="00000000" w:rsidP="007C04DD">
      <w:pPr>
        <w:pStyle w:val="IEEEHeading1"/>
        <w:spacing w:after="0"/>
        <w:ind w:left="289" w:hanging="289"/>
        <w:rPr>
          <w:b/>
          <w:sz w:val="24"/>
          <w:szCs w:val="20"/>
        </w:rPr>
      </w:pPr>
      <w:r>
        <w:rPr>
          <w:b/>
          <w:sz w:val="24"/>
          <w:szCs w:val="20"/>
        </w:rPr>
        <w:t>Kesimpulan</w:t>
      </w:r>
    </w:p>
    <w:p w14:paraId="4AAB2C68" w14:textId="08392A5F" w:rsidR="007953BF" w:rsidRPr="007953BF" w:rsidRDefault="00FA3902" w:rsidP="00CB78F2">
      <w:pPr>
        <w:pStyle w:val="ListParagraph"/>
        <w:shd w:val="clear" w:color="auto" w:fill="FFFFFF"/>
        <w:ind w:left="0" w:firstLine="709"/>
        <w:jc w:val="both"/>
        <w:rPr>
          <w:shd w:val="clear" w:color="auto" w:fill="FFFFFF"/>
          <w:lang w:val="sv-SE"/>
        </w:rPr>
      </w:pPr>
      <w:r w:rsidRPr="00FA3902">
        <w:rPr>
          <w:shd w:val="clear" w:color="auto" w:fill="FFFFFF"/>
          <w:lang w:val="sv-SE"/>
        </w:rPr>
        <w:t xml:space="preserve">Berdasarkan temuan analisis prediktif mengenai nilai pengadaan barang dan jasa dengan menggunakan metodologi </w:t>
      </w:r>
      <w:r w:rsidRPr="00FA3902">
        <w:rPr>
          <w:i/>
          <w:iCs/>
          <w:shd w:val="clear" w:color="auto" w:fill="FFFFFF"/>
          <w:lang w:val="sv-SE"/>
        </w:rPr>
        <w:t>Auto</w:t>
      </w:r>
      <w:r>
        <w:rPr>
          <w:i/>
          <w:iCs/>
          <w:shd w:val="clear" w:color="auto" w:fill="FFFFFF"/>
          <w:lang w:val="sv-SE"/>
        </w:rPr>
        <w:t xml:space="preserve"> </w:t>
      </w:r>
      <w:r w:rsidRPr="00FA3902">
        <w:rPr>
          <w:i/>
          <w:iCs/>
          <w:shd w:val="clear" w:color="auto" w:fill="FFFFFF"/>
          <w:lang w:val="sv-SE"/>
        </w:rPr>
        <w:t>Regressive Integrated Moving Average</w:t>
      </w:r>
      <w:r w:rsidRPr="00FA3902">
        <w:rPr>
          <w:shd w:val="clear" w:color="auto" w:fill="FFFFFF"/>
          <w:lang w:val="sv-SE"/>
        </w:rPr>
        <w:t xml:space="preserve"> </w:t>
      </w:r>
      <w:r>
        <w:rPr>
          <w:shd w:val="clear" w:color="auto" w:fill="FFFFFF"/>
          <w:lang w:val="sv-SE"/>
        </w:rPr>
        <w:t>(</w:t>
      </w:r>
      <w:r w:rsidRPr="00FA3902">
        <w:rPr>
          <w:shd w:val="clear" w:color="auto" w:fill="FFFFFF"/>
          <w:lang w:val="sv-SE"/>
        </w:rPr>
        <w:t>ARIMA</w:t>
      </w:r>
      <w:r>
        <w:rPr>
          <w:shd w:val="clear" w:color="auto" w:fill="FFFFFF"/>
          <w:lang w:val="sv-SE"/>
        </w:rPr>
        <w:t>)</w:t>
      </w:r>
      <w:r w:rsidRPr="00FA3902">
        <w:rPr>
          <w:shd w:val="clear" w:color="auto" w:fill="FFFFFF"/>
          <w:lang w:val="sv-SE"/>
        </w:rPr>
        <w:t xml:space="preserve"> dan </w:t>
      </w:r>
      <w:r w:rsidRPr="00FA3902">
        <w:rPr>
          <w:i/>
          <w:iCs/>
          <w:shd w:val="clear" w:color="auto" w:fill="FFFFFF"/>
          <w:lang w:val="sv-SE"/>
        </w:rPr>
        <w:t>Fuzzy Time Series</w:t>
      </w:r>
      <w:r w:rsidRPr="00FA3902">
        <w:rPr>
          <w:shd w:val="clear" w:color="auto" w:fill="FFFFFF"/>
          <w:lang w:val="sv-SE"/>
        </w:rPr>
        <w:t xml:space="preserve"> (FTS) di PT XYZ, terlihat bahwa FTS memiliki akurasi prediksi yang unggul, hal ini ditunjukkan oleh nilai </w:t>
      </w:r>
      <w:r w:rsidRPr="00FA3902">
        <w:rPr>
          <w:i/>
          <w:iCs/>
          <w:shd w:val="clear" w:color="auto" w:fill="FFFFFF"/>
          <w:lang w:val="sv-SE"/>
        </w:rPr>
        <w:t>Root Mean Square Error</w:t>
      </w:r>
      <w:r w:rsidRPr="00FA3902">
        <w:rPr>
          <w:shd w:val="clear" w:color="auto" w:fill="FFFFFF"/>
          <w:lang w:val="sv-SE"/>
        </w:rPr>
        <w:t xml:space="preserve"> (RMSE) yang lebih rendah. Meskipun ARIMA menunjukkan residu yang relatif lebih kecil, FTS mengunggulinya dalam hal ketepatan prediksi, sebagaimana ditegaskan oleh penilaian RMSE. Selain itu, perkiraan yang dihasilkan melalui FTS menghasilkan nilai yang jauh lebih tinggi (668.471.895) dibandingkan dengan ARIMA (440.326.255). Oleh karena itu, peneliti disarankan untuk memprioritaskan penerapan pendekatan </w:t>
      </w:r>
      <w:r w:rsidRPr="00FA3902">
        <w:rPr>
          <w:i/>
          <w:iCs/>
          <w:shd w:val="clear" w:color="auto" w:fill="FFFFFF"/>
          <w:lang w:val="sv-SE"/>
        </w:rPr>
        <w:t>Fuzzy Time Series</w:t>
      </w:r>
      <w:r w:rsidRPr="00FA3902">
        <w:rPr>
          <w:shd w:val="clear" w:color="auto" w:fill="FFFFFF"/>
          <w:lang w:val="sv-SE"/>
        </w:rPr>
        <w:t xml:space="preserve"> (FTS) untuk upaya prediktif terkait pengadaan barang dan jasa di PT XYZ, karena kinerjanya yang unggul dibuktikan dengan berkurangnya metrik RMSE. Selain itu, penyempurnaan parameter FTS diperlukan untuk meningkatkan kemanjuran prediktif, sehingga memerlukan penyelidikan lebih lanjut untuk memahami dan mengoptimalkan parameter ini guna meningkatkan kinerja model. Selain itu, analisis komprehensif dianjurkan untuk menjelaskan faktor-faktor mendasar yang berkontribusi </w:t>
      </w:r>
      <w:r w:rsidRPr="00FA3902">
        <w:rPr>
          <w:shd w:val="clear" w:color="auto" w:fill="FFFFFF"/>
          <w:lang w:val="sv-SE"/>
        </w:rPr>
        <w:lastRenderedPageBreak/>
        <w:t>terhadap perbedaan kinerja antara kedua metodologi, yang berpotensi melibatkan pemeriksaan lebih dalam terhadap atribut data atau penyempurnaan metodologi prediktif.</w:t>
      </w:r>
      <w:r w:rsidR="001E52BE">
        <w:rPr>
          <w:shd w:val="clear" w:color="auto" w:fill="FFFFFF"/>
          <w:lang w:val="sv-SE"/>
        </w:rPr>
        <w:t xml:space="preserve"> </w:t>
      </w:r>
    </w:p>
    <w:p w14:paraId="5CD0D4DD" w14:textId="77777777" w:rsidR="00E2008E" w:rsidRDefault="00000000" w:rsidP="007176C3">
      <w:pPr>
        <w:pStyle w:val="IEEEHeading1"/>
        <w:numPr>
          <w:ilvl w:val="0"/>
          <w:numId w:val="0"/>
        </w:numPr>
        <w:spacing w:after="0"/>
        <w:ind w:left="288"/>
        <w:rPr>
          <w:b/>
          <w:sz w:val="24"/>
          <w:szCs w:val="20"/>
          <w:lang w:val="nn-NO"/>
        </w:rPr>
      </w:pPr>
      <w:r w:rsidRPr="00C545F5">
        <w:rPr>
          <w:b/>
          <w:sz w:val="24"/>
          <w:szCs w:val="20"/>
          <w:lang w:val="nn-NO"/>
        </w:rPr>
        <w:t>Referensi</w:t>
      </w:r>
    </w:p>
    <w:p w14:paraId="33AD2BDC" w14:textId="3FC37BA0" w:rsidR="007F2CDB" w:rsidRPr="003331D1" w:rsidRDefault="007953BF" w:rsidP="00C72C3D">
      <w:pPr>
        <w:widowControl w:val="0"/>
        <w:autoSpaceDE w:val="0"/>
        <w:autoSpaceDN w:val="0"/>
        <w:adjustRightInd w:val="0"/>
        <w:ind w:left="640" w:hanging="640"/>
        <w:jc w:val="both"/>
        <w:rPr>
          <w:noProof/>
          <w:lang w:val="nn-NO"/>
        </w:rPr>
      </w:pPr>
      <w:r>
        <w:fldChar w:fldCharType="begin" w:fldLock="1"/>
      </w:r>
      <w:r w:rsidRPr="003331D1">
        <w:rPr>
          <w:lang w:val="nn-NO"/>
        </w:rPr>
        <w:instrText xml:space="preserve">ADDIN Mendeley Bibliography CSL_BIBLIOGRAPHY </w:instrText>
      </w:r>
      <w:r>
        <w:fldChar w:fldCharType="separate"/>
      </w:r>
      <w:r w:rsidR="007F2CDB" w:rsidRPr="003331D1">
        <w:rPr>
          <w:noProof/>
          <w:lang w:val="nn-NO"/>
        </w:rPr>
        <w:t>[1]</w:t>
      </w:r>
      <w:r w:rsidR="007F2CDB" w:rsidRPr="003331D1">
        <w:rPr>
          <w:noProof/>
          <w:lang w:val="nn-NO"/>
        </w:rPr>
        <w:tab/>
        <w:t xml:space="preserve">L. W. Mustikawati, </w:t>
      </w:r>
      <w:r w:rsidR="007F2CDB" w:rsidRPr="003331D1">
        <w:rPr>
          <w:i/>
          <w:iCs/>
          <w:noProof/>
          <w:lang w:val="nn-NO"/>
        </w:rPr>
        <w:t>Sistem Prediksi Pengadaan Barang Dengan Menggunakan Metode K-Mean dan Metode Tsukamoto Pada Percetakan Surya Digital Printing</w:t>
      </w:r>
      <w:r w:rsidR="007F2CDB" w:rsidRPr="003331D1">
        <w:rPr>
          <w:noProof/>
          <w:lang w:val="nn-NO"/>
        </w:rPr>
        <w:t>, vol. 01, no. 08. 2017.</w:t>
      </w:r>
    </w:p>
    <w:p w14:paraId="157869CC" w14:textId="77777777" w:rsidR="007F2CDB" w:rsidRPr="003331D1" w:rsidRDefault="007F2CDB" w:rsidP="00C72C3D">
      <w:pPr>
        <w:widowControl w:val="0"/>
        <w:autoSpaceDE w:val="0"/>
        <w:autoSpaceDN w:val="0"/>
        <w:adjustRightInd w:val="0"/>
        <w:ind w:left="640" w:hanging="640"/>
        <w:jc w:val="both"/>
        <w:rPr>
          <w:noProof/>
          <w:lang w:val="nn-NO"/>
        </w:rPr>
      </w:pPr>
      <w:r w:rsidRPr="003331D1">
        <w:rPr>
          <w:noProof/>
          <w:lang w:val="nn-NO"/>
        </w:rPr>
        <w:t>[2]</w:t>
      </w:r>
      <w:r w:rsidRPr="003331D1">
        <w:rPr>
          <w:noProof/>
          <w:lang w:val="nn-NO"/>
        </w:rPr>
        <w:tab/>
        <w:t xml:space="preserve">D. Febrian, D. Kartika, D. Agnes, and J. Nainggolan, “Peramalan Jumlah Wisatawan Mancanegara Yang Datang Ke Sumatera Utara dengan Fuzzy Time Series,” </w:t>
      </w:r>
      <w:r w:rsidRPr="003331D1">
        <w:rPr>
          <w:i/>
          <w:iCs/>
          <w:noProof/>
          <w:lang w:val="nn-NO"/>
        </w:rPr>
        <w:t>KUBIK J. Publ. Ilm. Mat.</w:t>
      </w:r>
      <w:r w:rsidRPr="003331D1">
        <w:rPr>
          <w:noProof/>
          <w:lang w:val="nn-NO"/>
        </w:rPr>
        <w:t>, no. September, 2021, doi: 10.15575/kubik.v6i1.10604.</w:t>
      </w:r>
    </w:p>
    <w:p w14:paraId="477F668A" w14:textId="77777777" w:rsidR="007F2CDB" w:rsidRPr="003331D1" w:rsidRDefault="007F2CDB" w:rsidP="00C72C3D">
      <w:pPr>
        <w:widowControl w:val="0"/>
        <w:autoSpaceDE w:val="0"/>
        <w:autoSpaceDN w:val="0"/>
        <w:adjustRightInd w:val="0"/>
        <w:ind w:left="640" w:hanging="640"/>
        <w:jc w:val="both"/>
        <w:rPr>
          <w:noProof/>
          <w:lang w:val="nn-NO"/>
        </w:rPr>
      </w:pPr>
      <w:r w:rsidRPr="003331D1">
        <w:rPr>
          <w:noProof/>
          <w:lang w:val="nn-NO"/>
        </w:rPr>
        <w:t>[3]</w:t>
      </w:r>
      <w:r w:rsidRPr="003331D1">
        <w:rPr>
          <w:noProof/>
          <w:lang w:val="nn-NO"/>
        </w:rPr>
        <w:tab/>
        <w:t xml:space="preserve">I. Pujiono, “Model Perencanaan Kas Pemerintah Pusat Menggunakan Metode Anfis dan ARIMA: Studi pada Satuan Kerja Wilayah Bayar Provinsi DKI Jakarta,” </w:t>
      </w:r>
      <w:r w:rsidRPr="003331D1">
        <w:rPr>
          <w:i/>
          <w:iCs/>
          <w:noProof/>
          <w:lang w:val="nn-NO"/>
        </w:rPr>
        <w:t>Indones. Treasure Rev. J. Perbendaharaan, Keuang. Negara dan Kebijak. Publik</w:t>
      </w:r>
      <w:r w:rsidRPr="003331D1">
        <w:rPr>
          <w:noProof/>
          <w:lang w:val="nn-NO"/>
        </w:rPr>
        <w:t>, vol. 9, no. 1, pp. 57–69, 2024.</w:t>
      </w:r>
    </w:p>
    <w:p w14:paraId="7D8D9525" w14:textId="77777777" w:rsidR="007F2CDB" w:rsidRPr="003331D1" w:rsidRDefault="007F2CDB" w:rsidP="00C72C3D">
      <w:pPr>
        <w:widowControl w:val="0"/>
        <w:autoSpaceDE w:val="0"/>
        <w:autoSpaceDN w:val="0"/>
        <w:adjustRightInd w:val="0"/>
        <w:ind w:left="640" w:hanging="640"/>
        <w:jc w:val="both"/>
        <w:rPr>
          <w:noProof/>
          <w:lang w:val="nn-NO"/>
        </w:rPr>
      </w:pPr>
      <w:r w:rsidRPr="003331D1">
        <w:rPr>
          <w:noProof/>
          <w:lang w:val="nn-NO"/>
        </w:rPr>
        <w:t>[4]</w:t>
      </w:r>
      <w:r w:rsidRPr="003331D1">
        <w:rPr>
          <w:noProof/>
          <w:lang w:val="nn-NO"/>
        </w:rPr>
        <w:tab/>
        <w:t xml:space="preserve">S. Hajar, M. Badawi, Y. D. Setiawan, M. Noor, and H. Siregar, “Prediksi Perhitungan Jumlah Produksi Tahu Mahanda dengan Teknik Fuzzy Sugeno,” </w:t>
      </w:r>
      <w:r w:rsidRPr="003331D1">
        <w:rPr>
          <w:i/>
          <w:iCs/>
          <w:noProof/>
          <w:lang w:val="nn-NO"/>
        </w:rPr>
        <w:t>J. Sains Komput. Inform.</w:t>
      </w:r>
      <w:r w:rsidRPr="003331D1">
        <w:rPr>
          <w:noProof/>
          <w:lang w:val="nn-NO"/>
        </w:rPr>
        <w:t>, vol. 4, no. 1, pp. 210–219, 2020.</w:t>
      </w:r>
    </w:p>
    <w:p w14:paraId="3B9FA48D" w14:textId="77777777" w:rsidR="007F2CDB" w:rsidRPr="003331D1" w:rsidRDefault="007F2CDB" w:rsidP="00C72C3D">
      <w:pPr>
        <w:widowControl w:val="0"/>
        <w:autoSpaceDE w:val="0"/>
        <w:autoSpaceDN w:val="0"/>
        <w:adjustRightInd w:val="0"/>
        <w:ind w:left="640" w:hanging="640"/>
        <w:jc w:val="both"/>
        <w:rPr>
          <w:noProof/>
          <w:lang w:val="nn-NO"/>
        </w:rPr>
      </w:pPr>
      <w:r w:rsidRPr="003331D1">
        <w:rPr>
          <w:noProof/>
          <w:lang w:val="nn-NO"/>
        </w:rPr>
        <w:t>[5]</w:t>
      </w:r>
      <w:r w:rsidRPr="003331D1">
        <w:rPr>
          <w:noProof/>
          <w:lang w:val="nn-NO"/>
        </w:rPr>
        <w:tab/>
        <w:t xml:space="preserve">H. Hidayatullah, F. Sukaesih, Y. A. Hizbullah, and T. A. Munandar, “Implementasi Metode ARIMA Data Warehouse Untuk Prediksi Permintaan Suku Cadang,” </w:t>
      </w:r>
      <w:r w:rsidRPr="003331D1">
        <w:rPr>
          <w:i/>
          <w:iCs/>
          <w:noProof/>
          <w:lang w:val="nn-NO"/>
        </w:rPr>
        <w:t>J. Ris. Inform. dan Teknol. Inf.</w:t>
      </w:r>
      <w:r w:rsidRPr="003331D1">
        <w:rPr>
          <w:noProof/>
          <w:lang w:val="nn-NO"/>
        </w:rPr>
        <w:t>, vol. 1, no. 1, pp. 30–37, 2023.</w:t>
      </w:r>
    </w:p>
    <w:p w14:paraId="767895A7" w14:textId="77777777" w:rsidR="007F2CDB" w:rsidRPr="003331D1" w:rsidRDefault="007F2CDB" w:rsidP="00C72C3D">
      <w:pPr>
        <w:widowControl w:val="0"/>
        <w:autoSpaceDE w:val="0"/>
        <w:autoSpaceDN w:val="0"/>
        <w:adjustRightInd w:val="0"/>
        <w:ind w:left="640" w:hanging="640"/>
        <w:jc w:val="both"/>
        <w:rPr>
          <w:noProof/>
          <w:lang w:val="nn-NO"/>
        </w:rPr>
      </w:pPr>
      <w:r w:rsidRPr="003331D1">
        <w:rPr>
          <w:noProof/>
          <w:lang w:val="nn-NO"/>
        </w:rPr>
        <w:t>[6]</w:t>
      </w:r>
      <w:r w:rsidRPr="003331D1">
        <w:rPr>
          <w:noProof/>
          <w:lang w:val="nn-NO"/>
        </w:rPr>
        <w:tab/>
        <w:t xml:space="preserve">D. F. Ayudya and D. R. S. Saputro, “Model Hibrida ARIMA dan Fuzzy Time Series Markov Chain,” </w:t>
      </w:r>
      <w:r w:rsidRPr="003331D1">
        <w:rPr>
          <w:i/>
          <w:iCs/>
          <w:noProof/>
          <w:lang w:val="nn-NO"/>
        </w:rPr>
        <w:t>Semin. Mat. dan Pendidik. Mat. UNY 2017</w:t>
      </w:r>
      <w:r w:rsidRPr="003331D1">
        <w:rPr>
          <w:noProof/>
          <w:lang w:val="nn-NO"/>
        </w:rPr>
        <w:t>, pp. 17–22, 2017, [Online]. Available: http://seminar.uny.ac.id/semnasmatematika/sites/seminar.uny.ac.id.semnasmatematika/files/full/S-3.pdf</w:t>
      </w:r>
    </w:p>
    <w:p w14:paraId="0B121F1B" w14:textId="77777777" w:rsidR="007F2CDB" w:rsidRPr="003331D1" w:rsidRDefault="007F2CDB" w:rsidP="00C72C3D">
      <w:pPr>
        <w:widowControl w:val="0"/>
        <w:autoSpaceDE w:val="0"/>
        <w:autoSpaceDN w:val="0"/>
        <w:adjustRightInd w:val="0"/>
        <w:ind w:left="640" w:hanging="640"/>
        <w:jc w:val="both"/>
        <w:rPr>
          <w:noProof/>
          <w:lang w:val="nn-NO"/>
        </w:rPr>
      </w:pPr>
      <w:r w:rsidRPr="003331D1">
        <w:rPr>
          <w:noProof/>
          <w:lang w:val="nn-NO"/>
        </w:rPr>
        <w:t>[7]</w:t>
      </w:r>
      <w:r w:rsidRPr="003331D1">
        <w:rPr>
          <w:noProof/>
          <w:lang w:val="nn-NO"/>
        </w:rPr>
        <w:tab/>
        <w:t xml:space="preserve">A. A. Wiliyana and Darsyah, </w:t>
      </w:r>
      <w:r w:rsidRPr="003331D1">
        <w:rPr>
          <w:i/>
          <w:iCs/>
          <w:noProof/>
          <w:lang w:val="nn-NO"/>
        </w:rPr>
        <w:t>Perbandingan Metode ARIMA Dan MOVING AVERAGE Pada Kasus Harga Gula Pasir Di Jakarta</w:t>
      </w:r>
      <w:r w:rsidRPr="003331D1">
        <w:rPr>
          <w:noProof/>
          <w:lang w:val="nn-NO"/>
        </w:rPr>
        <w:t>, vol. 1. 2018.</w:t>
      </w:r>
    </w:p>
    <w:p w14:paraId="514016F7" w14:textId="77777777" w:rsidR="007F2CDB" w:rsidRPr="003331D1" w:rsidRDefault="007F2CDB" w:rsidP="00C72C3D">
      <w:pPr>
        <w:widowControl w:val="0"/>
        <w:autoSpaceDE w:val="0"/>
        <w:autoSpaceDN w:val="0"/>
        <w:adjustRightInd w:val="0"/>
        <w:ind w:left="640" w:hanging="640"/>
        <w:jc w:val="both"/>
        <w:rPr>
          <w:noProof/>
          <w:lang w:val="nn-NO"/>
        </w:rPr>
      </w:pPr>
      <w:r w:rsidRPr="003331D1">
        <w:rPr>
          <w:noProof/>
          <w:lang w:val="nn-NO"/>
        </w:rPr>
        <w:t>[8]</w:t>
      </w:r>
      <w:r w:rsidRPr="003331D1">
        <w:rPr>
          <w:noProof/>
          <w:lang w:val="nn-NO"/>
        </w:rPr>
        <w:tab/>
        <w:t xml:space="preserve">L. Wiranda, M. Sadikin, J. T. Informatika, and F. I. Komputer, </w:t>
      </w:r>
      <w:r w:rsidRPr="003331D1">
        <w:rPr>
          <w:i/>
          <w:iCs/>
          <w:noProof/>
          <w:lang w:val="nn-NO"/>
        </w:rPr>
        <w:t>Penerapan Long Short Term Memory Pada Data Time Series Untuk Memprediksi Penjualan Produk PT. Mestika Farma</w:t>
      </w:r>
      <w:r w:rsidRPr="003331D1">
        <w:rPr>
          <w:noProof/>
          <w:lang w:val="nn-NO"/>
        </w:rPr>
        <w:t>, vol. 8. 2019.</w:t>
      </w:r>
    </w:p>
    <w:p w14:paraId="22BDD880" w14:textId="77777777" w:rsidR="007F2CDB" w:rsidRPr="007F2CDB" w:rsidRDefault="007F2CDB" w:rsidP="00C72C3D">
      <w:pPr>
        <w:widowControl w:val="0"/>
        <w:autoSpaceDE w:val="0"/>
        <w:autoSpaceDN w:val="0"/>
        <w:adjustRightInd w:val="0"/>
        <w:ind w:left="640" w:hanging="640"/>
        <w:jc w:val="both"/>
        <w:rPr>
          <w:noProof/>
        </w:rPr>
      </w:pPr>
      <w:r w:rsidRPr="003331D1">
        <w:rPr>
          <w:noProof/>
          <w:lang w:val="nn-NO"/>
        </w:rPr>
        <w:t>[9]</w:t>
      </w:r>
      <w:r w:rsidRPr="003331D1">
        <w:rPr>
          <w:noProof/>
          <w:lang w:val="nn-NO"/>
        </w:rPr>
        <w:tab/>
        <w:t xml:space="preserve">D. P. Sugumonrong, A. Handinata, and A. Tehja, </w:t>
      </w:r>
      <w:r w:rsidRPr="003331D1">
        <w:rPr>
          <w:i/>
          <w:iCs/>
          <w:noProof/>
          <w:lang w:val="nn-NO"/>
        </w:rPr>
        <w:t>Prediksi Harga Emas Menggunakan Metode Fuzzy Time Series Model Algoritma Chen</w:t>
      </w:r>
      <w:r w:rsidRPr="003331D1">
        <w:rPr>
          <w:noProof/>
          <w:lang w:val="nn-NO"/>
        </w:rPr>
        <w:t xml:space="preserve">, vol. 1, no. 1. </w:t>
      </w:r>
      <w:r w:rsidRPr="007F2CDB">
        <w:rPr>
          <w:noProof/>
        </w:rPr>
        <w:t>2019.</w:t>
      </w:r>
    </w:p>
    <w:p w14:paraId="68276703" w14:textId="77777777" w:rsidR="007F2CDB" w:rsidRPr="007F2CDB" w:rsidRDefault="007F2CDB" w:rsidP="00C72C3D">
      <w:pPr>
        <w:widowControl w:val="0"/>
        <w:autoSpaceDE w:val="0"/>
        <w:autoSpaceDN w:val="0"/>
        <w:adjustRightInd w:val="0"/>
        <w:ind w:left="640" w:hanging="640"/>
        <w:jc w:val="both"/>
        <w:rPr>
          <w:noProof/>
        </w:rPr>
      </w:pPr>
      <w:r w:rsidRPr="007F2CDB">
        <w:rPr>
          <w:noProof/>
        </w:rPr>
        <w:t>[10]</w:t>
      </w:r>
      <w:r w:rsidRPr="007F2CDB">
        <w:rPr>
          <w:noProof/>
        </w:rPr>
        <w:tab/>
        <w:t xml:space="preserve">M. R. Ramadhan and H. Novriando, </w:t>
      </w:r>
      <w:r w:rsidRPr="007F2CDB">
        <w:rPr>
          <w:i/>
          <w:iCs/>
          <w:noProof/>
        </w:rPr>
        <w:t>Implementasi Fuzzy Time Series pada Prediksi Jumlah Penjualan Rumah Fuzzy Time Series Implementation in Predicting Number of Home Sales</w:t>
      </w:r>
      <w:r w:rsidRPr="007F2CDB">
        <w:rPr>
          <w:noProof/>
        </w:rPr>
        <w:t>, vol. 08, no. 4. 2020. doi: 10.26418/justin.v8i4.40186.</w:t>
      </w:r>
    </w:p>
    <w:p w14:paraId="4AA7C6FD" w14:textId="77777777" w:rsidR="007F2CDB" w:rsidRPr="007F2CDB" w:rsidRDefault="007F2CDB" w:rsidP="00C72C3D">
      <w:pPr>
        <w:widowControl w:val="0"/>
        <w:autoSpaceDE w:val="0"/>
        <w:autoSpaceDN w:val="0"/>
        <w:adjustRightInd w:val="0"/>
        <w:ind w:left="640" w:hanging="640"/>
        <w:jc w:val="both"/>
        <w:rPr>
          <w:noProof/>
        </w:rPr>
      </w:pPr>
      <w:r w:rsidRPr="007F2CDB">
        <w:rPr>
          <w:noProof/>
        </w:rPr>
        <w:t>[11]</w:t>
      </w:r>
      <w:r w:rsidRPr="007F2CDB">
        <w:rPr>
          <w:noProof/>
        </w:rPr>
        <w:tab/>
        <w:t xml:space="preserve">C. M. Gibran, S. Setiyawati, and F. Liantoni, </w:t>
      </w:r>
      <w:r w:rsidRPr="007F2CDB">
        <w:rPr>
          <w:i/>
          <w:iCs/>
          <w:noProof/>
        </w:rPr>
        <w:t>Prediksi Penambahan Kasus Covid-19 di Indonesia Melalui Pendekatan Time Series Menggunakan Metode Exponential Smoothing</w:t>
      </w:r>
      <w:r w:rsidRPr="007F2CDB">
        <w:rPr>
          <w:noProof/>
        </w:rPr>
        <w:t>, vol. 6, no. 1. 2021.</w:t>
      </w:r>
    </w:p>
    <w:p w14:paraId="2189BD24" w14:textId="77777777" w:rsidR="007F2CDB" w:rsidRPr="007F2CDB" w:rsidRDefault="007F2CDB" w:rsidP="00C72C3D">
      <w:pPr>
        <w:widowControl w:val="0"/>
        <w:autoSpaceDE w:val="0"/>
        <w:autoSpaceDN w:val="0"/>
        <w:adjustRightInd w:val="0"/>
        <w:ind w:left="640" w:hanging="640"/>
        <w:jc w:val="both"/>
        <w:rPr>
          <w:noProof/>
        </w:rPr>
      </w:pPr>
      <w:r w:rsidRPr="007F2CDB">
        <w:rPr>
          <w:noProof/>
        </w:rPr>
        <w:t>[12]</w:t>
      </w:r>
      <w:r w:rsidRPr="007F2CDB">
        <w:rPr>
          <w:noProof/>
        </w:rPr>
        <w:tab/>
        <w:t xml:space="preserve">S. Yunita, N. A. Mahesti, R. M. B. Sihaloho, and R. Setyadi, “Forecasting Pada Rantai Pasok Pabrik Penggilingan Daging Menggunakan Metode Time Series,” </w:t>
      </w:r>
      <w:r w:rsidRPr="007F2CDB">
        <w:rPr>
          <w:i/>
          <w:iCs/>
          <w:noProof/>
        </w:rPr>
        <w:t>JURIKOM (Jurnal Ris. Komputer)</w:t>
      </w:r>
      <w:r w:rsidRPr="007F2CDB">
        <w:rPr>
          <w:noProof/>
        </w:rPr>
        <w:t>, vol. 9, no. 3, p. 761, 2022, doi: 10.30865/jurikom.v9i3.4221.</w:t>
      </w:r>
    </w:p>
    <w:p w14:paraId="3C29D0C4" w14:textId="77777777" w:rsidR="007F2CDB" w:rsidRPr="007F2CDB" w:rsidRDefault="007F2CDB" w:rsidP="00C72C3D">
      <w:pPr>
        <w:widowControl w:val="0"/>
        <w:autoSpaceDE w:val="0"/>
        <w:autoSpaceDN w:val="0"/>
        <w:adjustRightInd w:val="0"/>
        <w:ind w:left="640" w:hanging="640"/>
        <w:jc w:val="both"/>
        <w:rPr>
          <w:noProof/>
        </w:rPr>
      </w:pPr>
      <w:r w:rsidRPr="007F2CDB">
        <w:rPr>
          <w:noProof/>
        </w:rPr>
        <w:t>[13]</w:t>
      </w:r>
      <w:r w:rsidRPr="007F2CDB">
        <w:rPr>
          <w:noProof/>
        </w:rPr>
        <w:tab/>
        <w:t xml:space="preserve">S. D. Laskarjati and I. S. Ahmad, “Perbandingan Peramalan Harga Saham menggunakan Autoregressive Intergrated Moving Average (ARIMA) dan Fuzzy Time series Markov Chain (Studi Kasus: Saham PT Indofood CBP Sukses Makmur Tbk),” </w:t>
      </w:r>
      <w:r w:rsidRPr="007F2CDB">
        <w:rPr>
          <w:i/>
          <w:iCs/>
          <w:noProof/>
        </w:rPr>
        <w:t>J. Sains dan Seni ITS</w:t>
      </w:r>
      <w:r w:rsidRPr="007F2CDB">
        <w:rPr>
          <w:noProof/>
        </w:rPr>
        <w:t>, vol. 11, no. 6, 2023, doi: 10.12962/j23373520.v11i6.91417.</w:t>
      </w:r>
    </w:p>
    <w:p w14:paraId="2B3ABC02" w14:textId="77777777" w:rsidR="007F2CDB" w:rsidRPr="003331D1" w:rsidRDefault="007F2CDB" w:rsidP="00C72C3D">
      <w:pPr>
        <w:widowControl w:val="0"/>
        <w:autoSpaceDE w:val="0"/>
        <w:autoSpaceDN w:val="0"/>
        <w:adjustRightInd w:val="0"/>
        <w:ind w:left="640" w:hanging="640"/>
        <w:jc w:val="both"/>
        <w:rPr>
          <w:noProof/>
          <w:lang w:val="nn-NO"/>
        </w:rPr>
      </w:pPr>
      <w:r w:rsidRPr="007F2CDB">
        <w:rPr>
          <w:noProof/>
        </w:rPr>
        <w:t>[14]</w:t>
      </w:r>
      <w:r w:rsidRPr="007F2CDB">
        <w:rPr>
          <w:noProof/>
        </w:rPr>
        <w:tab/>
        <w:t xml:space="preserve">E. M. Nainggolan, S. Mardiana, U. M. Area, and P. B. Pengadaan, “Implementasi Kebijakan Pengadaan Barang/Jasa Pemerintah Tentang Program Bela Pengadaan,” </w:t>
      </w:r>
      <w:r w:rsidRPr="007F2CDB">
        <w:rPr>
          <w:i/>
          <w:iCs/>
          <w:noProof/>
        </w:rPr>
        <w:t xml:space="preserve">PUBLIK J. Manaj. </w:t>
      </w:r>
      <w:r w:rsidRPr="003331D1">
        <w:rPr>
          <w:i/>
          <w:iCs/>
          <w:noProof/>
          <w:lang w:val="nn-NO"/>
        </w:rPr>
        <w:t>Sumber Daya Manusia, Adminsitrasi dan Pelayanan Publik Univ. Bina Taruna Gorontalo</w:t>
      </w:r>
      <w:r w:rsidRPr="003331D1">
        <w:rPr>
          <w:noProof/>
          <w:lang w:val="nn-NO"/>
        </w:rPr>
        <w:t>, vol. 10, no. 1, pp. 1–16, 2023.</w:t>
      </w:r>
    </w:p>
    <w:p w14:paraId="074B532D" w14:textId="77777777" w:rsidR="007F2CDB" w:rsidRPr="003331D1" w:rsidRDefault="007F2CDB" w:rsidP="00C72C3D">
      <w:pPr>
        <w:widowControl w:val="0"/>
        <w:autoSpaceDE w:val="0"/>
        <w:autoSpaceDN w:val="0"/>
        <w:adjustRightInd w:val="0"/>
        <w:ind w:left="640" w:hanging="640"/>
        <w:jc w:val="both"/>
        <w:rPr>
          <w:noProof/>
          <w:lang w:val="nn-NO"/>
        </w:rPr>
      </w:pPr>
      <w:r w:rsidRPr="003331D1">
        <w:rPr>
          <w:noProof/>
          <w:lang w:val="nn-NO"/>
        </w:rPr>
        <w:t>[15]</w:t>
      </w:r>
      <w:r w:rsidRPr="003331D1">
        <w:rPr>
          <w:noProof/>
          <w:lang w:val="nn-NO"/>
        </w:rPr>
        <w:tab/>
        <w:t>U. K. Petra, “Pola Data,” pp. 5–10, 2017.</w:t>
      </w:r>
    </w:p>
    <w:p w14:paraId="59E9C08B" w14:textId="06276F0E" w:rsidR="00101DC0" w:rsidRPr="00BC6F73" w:rsidRDefault="007953BF" w:rsidP="00812110">
      <w:pPr>
        <w:rPr>
          <w:szCs w:val="20"/>
          <w:lang w:val="sv-SE"/>
        </w:rPr>
      </w:pPr>
      <w:r>
        <w:fldChar w:fldCharType="end"/>
      </w:r>
    </w:p>
    <w:sectPr w:rsidR="00101DC0" w:rsidRPr="00BC6F73" w:rsidSect="00AF660D">
      <w:headerReference w:type="default" r:id="rId25"/>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0BB29" w14:textId="77777777" w:rsidR="00AF660D" w:rsidRDefault="00AF660D">
      <w:r>
        <w:separator/>
      </w:r>
    </w:p>
  </w:endnote>
  <w:endnote w:type="continuationSeparator" w:id="0">
    <w:p w14:paraId="02E3FD1C" w14:textId="77777777" w:rsidR="00AF660D" w:rsidRDefault="00AF6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613D2" w14:textId="77777777" w:rsidR="00AF660D" w:rsidRDefault="00AF660D">
      <w:r>
        <w:separator/>
      </w:r>
    </w:p>
  </w:footnote>
  <w:footnote w:type="continuationSeparator" w:id="0">
    <w:p w14:paraId="577D3C8A" w14:textId="77777777" w:rsidR="00AF660D" w:rsidRDefault="00AF6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B5B66" w14:textId="77777777" w:rsidR="00BC6F73" w:rsidRDefault="00000000">
    <w:pPr>
      <w:pStyle w:val="Header"/>
    </w:pPr>
    <w:r w:rsidRPr="00371CF2">
      <w:rPr>
        <w:rFonts w:asciiTheme="minorHAnsi" w:hAnsiTheme="minorHAnsi" w:cstheme="minorHAnsi"/>
        <w:smallCaps/>
      </w:rPr>
      <w:t>J</w:t>
    </w:r>
    <w:r w:rsidRPr="00C545F5">
      <w:rPr>
        <w:rFonts w:asciiTheme="minorHAnsi" w:hAnsiTheme="minorHAnsi" w:cstheme="minorHAnsi"/>
        <w:smallCaps/>
        <w:lang w:val="nn-NO"/>
      </w:rPr>
      <w:t xml:space="preserve">urnal </w:t>
    </w:r>
    <w:r w:rsidRPr="00371CF2">
      <w:rPr>
        <w:rFonts w:asciiTheme="minorHAnsi" w:hAnsiTheme="minorHAnsi" w:cstheme="minorHAnsi"/>
        <w:smallCaps/>
      </w:rPr>
      <w:t>Inovtek Polbeng - Seri Informatika</w:t>
    </w:r>
    <w:r w:rsidRPr="00371CF2">
      <w:rPr>
        <w:rFonts w:asciiTheme="minorHAnsi" w:hAnsiTheme="minorHAnsi" w:cstheme="minorHAnsi"/>
      </w:rPr>
      <w:t xml:space="preserve">, </w:t>
    </w:r>
    <w:r w:rsidRPr="00371CF2">
      <w:rPr>
        <w:rFonts w:asciiTheme="minorHAnsi" w:hAnsiTheme="minorHAnsi" w:cstheme="minorHAnsi"/>
        <w:smallCaps/>
      </w:rPr>
      <w:t xml:space="preserve">Vol. </w:t>
    </w:r>
    <w:r w:rsidR="00260CB0" w:rsidRPr="00C545F5">
      <w:rPr>
        <w:rFonts w:asciiTheme="minorHAnsi" w:hAnsiTheme="minorHAnsi" w:cstheme="minorHAnsi"/>
        <w:smallCaps/>
        <w:lang w:val="nn-NO"/>
      </w:rPr>
      <w:t>4</w:t>
    </w:r>
    <w:r w:rsidR="00886EF4">
      <w:rPr>
        <w:rFonts w:asciiTheme="minorHAnsi" w:hAnsiTheme="minorHAnsi" w:cstheme="minorHAnsi"/>
        <w:smallCaps/>
      </w:rPr>
      <w:t xml:space="preserve">, </w:t>
    </w:r>
    <w:r w:rsidRPr="00371CF2">
      <w:rPr>
        <w:rFonts w:asciiTheme="minorHAnsi" w:hAnsiTheme="minorHAnsi" w:cstheme="minorHAnsi"/>
        <w:smallCaps/>
      </w:rPr>
      <w:t xml:space="preserve">No. </w:t>
    </w:r>
    <w:r>
      <w:rPr>
        <w:rFonts w:asciiTheme="minorHAnsi" w:hAnsiTheme="minorHAnsi" w:cstheme="minorHAnsi"/>
        <w:smallCaps/>
      </w:rPr>
      <w:t>1</w:t>
    </w:r>
    <w:r w:rsidRPr="00371CF2">
      <w:rPr>
        <w:rFonts w:asciiTheme="minorHAnsi" w:hAnsiTheme="minorHAnsi" w:cstheme="minorHAnsi"/>
        <w:smallCaps/>
      </w:rPr>
      <w:t xml:space="preserve">, </w:t>
    </w:r>
    <w:r>
      <w:rPr>
        <w:rFonts w:asciiTheme="minorHAnsi" w:hAnsiTheme="minorHAnsi" w:cstheme="minorHAnsi"/>
        <w:smallCaps/>
      </w:rPr>
      <w:t>20</w:t>
    </w:r>
    <w:r w:rsidR="004A0EB2" w:rsidRPr="00C545F5">
      <w:rPr>
        <w:rFonts w:asciiTheme="minorHAnsi" w:hAnsiTheme="minorHAnsi" w:cstheme="minorHAnsi"/>
        <w:smallCaps/>
        <w:lang w:val="nn-NO"/>
      </w:rPr>
      <w:t>24</w:t>
    </w:r>
    <w:r>
      <w:rPr>
        <w:rFonts w:asciiTheme="minorHAnsi" w:hAnsiTheme="minorHAnsi" w:cstheme="minorHAnsi"/>
        <w:smallCaps/>
      </w:rPr>
      <w:tab/>
    </w:r>
    <w:r w:rsidRPr="00371CF2">
      <w:rPr>
        <w:rFonts w:asciiTheme="minorHAnsi" w:hAnsiTheme="minorHAnsi" w:cstheme="minorHAnsi"/>
        <w:smallCaps/>
      </w:rPr>
      <w:t xml:space="preserve"> ISSN: 2527-9866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49E3"/>
    <w:multiLevelType w:val="hybridMultilevel"/>
    <w:tmpl w:val="60482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E2E4D"/>
    <w:multiLevelType w:val="multilevel"/>
    <w:tmpl w:val="3C54CD98"/>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val="0"/>
        <w:i w:val="0"/>
        <w:iCs w:val="0"/>
        <w:caps/>
        <w:strike w:val="0"/>
        <w:dstrike w:val="0"/>
        <w:vanish w:val="0"/>
        <w:color w:val="000000"/>
        <w:spacing w:val="0"/>
        <w:kern w:val="0"/>
        <w:position w:val="0"/>
        <w:sz w:val="24"/>
        <w:szCs w:val="20"/>
        <w:u w:val="none"/>
        <w:vertAlign w:val="baseline"/>
      </w:rPr>
    </w:lvl>
    <w:lvl w:ilvl="1">
      <w:start w:val="1"/>
      <w:numFmt w:val="upperLetter"/>
      <w:lvlText w:val="%2."/>
      <w:lvlJc w:val="left"/>
      <w:pPr>
        <w:tabs>
          <w:tab w:val="num" w:pos="288"/>
        </w:tabs>
        <w:ind w:left="288" w:hanging="288"/>
      </w:pPr>
      <w:rPr>
        <w:rFonts w:ascii="Times New Roman" w:hAnsi="Times New Roman" w:hint="default"/>
        <w:b w:val="0"/>
        <w:i/>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764DBE"/>
    <w:multiLevelType w:val="multilevel"/>
    <w:tmpl w:val="D504AF2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20730C"/>
    <w:multiLevelType w:val="hybridMultilevel"/>
    <w:tmpl w:val="D2E891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F171D1D"/>
    <w:multiLevelType w:val="hybridMultilevel"/>
    <w:tmpl w:val="C35655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17E81"/>
    <w:multiLevelType w:val="hybridMultilevel"/>
    <w:tmpl w:val="F252DBAE"/>
    <w:lvl w:ilvl="0" w:tplc="4600EB00">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6" w15:restartNumberingAfterBreak="0">
    <w:nsid w:val="13D57DAB"/>
    <w:multiLevelType w:val="hybridMultilevel"/>
    <w:tmpl w:val="8E9EB05E"/>
    <w:lvl w:ilvl="0" w:tplc="0409000F">
      <w:start w:val="1"/>
      <w:numFmt w:val="decimal"/>
      <w:lvlText w:val="%1."/>
      <w:lvlJc w:val="left"/>
      <w:pPr>
        <w:ind w:left="720" w:hanging="360"/>
      </w:pPr>
      <w:rPr>
        <w:rFonts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AB14A4"/>
    <w:multiLevelType w:val="hybridMultilevel"/>
    <w:tmpl w:val="0E7C2D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57A0D8F"/>
    <w:multiLevelType w:val="hybridMultilevel"/>
    <w:tmpl w:val="D7E86678"/>
    <w:lvl w:ilvl="0" w:tplc="04090019">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9" w15:restartNumberingAfterBreak="0">
    <w:nsid w:val="1E86272D"/>
    <w:multiLevelType w:val="hybridMultilevel"/>
    <w:tmpl w:val="23168C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C221A"/>
    <w:multiLevelType w:val="hybridMultilevel"/>
    <w:tmpl w:val="BF8858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751833"/>
    <w:multiLevelType w:val="hybridMultilevel"/>
    <w:tmpl w:val="416C27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9E27A9"/>
    <w:multiLevelType w:val="hybridMultilevel"/>
    <w:tmpl w:val="DFB0E0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90595C"/>
    <w:multiLevelType w:val="hybridMultilevel"/>
    <w:tmpl w:val="2F3430C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A4E299E"/>
    <w:multiLevelType w:val="hybridMultilevel"/>
    <w:tmpl w:val="2BDA9EA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A9B3EE1"/>
    <w:multiLevelType w:val="hybridMultilevel"/>
    <w:tmpl w:val="5AB64BAE"/>
    <w:lvl w:ilvl="0" w:tplc="5EAED162">
      <w:start w:val="1"/>
      <w:numFmt w:val="decimal"/>
      <w:lvlText w:val="%1."/>
      <w:lvlJc w:val="left"/>
      <w:pPr>
        <w:ind w:left="648" w:hanging="360"/>
      </w:pPr>
      <w:rPr>
        <w:rFonts w:hint="default"/>
      </w:rPr>
    </w:lvl>
    <w:lvl w:ilvl="1" w:tplc="38090019" w:tentative="1">
      <w:start w:val="1"/>
      <w:numFmt w:val="lowerLetter"/>
      <w:lvlText w:val="%2."/>
      <w:lvlJc w:val="left"/>
      <w:pPr>
        <w:ind w:left="1368" w:hanging="360"/>
      </w:pPr>
    </w:lvl>
    <w:lvl w:ilvl="2" w:tplc="3809001B" w:tentative="1">
      <w:start w:val="1"/>
      <w:numFmt w:val="lowerRoman"/>
      <w:lvlText w:val="%3."/>
      <w:lvlJc w:val="right"/>
      <w:pPr>
        <w:ind w:left="2088" w:hanging="180"/>
      </w:pPr>
    </w:lvl>
    <w:lvl w:ilvl="3" w:tplc="3809000F" w:tentative="1">
      <w:start w:val="1"/>
      <w:numFmt w:val="decimal"/>
      <w:lvlText w:val="%4."/>
      <w:lvlJc w:val="left"/>
      <w:pPr>
        <w:ind w:left="2808" w:hanging="360"/>
      </w:pPr>
    </w:lvl>
    <w:lvl w:ilvl="4" w:tplc="38090019" w:tentative="1">
      <w:start w:val="1"/>
      <w:numFmt w:val="lowerLetter"/>
      <w:lvlText w:val="%5."/>
      <w:lvlJc w:val="left"/>
      <w:pPr>
        <w:ind w:left="3528" w:hanging="360"/>
      </w:pPr>
    </w:lvl>
    <w:lvl w:ilvl="5" w:tplc="3809001B" w:tentative="1">
      <w:start w:val="1"/>
      <w:numFmt w:val="lowerRoman"/>
      <w:lvlText w:val="%6."/>
      <w:lvlJc w:val="right"/>
      <w:pPr>
        <w:ind w:left="4248" w:hanging="180"/>
      </w:pPr>
    </w:lvl>
    <w:lvl w:ilvl="6" w:tplc="3809000F" w:tentative="1">
      <w:start w:val="1"/>
      <w:numFmt w:val="decimal"/>
      <w:lvlText w:val="%7."/>
      <w:lvlJc w:val="left"/>
      <w:pPr>
        <w:ind w:left="4968" w:hanging="360"/>
      </w:pPr>
    </w:lvl>
    <w:lvl w:ilvl="7" w:tplc="38090019" w:tentative="1">
      <w:start w:val="1"/>
      <w:numFmt w:val="lowerLetter"/>
      <w:lvlText w:val="%8."/>
      <w:lvlJc w:val="left"/>
      <w:pPr>
        <w:ind w:left="5688" w:hanging="360"/>
      </w:pPr>
    </w:lvl>
    <w:lvl w:ilvl="8" w:tplc="3809001B" w:tentative="1">
      <w:start w:val="1"/>
      <w:numFmt w:val="lowerRoman"/>
      <w:lvlText w:val="%9."/>
      <w:lvlJc w:val="right"/>
      <w:pPr>
        <w:ind w:left="6408" w:hanging="180"/>
      </w:pPr>
    </w:lvl>
  </w:abstractNum>
  <w:abstractNum w:abstractNumId="16" w15:restartNumberingAfterBreak="0">
    <w:nsid w:val="2DA53D20"/>
    <w:multiLevelType w:val="multilevel"/>
    <w:tmpl w:val="AA68C43A"/>
    <w:lvl w:ilvl="0">
      <w:start w:val="1"/>
      <w:numFmt w:val="decimal"/>
      <w:lvlText w:val="%1."/>
      <w:lvlJc w:val="left"/>
      <w:pPr>
        <w:ind w:left="1080" w:hanging="360"/>
      </w:pPr>
      <w:rPr>
        <w:rFonts w:ascii="Times New Roman" w:eastAsia="Times New Roman" w:hAnsi="Times New Roman" w:cs="Times New Roman" w:hint="default"/>
        <w:color w:val="auto"/>
        <w:sz w:val="24"/>
      </w:rPr>
    </w:lvl>
    <w:lvl w:ilvl="1">
      <w:start w:val="6"/>
      <w:numFmt w:val="decimal"/>
      <w:isLgl/>
      <w:lvlText w:val="%1.%2."/>
      <w:lvlJc w:val="left"/>
      <w:pPr>
        <w:ind w:left="1260" w:hanging="540"/>
      </w:pPr>
      <w:rPr>
        <w:rFonts w:eastAsiaTheme="minorHAnsi" w:hint="default"/>
      </w:rPr>
    </w:lvl>
    <w:lvl w:ilvl="2">
      <w:start w:val="9"/>
      <w:numFmt w:val="decimal"/>
      <w:isLgl/>
      <w:lvlText w:val="%1.%2.%3."/>
      <w:lvlJc w:val="left"/>
      <w:pPr>
        <w:ind w:left="1440" w:hanging="720"/>
      </w:pPr>
      <w:rPr>
        <w:rFonts w:eastAsiaTheme="minorHAnsi" w:hint="default"/>
      </w:rPr>
    </w:lvl>
    <w:lvl w:ilvl="3">
      <w:start w:val="1"/>
      <w:numFmt w:val="decimal"/>
      <w:isLgl/>
      <w:lvlText w:val="%1.%2.%3.%4."/>
      <w:lvlJc w:val="left"/>
      <w:pPr>
        <w:ind w:left="1440" w:hanging="720"/>
      </w:pPr>
      <w:rPr>
        <w:rFonts w:eastAsiaTheme="minorHAnsi" w:hint="default"/>
      </w:rPr>
    </w:lvl>
    <w:lvl w:ilvl="4">
      <w:start w:val="1"/>
      <w:numFmt w:val="decimal"/>
      <w:isLgl/>
      <w:lvlText w:val="%1.%2.%3.%4.%5."/>
      <w:lvlJc w:val="left"/>
      <w:pPr>
        <w:ind w:left="1800" w:hanging="1080"/>
      </w:pPr>
      <w:rPr>
        <w:rFonts w:eastAsiaTheme="minorHAnsi" w:hint="default"/>
      </w:rPr>
    </w:lvl>
    <w:lvl w:ilvl="5">
      <w:start w:val="1"/>
      <w:numFmt w:val="decimal"/>
      <w:isLgl/>
      <w:lvlText w:val="%1.%2.%3.%4.%5.%6."/>
      <w:lvlJc w:val="left"/>
      <w:pPr>
        <w:ind w:left="1800" w:hanging="1080"/>
      </w:pPr>
      <w:rPr>
        <w:rFonts w:eastAsiaTheme="minorHAnsi" w:hint="default"/>
      </w:rPr>
    </w:lvl>
    <w:lvl w:ilvl="6">
      <w:start w:val="1"/>
      <w:numFmt w:val="decimal"/>
      <w:isLgl/>
      <w:lvlText w:val="%1.%2.%3.%4.%5.%6.%7."/>
      <w:lvlJc w:val="left"/>
      <w:pPr>
        <w:ind w:left="2160" w:hanging="1440"/>
      </w:pPr>
      <w:rPr>
        <w:rFonts w:eastAsiaTheme="minorHAnsi" w:hint="default"/>
      </w:rPr>
    </w:lvl>
    <w:lvl w:ilvl="7">
      <w:start w:val="1"/>
      <w:numFmt w:val="decimal"/>
      <w:isLgl/>
      <w:lvlText w:val="%1.%2.%3.%4.%5.%6.%7.%8."/>
      <w:lvlJc w:val="left"/>
      <w:pPr>
        <w:ind w:left="2160" w:hanging="1440"/>
      </w:pPr>
      <w:rPr>
        <w:rFonts w:eastAsiaTheme="minorHAnsi" w:hint="default"/>
      </w:rPr>
    </w:lvl>
    <w:lvl w:ilvl="8">
      <w:start w:val="1"/>
      <w:numFmt w:val="decimal"/>
      <w:isLgl/>
      <w:lvlText w:val="%1.%2.%3.%4.%5.%6.%7.%8.%9."/>
      <w:lvlJc w:val="left"/>
      <w:pPr>
        <w:ind w:left="2520" w:hanging="1800"/>
      </w:pPr>
      <w:rPr>
        <w:rFonts w:eastAsiaTheme="minorHAnsi" w:hint="default"/>
      </w:rPr>
    </w:lvl>
  </w:abstractNum>
  <w:abstractNum w:abstractNumId="17" w15:restartNumberingAfterBreak="0">
    <w:nsid w:val="33515CD9"/>
    <w:multiLevelType w:val="hybridMultilevel"/>
    <w:tmpl w:val="6248014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5B227BE"/>
    <w:multiLevelType w:val="hybridMultilevel"/>
    <w:tmpl w:val="6EBA57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EF5F35"/>
    <w:multiLevelType w:val="hybridMultilevel"/>
    <w:tmpl w:val="C21AD904"/>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65346B7"/>
    <w:multiLevelType w:val="hybridMultilevel"/>
    <w:tmpl w:val="5538A85A"/>
    <w:lvl w:ilvl="0" w:tplc="1B0E4568">
      <w:start w:val="1"/>
      <w:numFmt w:val="lowerLetter"/>
      <w:lvlText w:val="%1."/>
      <w:lvlJc w:val="left"/>
      <w:pPr>
        <w:ind w:left="720" w:hanging="360"/>
      </w:pPr>
      <w:rPr>
        <w:rFonts w:hint="default"/>
      </w:rPr>
    </w:lvl>
    <w:lvl w:ilvl="1" w:tplc="03646FCA" w:tentative="1">
      <w:start w:val="1"/>
      <w:numFmt w:val="lowerLetter"/>
      <w:lvlText w:val="%2."/>
      <w:lvlJc w:val="left"/>
      <w:pPr>
        <w:ind w:left="1440" w:hanging="360"/>
      </w:pPr>
    </w:lvl>
    <w:lvl w:ilvl="2" w:tplc="2A14BD96" w:tentative="1">
      <w:start w:val="1"/>
      <w:numFmt w:val="lowerRoman"/>
      <w:lvlText w:val="%3."/>
      <w:lvlJc w:val="right"/>
      <w:pPr>
        <w:ind w:left="2160" w:hanging="180"/>
      </w:pPr>
    </w:lvl>
    <w:lvl w:ilvl="3" w:tplc="B40A4FFE" w:tentative="1">
      <w:start w:val="1"/>
      <w:numFmt w:val="decimal"/>
      <w:lvlText w:val="%4."/>
      <w:lvlJc w:val="left"/>
      <w:pPr>
        <w:ind w:left="2880" w:hanging="360"/>
      </w:pPr>
    </w:lvl>
    <w:lvl w:ilvl="4" w:tplc="49802E7C" w:tentative="1">
      <w:start w:val="1"/>
      <w:numFmt w:val="lowerLetter"/>
      <w:lvlText w:val="%5."/>
      <w:lvlJc w:val="left"/>
      <w:pPr>
        <w:ind w:left="3600" w:hanging="360"/>
      </w:pPr>
    </w:lvl>
    <w:lvl w:ilvl="5" w:tplc="A7E819A0" w:tentative="1">
      <w:start w:val="1"/>
      <w:numFmt w:val="lowerRoman"/>
      <w:lvlText w:val="%6."/>
      <w:lvlJc w:val="right"/>
      <w:pPr>
        <w:ind w:left="4320" w:hanging="180"/>
      </w:pPr>
    </w:lvl>
    <w:lvl w:ilvl="6" w:tplc="5EF07F68" w:tentative="1">
      <w:start w:val="1"/>
      <w:numFmt w:val="decimal"/>
      <w:lvlText w:val="%7."/>
      <w:lvlJc w:val="left"/>
      <w:pPr>
        <w:ind w:left="5040" w:hanging="360"/>
      </w:pPr>
    </w:lvl>
    <w:lvl w:ilvl="7" w:tplc="44CA4B16" w:tentative="1">
      <w:start w:val="1"/>
      <w:numFmt w:val="lowerLetter"/>
      <w:lvlText w:val="%8."/>
      <w:lvlJc w:val="left"/>
      <w:pPr>
        <w:ind w:left="5760" w:hanging="360"/>
      </w:pPr>
    </w:lvl>
    <w:lvl w:ilvl="8" w:tplc="E36ADE2E" w:tentative="1">
      <w:start w:val="1"/>
      <w:numFmt w:val="lowerRoman"/>
      <w:lvlText w:val="%9."/>
      <w:lvlJc w:val="right"/>
      <w:pPr>
        <w:ind w:left="6480" w:hanging="180"/>
      </w:pPr>
    </w:lvl>
  </w:abstractNum>
  <w:abstractNum w:abstractNumId="21" w15:restartNumberingAfterBreak="0">
    <w:nsid w:val="420F0C74"/>
    <w:multiLevelType w:val="hybridMultilevel"/>
    <w:tmpl w:val="0ED6A272"/>
    <w:lvl w:ilvl="0" w:tplc="90C41420">
      <w:start w:val="1"/>
      <w:numFmt w:val="lowerLetter"/>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E51FBD"/>
    <w:multiLevelType w:val="multilevel"/>
    <w:tmpl w:val="4BE88312"/>
    <w:lvl w:ilvl="0">
      <w:start w:val="1"/>
      <w:numFmt w:val="decimal"/>
      <w:lvlText w:val="%1."/>
      <w:lvlJc w:val="left"/>
      <w:pPr>
        <w:ind w:left="720" w:hanging="360"/>
      </w:pPr>
      <w:rPr>
        <w:rFonts w:hint="default"/>
      </w:rPr>
    </w:lvl>
    <w:lvl w:ilvl="1">
      <w:start w:val="7"/>
      <w:numFmt w:val="decimal"/>
      <w:isLgl/>
      <w:lvlText w:val="%1.%2."/>
      <w:lvlJc w:val="left"/>
      <w:pPr>
        <w:ind w:left="900" w:hanging="54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15:restartNumberingAfterBreak="0">
    <w:nsid w:val="4A8223C1"/>
    <w:multiLevelType w:val="hybridMultilevel"/>
    <w:tmpl w:val="AB1E47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5B59F3"/>
    <w:multiLevelType w:val="hybridMultilevel"/>
    <w:tmpl w:val="260880F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0232215"/>
    <w:multiLevelType w:val="multilevel"/>
    <w:tmpl w:val="783AD310"/>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4"/>
        <w:szCs w:val="24"/>
        <w:u w:val="none"/>
        <w:vertAlign w:val="base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71B71B5"/>
    <w:multiLevelType w:val="hybridMultilevel"/>
    <w:tmpl w:val="36B2DA7A"/>
    <w:lvl w:ilvl="0" w:tplc="803ABF08">
      <w:start w:val="1"/>
      <w:numFmt w:val="lowerLetter"/>
      <w:lvlText w:val="%1."/>
      <w:lvlJc w:val="left"/>
      <w:pPr>
        <w:ind w:left="1647" w:hanging="360"/>
      </w:pPr>
      <w:rPr>
        <w:rFonts w:hint="default"/>
      </w:r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27" w15:restartNumberingAfterBreak="0">
    <w:nsid w:val="59FF5599"/>
    <w:multiLevelType w:val="hybridMultilevel"/>
    <w:tmpl w:val="957064A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B1A4104"/>
    <w:multiLevelType w:val="hybridMultilevel"/>
    <w:tmpl w:val="270ED1FC"/>
    <w:lvl w:ilvl="0" w:tplc="5E66EF2C">
      <w:start w:val="1"/>
      <w:numFmt w:val="lowerLetter"/>
      <w:lvlText w:val="%1."/>
      <w:lvlJc w:val="left"/>
      <w:pPr>
        <w:ind w:left="786" w:hanging="360"/>
      </w:pPr>
      <w:rPr>
        <w:rFonts w:eastAsia="Times New Roman"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9" w15:restartNumberingAfterBreak="0">
    <w:nsid w:val="5C573862"/>
    <w:multiLevelType w:val="hybridMultilevel"/>
    <w:tmpl w:val="1AB4DBAC"/>
    <w:lvl w:ilvl="0" w:tplc="555E5E54">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2109F0"/>
    <w:multiLevelType w:val="hybridMultilevel"/>
    <w:tmpl w:val="4C667BA6"/>
    <w:lvl w:ilvl="0" w:tplc="2C3A158C">
      <w:start w:val="1"/>
      <w:numFmt w:val="lowerLetter"/>
      <w:lvlText w:val="%1."/>
      <w:lvlJc w:val="left"/>
      <w:pPr>
        <w:ind w:left="720" w:hanging="360"/>
      </w:pPr>
      <w:rPr>
        <w:rFonts w:ascii="Times New Roman" w:eastAsia="SimSun" w:hAnsi="Times New Roman" w:cs="Times New Roman"/>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1" w15:restartNumberingAfterBreak="0">
    <w:nsid w:val="5EBE79D4"/>
    <w:multiLevelType w:val="hybridMultilevel"/>
    <w:tmpl w:val="9708B60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F965A0D"/>
    <w:multiLevelType w:val="hybridMultilevel"/>
    <w:tmpl w:val="CAD4E1AA"/>
    <w:lvl w:ilvl="0" w:tplc="06041F94">
      <w:start w:val="1"/>
      <w:numFmt w:val="upperLetter"/>
      <w:lvlText w:val="%1."/>
      <w:lvlJc w:val="left"/>
      <w:pPr>
        <w:ind w:left="2345" w:hanging="360"/>
      </w:pPr>
    </w:lvl>
    <w:lvl w:ilvl="1" w:tplc="EA3A7A00" w:tentative="1">
      <w:start w:val="1"/>
      <w:numFmt w:val="lowerLetter"/>
      <w:lvlText w:val="%2."/>
      <w:lvlJc w:val="left"/>
      <w:pPr>
        <w:ind w:left="3065" w:hanging="360"/>
      </w:pPr>
    </w:lvl>
    <w:lvl w:ilvl="2" w:tplc="D7BCD916" w:tentative="1">
      <w:start w:val="1"/>
      <w:numFmt w:val="lowerRoman"/>
      <w:lvlText w:val="%3."/>
      <w:lvlJc w:val="right"/>
      <w:pPr>
        <w:ind w:left="3785" w:hanging="180"/>
      </w:pPr>
    </w:lvl>
    <w:lvl w:ilvl="3" w:tplc="C8A043E4" w:tentative="1">
      <w:start w:val="1"/>
      <w:numFmt w:val="decimal"/>
      <w:lvlText w:val="%4."/>
      <w:lvlJc w:val="left"/>
      <w:pPr>
        <w:ind w:left="4505" w:hanging="360"/>
      </w:pPr>
    </w:lvl>
    <w:lvl w:ilvl="4" w:tplc="E05E3366" w:tentative="1">
      <w:start w:val="1"/>
      <w:numFmt w:val="lowerLetter"/>
      <w:lvlText w:val="%5."/>
      <w:lvlJc w:val="left"/>
      <w:pPr>
        <w:ind w:left="5225" w:hanging="360"/>
      </w:pPr>
    </w:lvl>
    <w:lvl w:ilvl="5" w:tplc="285CB59A" w:tentative="1">
      <w:start w:val="1"/>
      <w:numFmt w:val="lowerRoman"/>
      <w:lvlText w:val="%6."/>
      <w:lvlJc w:val="right"/>
      <w:pPr>
        <w:ind w:left="5945" w:hanging="180"/>
      </w:pPr>
    </w:lvl>
    <w:lvl w:ilvl="6" w:tplc="77E2A50E" w:tentative="1">
      <w:start w:val="1"/>
      <w:numFmt w:val="decimal"/>
      <w:lvlText w:val="%7."/>
      <w:lvlJc w:val="left"/>
      <w:pPr>
        <w:ind w:left="6665" w:hanging="360"/>
      </w:pPr>
    </w:lvl>
    <w:lvl w:ilvl="7" w:tplc="80B05546" w:tentative="1">
      <w:start w:val="1"/>
      <w:numFmt w:val="lowerLetter"/>
      <w:lvlText w:val="%8."/>
      <w:lvlJc w:val="left"/>
      <w:pPr>
        <w:ind w:left="7385" w:hanging="360"/>
      </w:pPr>
    </w:lvl>
    <w:lvl w:ilvl="8" w:tplc="EAAC8C0A" w:tentative="1">
      <w:start w:val="1"/>
      <w:numFmt w:val="lowerRoman"/>
      <w:lvlText w:val="%9."/>
      <w:lvlJc w:val="right"/>
      <w:pPr>
        <w:ind w:left="8105" w:hanging="180"/>
      </w:pPr>
    </w:lvl>
  </w:abstractNum>
  <w:abstractNum w:abstractNumId="33" w15:restartNumberingAfterBreak="0">
    <w:nsid w:val="65B113E6"/>
    <w:multiLevelType w:val="hybridMultilevel"/>
    <w:tmpl w:val="C20614A2"/>
    <w:lvl w:ilvl="0" w:tplc="7E9CA3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FC7786"/>
    <w:multiLevelType w:val="hybridMultilevel"/>
    <w:tmpl w:val="35A0BA30"/>
    <w:lvl w:ilvl="0" w:tplc="96162DE0">
      <w:start w:val="1"/>
      <w:numFmt w:val="decimal"/>
      <w:lvlText w:val="%1."/>
      <w:lvlJc w:val="left"/>
      <w:pPr>
        <w:ind w:left="576" w:hanging="360"/>
      </w:pPr>
      <w:rPr>
        <w:rFonts w:hint="default"/>
      </w:rPr>
    </w:lvl>
    <w:lvl w:ilvl="1" w:tplc="53FA2064" w:tentative="1">
      <w:start w:val="1"/>
      <w:numFmt w:val="lowerLetter"/>
      <w:lvlText w:val="%2."/>
      <w:lvlJc w:val="left"/>
      <w:pPr>
        <w:ind w:left="1296" w:hanging="360"/>
      </w:pPr>
    </w:lvl>
    <w:lvl w:ilvl="2" w:tplc="DC843460" w:tentative="1">
      <w:start w:val="1"/>
      <w:numFmt w:val="lowerRoman"/>
      <w:lvlText w:val="%3."/>
      <w:lvlJc w:val="right"/>
      <w:pPr>
        <w:ind w:left="2016" w:hanging="180"/>
      </w:pPr>
    </w:lvl>
    <w:lvl w:ilvl="3" w:tplc="9E0A5CFC" w:tentative="1">
      <w:start w:val="1"/>
      <w:numFmt w:val="decimal"/>
      <w:lvlText w:val="%4."/>
      <w:lvlJc w:val="left"/>
      <w:pPr>
        <w:ind w:left="2736" w:hanging="360"/>
      </w:pPr>
    </w:lvl>
    <w:lvl w:ilvl="4" w:tplc="C43822A4" w:tentative="1">
      <w:start w:val="1"/>
      <w:numFmt w:val="lowerLetter"/>
      <w:lvlText w:val="%5."/>
      <w:lvlJc w:val="left"/>
      <w:pPr>
        <w:ind w:left="3456" w:hanging="360"/>
      </w:pPr>
    </w:lvl>
    <w:lvl w:ilvl="5" w:tplc="60B46114" w:tentative="1">
      <w:start w:val="1"/>
      <w:numFmt w:val="lowerRoman"/>
      <w:lvlText w:val="%6."/>
      <w:lvlJc w:val="right"/>
      <w:pPr>
        <w:ind w:left="4176" w:hanging="180"/>
      </w:pPr>
    </w:lvl>
    <w:lvl w:ilvl="6" w:tplc="C13C9586" w:tentative="1">
      <w:start w:val="1"/>
      <w:numFmt w:val="decimal"/>
      <w:lvlText w:val="%7."/>
      <w:lvlJc w:val="left"/>
      <w:pPr>
        <w:ind w:left="4896" w:hanging="360"/>
      </w:pPr>
    </w:lvl>
    <w:lvl w:ilvl="7" w:tplc="B08A37D4" w:tentative="1">
      <w:start w:val="1"/>
      <w:numFmt w:val="lowerLetter"/>
      <w:lvlText w:val="%8."/>
      <w:lvlJc w:val="left"/>
      <w:pPr>
        <w:ind w:left="5616" w:hanging="360"/>
      </w:pPr>
    </w:lvl>
    <w:lvl w:ilvl="8" w:tplc="13DC1B32" w:tentative="1">
      <w:start w:val="1"/>
      <w:numFmt w:val="lowerRoman"/>
      <w:lvlText w:val="%9."/>
      <w:lvlJc w:val="right"/>
      <w:pPr>
        <w:ind w:left="6336" w:hanging="180"/>
      </w:pPr>
    </w:lvl>
  </w:abstractNum>
  <w:abstractNum w:abstractNumId="35" w15:restartNumberingAfterBreak="0">
    <w:nsid w:val="6A3003DB"/>
    <w:multiLevelType w:val="hybridMultilevel"/>
    <w:tmpl w:val="31586B36"/>
    <w:lvl w:ilvl="0" w:tplc="7EDC64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C402E6"/>
    <w:multiLevelType w:val="hybridMultilevel"/>
    <w:tmpl w:val="54EA2C1C"/>
    <w:lvl w:ilvl="0" w:tplc="50A8A9CC">
      <w:start w:val="1"/>
      <w:numFmt w:val="lowerLetter"/>
      <w:lvlText w:val="%1."/>
      <w:lvlJc w:val="left"/>
      <w:pPr>
        <w:ind w:left="720" w:hanging="360"/>
      </w:pPr>
      <w:rPr>
        <w:rFonts w:ascii="Times New Roman" w:eastAsia="SimSun" w:hAnsi="Times New Roman" w:cs="Times New Roman"/>
      </w:rPr>
    </w:lvl>
    <w:lvl w:ilvl="1" w:tplc="93186832" w:tentative="1">
      <w:start w:val="1"/>
      <w:numFmt w:val="lowerLetter"/>
      <w:lvlText w:val="%2."/>
      <w:lvlJc w:val="left"/>
      <w:pPr>
        <w:ind w:left="1440" w:hanging="360"/>
      </w:pPr>
    </w:lvl>
    <w:lvl w:ilvl="2" w:tplc="CADE4FF6" w:tentative="1">
      <w:start w:val="1"/>
      <w:numFmt w:val="lowerRoman"/>
      <w:lvlText w:val="%3."/>
      <w:lvlJc w:val="right"/>
      <w:pPr>
        <w:ind w:left="2160" w:hanging="180"/>
      </w:pPr>
    </w:lvl>
    <w:lvl w:ilvl="3" w:tplc="027A6922" w:tentative="1">
      <w:start w:val="1"/>
      <w:numFmt w:val="decimal"/>
      <w:lvlText w:val="%4."/>
      <w:lvlJc w:val="left"/>
      <w:pPr>
        <w:ind w:left="2880" w:hanging="360"/>
      </w:pPr>
    </w:lvl>
    <w:lvl w:ilvl="4" w:tplc="B84480B4" w:tentative="1">
      <w:start w:val="1"/>
      <w:numFmt w:val="lowerLetter"/>
      <w:lvlText w:val="%5."/>
      <w:lvlJc w:val="left"/>
      <w:pPr>
        <w:ind w:left="3600" w:hanging="360"/>
      </w:pPr>
    </w:lvl>
    <w:lvl w:ilvl="5" w:tplc="048A745A" w:tentative="1">
      <w:start w:val="1"/>
      <w:numFmt w:val="lowerRoman"/>
      <w:lvlText w:val="%6."/>
      <w:lvlJc w:val="right"/>
      <w:pPr>
        <w:ind w:left="4320" w:hanging="180"/>
      </w:pPr>
    </w:lvl>
    <w:lvl w:ilvl="6" w:tplc="0A386A64" w:tentative="1">
      <w:start w:val="1"/>
      <w:numFmt w:val="decimal"/>
      <w:lvlText w:val="%7."/>
      <w:lvlJc w:val="left"/>
      <w:pPr>
        <w:ind w:left="5040" w:hanging="360"/>
      </w:pPr>
    </w:lvl>
    <w:lvl w:ilvl="7" w:tplc="F142F6EE" w:tentative="1">
      <w:start w:val="1"/>
      <w:numFmt w:val="lowerLetter"/>
      <w:lvlText w:val="%8."/>
      <w:lvlJc w:val="left"/>
      <w:pPr>
        <w:ind w:left="5760" w:hanging="360"/>
      </w:pPr>
    </w:lvl>
    <w:lvl w:ilvl="8" w:tplc="C2469732" w:tentative="1">
      <w:start w:val="1"/>
      <w:numFmt w:val="lowerRoman"/>
      <w:lvlText w:val="%9."/>
      <w:lvlJc w:val="right"/>
      <w:pPr>
        <w:ind w:left="6480" w:hanging="180"/>
      </w:pPr>
    </w:lvl>
  </w:abstractNum>
  <w:abstractNum w:abstractNumId="37" w15:restartNumberingAfterBreak="0">
    <w:nsid w:val="701C4458"/>
    <w:multiLevelType w:val="multilevel"/>
    <w:tmpl w:val="719E447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b w:val="0"/>
        <w:bCs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8" w15:restartNumberingAfterBreak="0">
    <w:nsid w:val="759C2E0D"/>
    <w:multiLevelType w:val="hybridMultilevel"/>
    <w:tmpl w:val="E1063E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6D0A38"/>
    <w:multiLevelType w:val="hybridMultilevel"/>
    <w:tmpl w:val="A8C64B58"/>
    <w:lvl w:ilvl="0" w:tplc="DBF60C5C">
      <w:start w:val="1"/>
      <w:numFmt w:val="decimal"/>
      <w:lvlText w:val="%1."/>
      <w:lvlJc w:val="left"/>
      <w:pPr>
        <w:ind w:left="576" w:hanging="360"/>
      </w:pPr>
      <w:rPr>
        <w:rFonts w:hint="default"/>
        <w:i/>
        <w:iCs/>
      </w:rPr>
    </w:lvl>
    <w:lvl w:ilvl="1" w:tplc="5380D3C8" w:tentative="1">
      <w:start w:val="1"/>
      <w:numFmt w:val="lowerLetter"/>
      <w:lvlText w:val="%2."/>
      <w:lvlJc w:val="left"/>
      <w:pPr>
        <w:ind w:left="1296" w:hanging="360"/>
      </w:pPr>
    </w:lvl>
    <w:lvl w:ilvl="2" w:tplc="417492CA" w:tentative="1">
      <w:start w:val="1"/>
      <w:numFmt w:val="lowerRoman"/>
      <w:lvlText w:val="%3."/>
      <w:lvlJc w:val="right"/>
      <w:pPr>
        <w:ind w:left="2016" w:hanging="180"/>
      </w:pPr>
    </w:lvl>
    <w:lvl w:ilvl="3" w:tplc="C1EE6BA8" w:tentative="1">
      <w:start w:val="1"/>
      <w:numFmt w:val="decimal"/>
      <w:lvlText w:val="%4."/>
      <w:lvlJc w:val="left"/>
      <w:pPr>
        <w:ind w:left="2736" w:hanging="360"/>
      </w:pPr>
    </w:lvl>
    <w:lvl w:ilvl="4" w:tplc="8DBAA9AC" w:tentative="1">
      <w:start w:val="1"/>
      <w:numFmt w:val="lowerLetter"/>
      <w:lvlText w:val="%5."/>
      <w:lvlJc w:val="left"/>
      <w:pPr>
        <w:ind w:left="3456" w:hanging="360"/>
      </w:pPr>
    </w:lvl>
    <w:lvl w:ilvl="5" w:tplc="D1960CD2" w:tentative="1">
      <w:start w:val="1"/>
      <w:numFmt w:val="lowerRoman"/>
      <w:lvlText w:val="%6."/>
      <w:lvlJc w:val="right"/>
      <w:pPr>
        <w:ind w:left="4176" w:hanging="180"/>
      </w:pPr>
    </w:lvl>
    <w:lvl w:ilvl="6" w:tplc="39B68200" w:tentative="1">
      <w:start w:val="1"/>
      <w:numFmt w:val="decimal"/>
      <w:lvlText w:val="%7."/>
      <w:lvlJc w:val="left"/>
      <w:pPr>
        <w:ind w:left="4896" w:hanging="360"/>
      </w:pPr>
    </w:lvl>
    <w:lvl w:ilvl="7" w:tplc="9B98A028" w:tentative="1">
      <w:start w:val="1"/>
      <w:numFmt w:val="lowerLetter"/>
      <w:lvlText w:val="%8."/>
      <w:lvlJc w:val="left"/>
      <w:pPr>
        <w:ind w:left="5616" w:hanging="360"/>
      </w:pPr>
    </w:lvl>
    <w:lvl w:ilvl="8" w:tplc="A044E720" w:tentative="1">
      <w:start w:val="1"/>
      <w:numFmt w:val="lowerRoman"/>
      <w:lvlText w:val="%9."/>
      <w:lvlJc w:val="right"/>
      <w:pPr>
        <w:ind w:left="6336" w:hanging="180"/>
      </w:pPr>
    </w:lvl>
  </w:abstractNum>
  <w:abstractNum w:abstractNumId="40" w15:restartNumberingAfterBreak="0">
    <w:nsid w:val="79B72665"/>
    <w:multiLevelType w:val="hybridMultilevel"/>
    <w:tmpl w:val="186C5082"/>
    <w:lvl w:ilvl="0" w:tplc="3EB289E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1" w15:restartNumberingAfterBreak="0">
    <w:nsid w:val="7D1C7B51"/>
    <w:multiLevelType w:val="hybridMultilevel"/>
    <w:tmpl w:val="DEBC8B26"/>
    <w:lvl w:ilvl="0" w:tplc="5A6AF684">
      <w:start w:val="1"/>
      <w:numFmt w:val="lowerLetter"/>
      <w:lvlText w:val="%1."/>
      <w:lvlJc w:val="left"/>
      <w:pPr>
        <w:ind w:left="786" w:hanging="360"/>
      </w:pPr>
      <w:rPr>
        <w:rFonts w:eastAsia="Times New Roman"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2" w15:restartNumberingAfterBreak="0">
    <w:nsid w:val="7EAC63BB"/>
    <w:multiLevelType w:val="multilevel"/>
    <w:tmpl w:val="A3E61A68"/>
    <w:lvl w:ilvl="0">
      <w:start w:val="1"/>
      <w:numFmt w:val="decimal"/>
      <w:lvlText w:val="%1."/>
      <w:lvlJc w:val="left"/>
      <w:pPr>
        <w:ind w:left="1287" w:hanging="360"/>
      </w:pPr>
      <w:rPr>
        <w:rFonts w:hint="default"/>
      </w:rPr>
    </w:lvl>
    <w:lvl w:ilvl="1">
      <w:start w:val="8"/>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num w:numId="1" w16cid:durableId="1945267167">
    <w:abstractNumId w:val="1"/>
  </w:num>
  <w:num w:numId="2" w16cid:durableId="315306577">
    <w:abstractNumId w:val="25"/>
  </w:num>
  <w:num w:numId="3" w16cid:durableId="1687244095">
    <w:abstractNumId w:val="32"/>
  </w:num>
  <w:num w:numId="4" w16cid:durableId="247274284">
    <w:abstractNumId w:val="39"/>
  </w:num>
  <w:num w:numId="5" w16cid:durableId="100925978">
    <w:abstractNumId w:val="34"/>
  </w:num>
  <w:num w:numId="6" w16cid:durableId="935939486">
    <w:abstractNumId w:val="36"/>
  </w:num>
  <w:num w:numId="7" w16cid:durableId="663044497">
    <w:abstractNumId w:val="20"/>
  </w:num>
  <w:num w:numId="8" w16cid:durableId="148643272">
    <w:abstractNumId w:val="29"/>
  </w:num>
  <w:num w:numId="9" w16cid:durableId="16010312">
    <w:abstractNumId w:val="22"/>
  </w:num>
  <w:num w:numId="10" w16cid:durableId="100153208">
    <w:abstractNumId w:val="35"/>
  </w:num>
  <w:num w:numId="11" w16cid:durableId="211697955">
    <w:abstractNumId w:val="11"/>
  </w:num>
  <w:num w:numId="12" w16cid:durableId="56444379">
    <w:abstractNumId w:val="18"/>
  </w:num>
  <w:num w:numId="13" w16cid:durableId="1902403364">
    <w:abstractNumId w:val="41"/>
  </w:num>
  <w:num w:numId="14" w16cid:durableId="1113868220">
    <w:abstractNumId w:val="28"/>
  </w:num>
  <w:num w:numId="15" w16cid:durableId="394353071">
    <w:abstractNumId w:val="16"/>
  </w:num>
  <w:num w:numId="16" w16cid:durableId="445655435">
    <w:abstractNumId w:val="27"/>
  </w:num>
  <w:num w:numId="17" w16cid:durableId="1252814955">
    <w:abstractNumId w:val="40"/>
  </w:num>
  <w:num w:numId="18" w16cid:durableId="1371342632">
    <w:abstractNumId w:val="31"/>
  </w:num>
  <w:num w:numId="19" w16cid:durableId="2019309710">
    <w:abstractNumId w:val="13"/>
  </w:num>
  <w:num w:numId="20" w16cid:durableId="1733966882">
    <w:abstractNumId w:val="19"/>
  </w:num>
  <w:num w:numId="21" w16cid:durableId="735784423">
    <w:abstractNumId w:val="15"/>
  </w:num>
  <w:num w:numId="22" w16cid:durableId="494881063">
    <w:abstractNumId w:val="21"/>
  </w:num>
  <w:num w:numId="23" w16cid:durableId="285163243">
    <w:abstractNumId w:val="12"/>
  </w:num>
  <w:num w:numId="24" w16cid:durableId="1315766484">
    <w:abstractNumId w:val="4"/>
  </w:num>
  <w:num w:numId="25" w16cid:durableId="1216896024">
    <w:abstractNumId w:val="23"/>
  </w:num>
  <w:num w:numId="26" w16cid:durableId="1054086807">
    <w:abstractNumId w:val="10"/>
  </w:num>
  <w:num w:numId="27" w16cid:durableId="1784567979">
    <w:abstractNumId w:val="30"/>
  </w:num>
  <w:num w:numId="28" w16cid:durableId="305017549">
    <w:abstractNumId w:val="24"/>
  </w:num>
  <w:num w:numId="29" w16cid:durableId="1159466753">
    <w:abstractNumId w:val="8"/>
  </w:num>
  <w:num w:numId="30" w16cid:durableId="584724210">
    <w:abstractNumId w:val="0"/>
  </w:num>
  <w:num w:numId="31" w16cid:durableId="1263730792">
    <w:abstractNumId w:val="33"/>
  </w:num>
  <w:num w:numId="32" w16cid:durableId="1479297078">
    <w:abstractNumId w:val="3"/>
  </w:num>
  <w:num w:numId="33" w16cid:durableId="923952478">
    <w:abstractNumId w:val="7"/>
  </w:num>
  <w:num w:numId="34" w16cid:durableId="1993946162">
    <w:abstractNumId w:val="5"/>
  </w:num>
  <w:num w:numId="35" w16cid:durableId="1283924040">
    <w:abstractNumId w:val="17"/>
  </w:num>
  <w:num w:numId="36" w16cid:durableId="670255092">
    <w:abstractNumId w:val="9"/>
  </w:num>
  <w:num w:numId="37" w16cid:durableId="181819079">
    <w:abstractNumId w:val="2"/>
  </w:num>
  <w:num w:numId="38" w16cid:durableId="1304388742">
    <w:abstractNumId w:val="6"/>
  </w:num>
  <w:num w:numId="39" w16cid:durableId="1869177691">
    <w:abstractNumId w:val="38"/>
  </w:num>
  <w:num w:numId="40" w16cid:durableId="1690716735">
    <w:abstractNumId w:val="14"/>
  </w:num>
  <w:num w:numId="41" w16cid:durableId="1173911537">
    <w:abstractNumId w:val="37"/>
  </w:num>
  <w:num w:numId="42" w16cid:durableId="1268807769">
    <w:abstractNumId w:val="42"/>
  </w:num>
  <w:num w:numId="43" w16cid:durableId="597324695">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691"/>
    <w:rsid w:val="00003D30"/>
    <w:rsid w:val="00011E15"/>
    <w:rsid w:val="0002371A"/>
    <w:rsid w:val="000366B4"/>
    <w:rsid w:val="00055910"/>
    <w:rsid w:val="00071D3F"/>
    <w:rsid w:val="00073E85"/>
    <w:rsid w:val="000752C1"/>
    <w:rsid w:val="000C7890"/>
    <w:rsid w:val="000D12FA"/>
    <w:rsid w:val="000D151F"/>
    <w:rsid w:val="000D59E3"/>
    <w:rsid w:val="000D6AF3"/>
    <w:rsid w:val="000E4044"/>
    <w:rsid w:val="00101DC0"/>
    <w:rsid w:val="00105772"/>
    <w:rsid w:val="001157E9"/>
    <w:rsid w:val="00132DAF"/>
    <w:rsid w:val="001470CF"/>
    <w:rsid w:val="00166681"/>
    <w:rsid w:val="00166EB5"/>
    <w:rsid w:val="001923EB"/>
    <w:rsid w:val="001A0859"/>
    <w:rsid w:val="001B37C2"/>
    <w:rsid w:val="001B435E"/>
    <w:rsid w:val="001D7B4D"/>
    <w:rsid w:val="001E1BE5"/>
    <w:rsid w:val="001E52BE"/>
    <w:rsid w:val="001E5D1B"/>
    <w:rsid w:val="00214EF2"/>
    <w:rsid w:val="00216224"/>
    <w:rsid w:val="002210BF"/>
    <w:rsid w:val="00246FD6"/>
    <w:rsid w:val="00251E7D"/>
    <w:rsid w:val="00260CB0"/>
    <w:rsid w:val="00283B0A"/>
    <w:rsid w:val="00293816"/>
    <w:rsid w:val="00294D7D"/>
    <w:rsid w:val="002A21FE"/>
    <w:rsid w:val="002D166C"/>
    <w:rsid w:val="002D6CC7"/>
    <w:rsid w:val="002E0E95"/>
    <w:rsid w:val="002E190B"/>
    <w:rsid w:val="002E345E"/>
    <w:rsid w:val="002E436C"/>
    <w:rsid w:val="002E75E9"/>
    <w:rsid w:val="002F3AEC"/>
    <w:rsid w:val="00304121"/>
    <w:rsid w:val="003042D6"/>
    <w:rsid w:val="00305562"/>
    <w:rsid w:val="00321462"/>
    <w:rsid w:val="003226F3"/>
    <w:rsid w:val="003331D1"/>
    <w:rsid w:val="003401B6"/>
    <w:rsid w:val="00344640"/>
    <w:rsid w:val="00347B61"/>
    <w:rsid w:val="00350143"/>
    <w:rsid w:val="00350C1C"/>
    <w:rsid w:val="003629BD"/>
    <w:rsid w:val="00364198"/>
    <w:rsid w:val="00365C6F"/>
    <w:rsid w:val="00371CF2"/>
    <w:rsid w:val="003740DB"/>
    <w:rsid w:val="0037504D"/>
    <w:rsid w:val="00384EF9"/>
    <w:rsid w:val="0039038E"/>
    <w:rsid w:val="003A3CD8"/>
    <w:rsid w:val="003B3B17"/>
    <w:rsid w:val="003B41B6"/>
    <w:rsid w:val="003C3766"/>
    <w:rsid w:val="003C3A0A"/>
    <w:rsid w:val="003C3D39"/>
    <w:rsid w:val="003D0FDF"/>
    <w:rsid w:val="003D7A0C"/>
    <w:rsid w:val="003E66EF"/>
    <w:rsid w:val="003F1579"/>
    <w:rsid w:val="003F271C"/>
    <w:rsid w:val="003F61A9"/>
    <w:rsid w:val="00401CAA"/>
    <w:rsid w:val="0042240E"/>
    <w:rsid w:val="004246D9"/>
    <w:rsid w:val="004343E7"/>
    <w:rsid w:val="00435AFB"/>
    <w:rsid w:val="004675FA"/>
    <w:rsid w:val="0048432B"/>
    <w:rsid w:val="004942C3"/>
    <w:rsid w:val="004A0EB2"/>
    <w:rsid w:val="004A4683"/>
    <w:rsid w:val="004B3C76"/>
    <w:rsid w:val="004B5080"/>
    <w:rsid w:val="004C03F1"/>
    <w:rsid w:val="004D3167"/>
    <w:rsid w:val="004D41F3"/>
    <w:rsid w:val="004E6AF0"/>
    <w:rsid w:val="00501CA7"/>
    <w:rsid w:val="00512FD7"/>
    <w:rsid w:val="0052012D"/>
    <w:rsid w:val="0053615E"/>
    <w:rsid w:val="00554920"/>
    <w:rsid w:val="005677B3"/>
    <w:rsid w:val="005731AA"/>
    <w:rsid w:val="00575C1F"/>
    <w:rsid w:val="0058696C"/>
    <w:rsid w:val="00594117"/>
    <w:rsid w:val="00594531"/>
    <w:rsid w:val="005A1F26"/>
    <w:rsid w:val="005B47FE"/>
    <w:rsid w:val="005B72D4"/>
    <w:rsid w:val="005C1EF0"/>
    <w:rsid w:val="005C540E"/>
    <w:rsid w:val="005D6691"/>
    <w:rsid w:val="005D7D74"/>
    <w:rsid w:val="005E33B2"/>
    <w:rsid w:val="00602D5B"/>
    <w:rsid w:val="006141A5"/>
    <w:rsid w:val="00615B6E"/>
    <w:rsid w:val="00643CEE"/>
    <w:rsid w:val="006443AB"/>
    <w:rsid w:val="00651AE4"/>
    <w:rsid w:val="00693FE1"/>
    <w:rsid w:val="006C35F1"/>
    <w:rsid w:val="006C3C38"/>
    <w:rsid w:val="006C62CD"/>
    <w:rsid w:val="006C6AF1"/>
    <w:rsid w:val="006E1137"/>
    <w:rsid w:val="006F09D9"/>
    <w:rsid w:val="0070488D"/>
    <w:rsid w:val="00704EC7"/>
    <w:rsid w:val="00713D64"/>
    <w:rsid w:val="00715A13"/>
    <w:rsid w:val="007176C3"/>
    <w:rsid w:val="00726F90"/>
    <w:rsid w:val="00736C6D"/>
    <w:rsid w:val="00741B90"/>
    <w:rsid w:val="00751172"/>
    <w:rsid w:val="00772638"/>
    <w:rsid w:val="00792464"/>
    <w:rsid w:val="007953BF"/>
    <w:rsid w:val="007C04DD"/>
    <w:rsid w:val="007C0D42"/>
    <w:rsid w:val="007D19DE"/>
    <w:rsid w:val="007E10B7"/>
    <w:rsid w:val="007E2ADD"/>
    <w:rsid w:val="007E33BB"/>
    <w:rsid w:val="007E5349"/>
    <w:rsid w:val="007E7389"/>
    <w:rsid w:val="007F2535"/>
    <w:rsid w:val="007F2CDB"/>
    <w:rsid w:val="007F5759"/>
    <w:rsid w:val="007F6A3E"/>
    <w:rsid w:val="00812110"/>
    <w:rsid w:val="008167E4"/>
    <w:rsid w:val="0082203D"/>
    <w:rsid w:val="00844665"/>
    <w:rsid w:val="00844C9D"/>
    <w:rsid w:val="00850675"/>
    <w:rsid w:val="00865376"/>
    <w:rsid w:val="00866D24"/>
    <w:rsid w:val="00877250"/>
    <w:rsid w:val="00886EF4"/>
    <w:rsid w:val="00893812"/>
    <w:rsid w:val="008942DB"/>
    <w:rsid w:val="00894EB4"/>
    <w:rsid w:val="00896691"/>
    <w:rsid w:val="008B1888"/>
    <w:rsid w:val="008D7D6B"/>
    <w:rsid w:val="008E0844"/>
    <w:rsid w:val="008E2B01"/>
    <w:rsid w:val="008E3265"/>
    <w:rsid w:val="008E3DCF"/>
    <w:rsid w:val="008F389A"/>
    <w:rsid w:val="009013DF"/>
    <w:rsid w:val="00910BC9"/>
    <w:rsid w:val="00923172"/>
    <w:rsid w:val="0093266F"/>
    <w:rsid w:val="00933626"/>
    <w:rsid w:val="00937034"/>
    <w:rsid w:val="00941601"/>
    <w:rsid w:val="009416CB"/>
    <w:rsid w:val="00942B11"/>
    <w:rsid w:val="00947288"/>
    <w:rsid w:val="00950AEA"/>
    <w:rsid w:val="0095336D"/>
    <w:rsid w:val="009574DF"/>
    <w:rsid w:val="00961538"/>
    <w:rsid w:val="00970A90"/>
    <w:rsid w:val="009772A5"/>
    <w:rsid w:val="009A3BC0"/>
    <w:rsid w:val="009C7E3F"/>
    <w:rsid w:val="009F0690"/>
    <w:rsid w:val="00A06F05"/>
    <w:rsid w:val="00A13C9F"/>
    <w:rsid w:val="00A153CF"/>
    <w:rsid w:val="00A17F7A"/>
    <w:rsid w:val="00A219BD"/>
    <w:rsid w:val="00A35EC3"/>
    <w:rsid w:val="00A3642C"/>
    <w:rsid w:val="00A55918"/>
    <w:rsid w:val="00A661E2"/>
    <w:rsid w:val="00A72E4D"/>
    <w:rsid w:val="00A760C4"/>
    <w:rsid w:val="00A91D2C"/>
    <w:rsid w:val="00AA1BF7"/>
    <w:rsid w:val="00AB0BEC"/>
    <w:rsid w:val="00AB28EC"/>
    <w:rsid w:val="00AD5D18"/>
    <w:rsid w:val="00AD7704"/>
    <w:rsid w:val="00AE1556"/>
    <w:rsid w:val="00AE33BF"/>
    <w:rsid w:val="00AE53A1"/>
    <w:rsid w:val="00AE5BAE"/>
    <w:rsid w:val="00AF660D"/>
    <w:rsid w:val="00AF72DD"/>
    <w:rsid w:val="00B1613F"/>
    <w:rsid w:val="00B441A3"/>
    <w:rsid w:val="00B70965"/>
    <w:rsid w:val="00B765FF"/>
    <w:rsid w:val="00B87A34"/>
    <w:rsid w:val="00BB01DC"/>
    <w:rsid w:val="00BB49B4"/>
    <w:rsid w:val="00BC6F73"/>
    <w:rsid w:val="00BD1C99"/>
    <w:rsid w:val="00BD7E9C"/>
    <w:rsid w:val="00BE39BB"/>
    <w:rsid w:val="00BF0247"/>
    <w:rsid w:val="00C02D02"/>
    <w:rsid w:val="00C02DB6"/>
    <w:rsid w:val="00C22FEB"/>
    <w:rsid w:val="00C25FA8"/>
    <w:rsid w:val="00C545F5"/>
    <w:rsid w:val="00C553F4"/>
    <w:rsid w:val="00C6072E"/>
    <w:rsid w:val="00C6581E"/>
    <w:rsid w:val="00C70470"/>
    <w:rsid w:val="00C72C3D"/>
    <w:rsid w:val="00C7429A"/>
    <w:rsid w:val="00C8345F"/>
    <w:rsid w:val="00C92B3F"/>
    <w:rsid w:val="00C959E0"/>
    <w:rsid w:val="00C96C7D"/>
    <w:rsid w:val="00CB5169"/>
    <w:rsid w:val="00CB78F2"/>
    <w:rsid w:val="00CD412A"/>
    <w:rsid w:val="00CD444F"/>
    <w:rsid w:val="00CD79E4"/>
    <w:rsid w:val="00CE448D"/>
    <w:rsid w:val="00D0145F"/>
    <w:rsid w:val="00D057DF"/>
    <w:rsid w:val="00D060D3"/>
    <w:rsid w:val="00D1029B"/>
    <w:rsid w:val="00D20FA7"/>
    <w:rsid w:val="00D27822"/>
    <w:rsid w:val="00D36457"/>
    <w:rsid w:val="00D443E5"/>
    <w:rsid w:val="00D4788E"/>
    <w:rsid w:val="00D631C5"/>
    <w:rsid w:val="00D63943"/>
    <w:rsid w:val="00D6792B"/>
    <w:rsid w:val="00D95C7D"/>
    <w:rsid w:val="00DA0599"/>
    <w:rsid w:val="00DA399E"/>
    <w:rsid w:val="00DA6C82"/>
    <w:rsid w:val="00DB1DF1"/>
    <w:rsid w:val="00DC0893"/>
    <w:rsid w:val="00DC5135"/>
    <w:rsid w:val="00DC5211"/>
    <w:rsid w:val="00DD02D7"/>
    <w:rsid w:val="00DE086A"/>
    <w:rsid w:val="00DE3E94"/>
    <w:rsid w:val="00DE582F"/>
    <w:rsid w:val="00DE5D8B"/>
    <w:rsid w:val="00DE7B2C"/>
    <w:rsid w:val="00E2008E"/>
    <w:rsid w:val="00E21BAF"/>
    <w:rsid w:val="00E3035D"/>
    <w:rsid w:val="00E5053E"/>
    <w:rsid w:val="00E529C1"/>
    <w:rsid w:val="00E5731A"/>
    <w:rsid w:val="00E606B9"/>
    <w:rsid w:val="00E7413B"/>
    <w:rsid w:val="00EA4B82"/>
    <w:rsid w:val="00EB2E54"/>
    <w:rsid w:val="00EB6F7A"/>
    <w:rsid w:val="00EC726B"/>
    <w:rsid w:val="00ED6F17"/>
    <w:rsid w:val="00EE134D"/>
    <w:rsid w:val="00EE5F1B"/>
    <w:rsid w:val="00EF1EB4"/>
    <w:rsid w:val="00F011DE"/>
    <w:rsid w:val="00F03F24"/>
    <w:rsid w:val="00F0614E"/>
    <w:rsid w:val="00F21EC6"/>
    <w:rsid w:val="00F2301F"/>
    <w:rsid w:val="00F255F8"/>
    <w:rsid w:val="00F37804"/>
    <w:rsid w:val="00F47D2B"/>
    <w:rsid w:val="00F514BF"/>
    <w:rsid w:val="00F57CE6"/>
    <w:rsid w:val="00F62236"/>
    <w:rsid w:val="00F6749E"/>
    <w:rsid w:val="00F711FA"/>
    <w:rsid w:val="00F713D7"/>
    <w:rsid w:val="00F726CC"/>
    <w:rsid w:val="00F77EC9"/>
    <w:rsid w:val="00F80DA0"/>
    <w:rsid w:val="00F93694"/>
    <w:rsid w:val="00F9413F"/>
    <w:rsid w:val="00FA3902"/>
    <w:rsid w:val="00FA4747"/>
    <w:rsid w:val="00FA5144"/>
    <w:rsid w:val="00FC2CD1"/>
    <w:rsid w:val="00FD0A90"/>
    <w:rsid w:val="00FE125F"/>
    <w:rsid w:val="00FE1E90"/>
    <w:rsid w:val="00FF1C62"/>
    <w:rsid w:val="00FF282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A2272"/>
  <w15:docId w15:val="{E9B5FE01-6530-0E48-B786-BE6EECDF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96691"/>
    <w:pPr>
      <w:spacing w:after="0" w:line="240" w:lineRule="auto"/>
    </w:pPr>
    <w:rPr>
      <w:rFonts w:ascii="Times New Roman" w:eastAsia="SimSun" w:hAnsi="Times New Roman" w:cs="Times New Roman"/>
      <w:sz w:val="24"/>
      <w:szCs w:val="24"/>
      <w:lang w:val="en-AU" w:eastAsia="zh-CN"/>
    </w:rPr>
  </w:style>
  <w:style w:type="paragraph" w:styleId="Heading1">
    <w:name w:val="heading 1"/>
    <w:basedOn w:val="Normal"/>
    <w:next w:val="Normal"/>
    <w:link w:val="Heading1Char"/>
    <w:uiPriority w:val="9"/>
    <w:qFormat/>
    <w:rsid w:val="0089669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5336D"/>
    <w:pPr>
      <w:keepNext/>
      <w:keepLines/>
      <w:spacing w:before="240" w:after="120" w:line="360" w:lineRule="auto"/>
      <w:ind w:left="576" w:hanging="576"/>
      <w:jc w:val="both"/>
      <w:outlineLvl w:val="1"/>
    </w:pPr>
    <w:rPr>
      <w:rFonts w:eastAsia="MS Gothic"/>
      <w:b/>
      <w:bCs/>
      <w:szCs w:val="26"/>
      <w:lang w:val="en-US" w:eastAsia="en-US"/>
    </w:rPr>
  </w:style>
  <w:style w:type="paragraph" w:styleId="Heading3">
    <w:name w:val="heading 3"/>
    <w:basedOn w:val="Normal"/>
    <w:next w:val="Normal"/>
    <w:link w:val="Heading3Char"/>
    <w:unhideWhenUsed/>
    <w:qFormat/>
    <w:rsid w:val="0095336D"/>
    <w:pPr>
      <w:keepNext/>
      <w:keepLines/>
      <w:spacing w:before="240" w:after="120" w:line="360" w:lineRule="auto"/>
      <w:ind w:left="720" w:hanging="720"/>
      <w:jc w:val="both"/>
      <w:outlineLvl w:val="2"/>
    </w:pPr>
    <w:rPr>
      <w:rFonts w:eastAsia="MS Gothic"/>
      <w:b/>
      <w:bCs/>
      <w:szCs w:val="22"/>
      <w:lang w:val="en-US" w:eastAsia="en-US"/>
    </w:rPr>
  </w:style>
  <w:style w:type="paragraph" w:styleId="Heading4">
    <w:name w:val="heading 4"/>
    <w:basedOn w:val="Normal"/>
    <w:next w:val="Normal"/>
    <w:link w:val="Heading4Char"/>
    <w:uiPriority w:val="9"/>
    <w:unhideWhenUsed/>
    <w:qFormat/>
    <w:rsid w:val="0095336D"/>
    <w:pPr>
      <w:keepNext/>
      <w:keepLines/>
      <w:spacing w:before="200" w:line="360" w:lineRule="auto"/>
      <w:ind w:left="864" w:hanging="864"/>
      <w:jc w:val="both"/>
      <w:outlineLvl w:val="3"/>
    </w:pPr>
    <w:rPr>
      <w:rFonts w:ascii="Cambria" w:eastAsia="MS Gothic" w:hAnsi="Cambria"/>
      <w:b/>
      <w:bCs/>
      <w:i/>
      <w:iCs/>
      <w:color w:val="4F81BD"/>
      <w:szCs w:val="22"/>
      <w:lang w:val="en-US" w:eastAsia="en-US"/>
    </w:rPr>
  </w:style>
  <w:style w:type="paragraph" w:styleId="Heading5">
    <w:name w:val="heading 5"/>
    <w:basedOn w:val="Normal"/>
    <w:next w:val="Normal"/>
    <w:link w:val="Heading5Char"/>
    <w:uiPriority w:val="9"/>
    <w:semiHidden/>
    <w:unhideWhenUsed/>
    <w:qFormat/>
    <w:rsid w:val="0095336D"/>
    <w:pPr>
      <w:keepNext/>
      <w:keepLines/>
      <w:spacing w:before="200" w:line="360" w:lineRule="auto"/>
      <w:ind w:left="1008" w:hanging="1008"/>
      <w:jc w:val="both"/>
      <w:outlineLvl w:val="4"/>
    </w:pPr>
    <w:rPr>
      <w:rFonts w:ascii="Cambria" w:eastAsia="MS Gothic" w:hAnsi="Cambria"/>
      <w:color w:val="243F60"/>
      <w:szCs w:val="22"/>
      <w:lang w:val="en-US" w:eastAsia="en-US"/>
    </w:rPr>
  </w:style>
  <w:style w:type="paragraph" w:styleId="Heading6">
    <w:name w:val="heading 6"/>
    <w:basedOn w:val="Normal"/>
    <w:next w:val="Normal"/>
    <w:link w:val="Heading6Char"/>
    <w:uiPriority w:val="9"/>
    <w:semiHidden/>
    <w:unhideWhenUsed/>
    <w:qFormat/>
    <w:rsid w:val="0095336D"/>
    <w:pPr>
      <w:keepNext/>
      <w:keepLines/>
      <w:spacing w:before="200" w:line="360" w:lineRule="auto"/>
      <w:ind w:left="1152" w:hanging="1152"/>
      <w:jc w:val="both"/>
      <w:outlineLvl w:val="5"/>
    </w:pPr>
    <w:rPr>
      <w:rFonts w:ascii="Cambria" w:eastAsia="MS Gothic" w:hAnsi="Cambria"/>
      <w:i/>
      <w:iCs/>
      <w:color w:val="243F60"/>
      <w:szCs w:val="22"/>
      <w:lang w:val="en-US" w:eastAsia="en-US"/>
    </w:rPr>
  </w:style>
  <w:style w:type="paragraph" w:styleId="Heading7">
    <w:name w:val="heading 7"/>
    <w:basedOn w:val="Normal"/>
    <w:next w:val="Normal"/>
    <w:link w:val="Heading7Char"/>
    <w:uiPriority w:val="9"/>
    <w:semiHidden/>
    <w:unhideWhenUsed/>
    <w:qFormat/>
    <w:rsid w:val="0095336D"/>
    <w:pPr>
      <w:keepNext/>
      <w:keepLines/>
      <w:spacing w:before="200" w:line="360" w:lineRule="auto"/>
      <w:ind w:left="1296" w:hanging="1296"/>
      <w:jc w:val="both"/>
      <w:outlineLvl w:val="6"/>
    </w:pPr>
    <w:rPr>
      <w:rFonts w:ascii="Cambria" w:eastAsia="MS Gothic" w:hAnsi="Cambria"/>
      <w:i/>
      <w:iCs/>
      <w:color w:val="404040"/>
      <w:szCs w:val="22"/>
      <w:lang w:val="en-US" w:eastAsia="en-US"/>
    </w:rPr>
  </w:style>
  <w:style w:type="paragraph" w:styleId="Heading8">
    <w:name w:val="heading 8"/>
    <w:basedOn w:val="Normal"/>
    <w:next w:val="Normal"/>
    <w:link w:val="Heading8Char"/>
    <w:uiPriority w:val="9"/>
    <w:semiHidden/>
    <w:unhideWhenUsed/>
    <w:qFormat/>
    <w:rsid w:val="0095336D"/>
    <w:pPr>
      <w:keepNext/>
      <w:keepLines/>
      <w:spacing w:before="200" w:line="360" w:lineRule="auto"/>
      <w:ind w:left="1440" w:hanging="1440"/>
      <w:jc w:val="both"/>
      <w:outlineLvl w:val="7"/>
    </w:pPr>
    <w:rPr>
      <w:rFonts w:ascii="Cambria" w:eastAsia="MS Gothic" w:hAnsi="Cambria"/>
      <w:color w:val="404040"/>
      <w:sz w:val="20"/>
      <w:szCs w:val="20"/>
      <w:lang w:val="en-US" w:eastAsia="en-US"/>
    </w:rPr>
  </w:style>
  <w:style w:type="paragraph" w:styleId="Heading9">
    <w:name w:val="heading 9"/>
    <w:basedOn w:val="Normal"/>
    <w:next w:val="Normal"/>
    <w:link w:val="Heading9Char"/>
    <w:uiPriority w:val="9"/>
    <w:semiHidden/>
    <w:unhideWhenUsed/>
    <w:qFormat/>
    <w:rsid w:val="0095336D"/>
    <w:pPr>
      <w:keepNext/>
      <w:keepLines/>
      <w:spacing w:before="200" w:line="360" w:lineRule="auto"/>
      <w:ind w:left="1584" w:hanging="1584"/>
      <w:jc w:val="both"/>
      <w:outlineLvl w:val="8"/>
    </w:pPr>
    <w:rPr>
      <w:rFonts w:ascii="Cambria" w:eastAsia="MS Gothic" w:hAnsi="Cambria"/>
      <w:i/>
      <w:iCs/>
      <w:color w:val="404040"/>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691"/>
    <w:rPr>
      <w:rFonts w:ascii="Arial" w:eastAsia="SimSun" w:hAnsi="Arial" w:cs="Arial"/>
      <w:b/>
      <w:bCs/>
      <w:kern w:val="32"/>
      <w:sz w:val="32"/>
      <w:szCs w:val="32"/>
      <w:lang w:val="en-AU" w:eastAsia="zh-CN"/>
    </w:rPr>
  </w:style>
  <w:style w:type="character" w:styleId="Hyperlink">
    <w:name w:val="Hyperlink"/>
    <w:uiPriority w:val="99"/>
    <w:rsid w:val="00896691"/>
    <w:rPr>
      <w:color w:val="0000FF"/>
      <w:u w:val="single"/>
    </w:rPr>
  </w:style>
  <w:style w:type="paragraph" w:styleId="ListParagraph">
    <w:name w:val="List Paragraph"/>
    <w:basedOn w:val="Normal"/>
    <w:link w:val="ListParagraphChar"/>
    <w:uiPriority w:val="1"/>
    <w:qFormat/>
    <w:rsid w:val="00896691"/>
    <w:pPr>
      <w:ind w:left="720"/>
    </w:pPr>
  </w:style>
  <w:style w:type="paragraph" w:styleId="NoSpacing">
    <w:name w:val="No Spacing"/>
    <w:link w:val="NoSpacingChar"/>
    <w:uiPriority w:val="1"/>
    <w:qFormat/>
    <w:rsid w:val="00896691"/>
    <w:pPr>
      <w:spacing w:after="0" w:line="240" w:lineRule="auto"/>
    </w:pPr>
    <w:rPr>
      <w:rFonts w:ascii="Calibri" w:eastAsia="Calibri" w:hAnsi="Calibri" w:cs="Times New Roman"/>
      <w:lang w:val="en-US"/>
    </w:rPr>
  </w:style>
  <w:style w:type="character" w:customStyle="1" w:styleId="ListParagraphChar">
    <w:name w:val="List Paragraph Char"/>
    <w:link w:val="ListParagraph"/>
    <w:uiPriority w:val="34"/>
    <w:rsid w:val="00896691"/>
    <w:rPr>
      <w:rFonts w:ascii="Times New Roman" w:eastAsia="SimSun" w:hAnsi="Times New Roman" w:cs="Times New Roman"/>
      <w:sz w:val="24"/>
      <w:szCs w:val="24"/>
      <w:lang w:val="en-AU" w:eastAsia="zh-CN"/>
    </w:rPr>
  </w:style>
  <w:style w:type="paragraph" w:styleId="BalloonText">
    <w:name w:val="Balloon Text"/>
    <w:basedOn w:val="Normal"/>
    <w:link w:val="BalloonTextChar"/>
    <w:uiPriority w:val="99"/>
    <w:semiHidden/>
    <w:unhideWhenUsed/>
    <w:rsid w:val="00896691"/>
    <w:rPr>
      <w:rFonts w:ascii="Tahoma" w:hAnsi="Tahoma" w:cs="Tahoma"/>
      <w:sz w:val="16"/>
      <w:szCs w:val="16"/>
    </w:rPr>
  </w:style>
  <w:style w:type="character" w:customStyle="1" w:styleId="BalloonTextChar">
    <w:name w:val="Balloon Text Char"/>
    <w:basedOn w:val="DefaultParagraphFont"/>
    <w:link w:val="BalloonText"/>
    <w:uiPriority w:val="99"/>
    <w:semiHidden/>
    <w:rsid w:val="00896691"/>
    <w:rPr>
      <w:rFonts w:ascii="Tahoma" w:eastAsia="SimSun" w:hAnsi="Tahoma" w:cs="Tahoma"/>
      <w:sz w:val="16"/>
      <w:szCs w:val="16"/>
      <w:lang w:val="en-AU" w:eastAsia="zh-CN"/>
    </w:rPr>
  </w:style>
  <w:style w:type="paragraph" w:customStyle="1" w:styleId="Judul1">
    <w:name w:val="Judul1"/>
    <w:basedOn w:val="Normal"/>
    <w:qFormat/>
    <w:rsid w:val="00896691"/>
    <w:pPr>
      <w:spacing w:line="259" w:lineRule="auto"/>
      <w:ind w:left="10" w:right="59"/>
      <w:jc w:val="center"/>
    </w:pPr>
    <w:rPr>
      <w:b/>
      <w:sz w:val="40"/>
    </w:rPr>
  </w:style>
  <w:style w:type="paragraph" w:customStyle="1" w:styleId="IEEEAbstractHeading">
    <w:name w:val="IEEE Abstract Heading"/>
    <w:basedOn w:val="Normal"/>
    <w:next w:val="Normal"/>
    <w:link w:val="IEEEAbstractHeadingChar"/>
    <w:rsid w:val="00FD0A90"/>
    <w:pPr>
      <w:adjustRightInd w:val="0"/>
      <w:snapToGrid w:val="0"/>
      <w:jc w:val="both"/>
    </w:pPr>
    <w:rPr>
      <w:b/>
      <w:i/>
      <w:sz w:val="18"/>
      <w:lang w:val="en-GB" w:eastAsia="en-GB"/>
    </w:rPr>
  </w:style>
  <w:style w:type="character" w:customStyle="1" w:styleId="IEEEAbstractHeadingChar">
    <w:name w:val="IEEE Abstract Heading Char"/>
    <w:link w:val="IEEEAbstractHeading"/>
    <w:rsid w:val="00FD0A90"/>
    <w:rPr>
      <w:rFonts w:ascii="Times New Roman" w:eastAsia="SimSun" w:hAnsi="Times New Roman" w:cs="Times New Roman"/>
      <w:b/>
      <w:i/>
      <w:sz w:val="18"/>
      <w:szCs w:val="24"/>
      <w:lang w:val="en-GB" w:eastAsia="en-GB"/>
    </w:rPr>
  </w:style>
  <w:style w:type="paragraph" w:customStyle="1" w:styleId="IEEEAuthorName">
    <w:name w:val="IEEE Author Name"/>
    <w:basedOn w:val="Normal"/>
    <w:next w:val="Normal"/>
    <w:rsid w:val="00FD0A90"/>
    <w:pPr>
      <w:adjustRightInd w:val="0"/>
      <w:snapToGrid w:val="0"/>
      <w:spacing w:before="120" w:after="120"/>
      <w:jc w:val="center"/>
    </w:pPr>
    <w:rPr>
      <w:rFonts w:eastAsia="Times New Roman"/>
      <w:sz w:val="22"/>
      <w:lang w:val="en-GB" w:eastAsia="en-GB"/>
    </w:rPr>
  </w:style>
  <w:style w:type="character" w:customStyle="1" w:styleId="NoSpacingChar">
    <w:name w:val="No Spacing Char"/>
    <w:basedOn w:val="DefaultParagraphFont"/>
    <w:link w:val="NoSpacing"/>
    <w:uiPriority w:val="1"/>
    <w:rsid w:val="00EC726B"/>
    <w:rPr>
      <w:rFonts w:ascii="Calibri" w:eastAsia="Calibri" w:hAnsi="Calibri" w:cs="Times New Roman"/>
      <w:lang w:val="en-US"/>
    </w:rPr>
  </w:style>
  <w:style w:type="character" w:customStyle="1" w:styleId="Heading2Char">
    <w:name w:val="Heading 2 Char"/>
    <w:basedOn w:val="DefaultParagraphFont"/>
    <w:link w:val="Heading2"/>
    <w:uiPriority w:val="9"/>
    <w:rsid w:val="0095336D"/>
    <w:rPr>
      <w:rFonts w:ascii="Times New Roman" w:eastAsia="MS Gothic" w:hAnsi="Times New Roman" w:cs="Times New Roman"/>
      <w:b/>
      <w:bCs/>
      <w:sz w:val="24"/>
      <w:szCs w:val="26"/>
      <w:lang w:val="en-US"/>
    </w:rPr>
  </w:style>
  <w:style w:type="character" w:customStyle="1" w:styleId="Heading3Char">
    <w:name w:val="Heading 3 Char"/>
    <w:basedOn w:val="DefaultParagraphFont"/>
    <w:link w:val="Heading3"/>
    <w:uiPriority w:val="9"/>
    <w:rsid w:val="0095336D"/>
    <w:rPr>
      <w:rFonts w:ascii="Times New Roman" w:eastAsia="MS Gothic" w:hAnsi="Times New Roman" w:cs="Times New Roman"/>
      <w:b/>
      <w:bCs/>
      <w:sz w:val="24"/>
      <w:lang w:val="en-US"/>
    </w:rPr>
  </w:style>
  <w:style w:type="character" w:customStyle="1" w:styleId="Heading4Char">
    <w:name w:val="Heading 4 Char"/>
    <w:basedOn w:val="DefaultParagraphFont"/>
    <w:link w:val="Heading4"/>
    <w:uiPriority w:val="9"/>
    <w:rsid w:val="0095336D"/>
    <w:rPr>
      <w:rFonts w:ascii="Cambria" w:eastAsia="MS Gothic" w:hAnsi="Cambria" w:cs="Times New Roman"/>
      <w:b/>
      <w:bCs/>
      <w:i/>
      <w:iCs/>
      <w:color w:val="4F81BD"/>
      <w:sz w:val="24"/>
      <w:lang w:val="en-US"/>
    </w:rPr>
  </w:style>
  <w:style w:type="character" w:customStyle="1" w:styleId="Heading5Char">
    <w:name w:val="Heading 5 Char"/>
    <w:basedOn w:val="DefaultParagraphFont"/>
    <w:link w:val="Heading5"/>
    <w:uiPriority w:val="9"/>
    <w:semiHidden/>
    <w:rsid w:val="0095336D"/>
    <w:rPr>
      <w:rFonts w:ascii="Cambria" w:eastAsia="MS Gothic" w:hAnsi="Cambria" w:cs="Times New Roman"/>
      <w:color w:val="243F60"/>
      <w:sz w:val="24"/>
      <w:lang w:val="en-US"/>
    </w:rPr>
  </w:style>
  <w:style w:type="character" w:customStyle="1" w:styleId="Heading6Char">
    <w:name w:val="Heading 6 Char"/>
    <w:basedOn w:val="DefaultParagraphFont"/>
    <w:link w:val="Heading6"/>
    <w:uiPriority w:val="9"/>
    <w:semiHidden/>
    <w:rsid w:val="0095336D"/>
    <w:rPr>
      <w:rFonts w:ascii="Cambria" w:eastAsia="MS Gothic" w:hAnsi="Cambria" w:cs="Times New Roman"/>
      <w:i/>
      <w:iCs/>
      <w:color w:val="243F60"/>
      <w:sz w:val="24"/>
      <w:lang w:val="en-US"/>
    </w:rPr>
  </w:style>
  <w:style w:type="character" w:customStyle="1" w:styleId="Heading7Char">
    <w:name w:val="Heading 7 Char"/>
    <w:basedOn w:val="DefaultParagraphFont"/>
    <w:link w:val="Heading7"/>
    <w:uiPriority w:val="9"/>
    <w:semiHidden/>
    <w:rsid w:val="0095336D"/>
    <w:rPr>
      <w:rFonts w:ascii="Cambria" w:eastAsia="MS Gothic" w:hAnsi="Cambria" w:cs="Times New Roman"/>
      <w:i/>
      <w:iCs/>
      <w:color w:val="404040"/>
      <w:sz w:val="24"/>
      <w:lang w:val="en-US"/>
    </w:rPr>
  </w:style>
  <w:style w:type="character" w:customStyle="1" w:styleId="Heading8Char">
    <w:name w:val="Heading 8 Char"/>
    <w:basedOn w:val="DefaultParagraphFont"/>
    <w:link w:val="Heading8"/>
    <w:uiPriority w:val="9"/>
    <w:semiHidden/>
    <w:rsid w:val="0095336D"/>
    <w:rPr>
      <w:rFonts w:ascii="Cambria" w:eastAsia="MS Gothic" w:hAnsi="Cambria" w:cs="Times New Roman"/>
      <w:color w:val="404040"/>
      <w:sz w:val="20"/>
      <w:szCs w:val="20"/>
      <w:lang w:val="en-US"/>
    </w:rPr>
  </w:style>
  <w:style w:type="character" w:customStyle="1" w:styleId="Heading9Char">
    <w:name w:val="Heading 9 Char"/>
    <w:basedOn w:val="DefaultParagraphFont"/>
    <w:link w:val="Heading9"/>
    <w:uiPriority w:val="9"/>
    <w:semiHidden/>
    <w:rsid w:val="0095336D"/>
    <w:rPr>
      <w:rFonts w:ascii="Cambria" w:eastAsia="MS Gothic" w:hAnsi="Cambria" w:cs="Times New Roman"/>
      <w:i/>
      <w:iCs/>
      <w:color w:val="404040"/>
      <w:sz w:val="20"/>
      <w:szCs w:val="20"/>
      <w:lang w:val="en-US"/>
    </w:rPr>
  </w:style>
  <w:style w:type="paragraph" w:styleId="BodyTextIndent">
    <w:name w:val="Body Text Indent"/>
    <w:basedOn w:val="Normal"/>
    <w:link w:val="BodyTextIndentChar"/>
    <w:uiPriority w:val="99"/>
    <w:semiHidden/>
    <w:unhideWhenUsed/>
    <w:rsid w:val="0095336D"/>
    <w:pPr>
      <w:spacing w:after="120" w:line="360" w:lineRule="auto"/>
      <w:ind w:left="283"/>
      <w:jc w:val="both"/>
    </w:pPr>
    <w:rPr>
      <w:rFonts w:eastAsia="Times New Roman"/>
      <w:szCs w:val="22"/>
      <w:lang w:val="en-US" w:eastAsia="en-US"/>
    </w:rPr>
  </w:style>
  <w:style w:type="character" w:customStyle="1" w:styleId="BodyTextIndentChar">
    <w:name w:val="Body Text Indent Char"/>
    <w:basedOn w:val="DefaultParagraphFont"/>
    <w:link w:val="BodyTextIndent"/>
    <w:uiPriority w:val="99"/>
    <w:semiHidden/>
    <w:rsid w:val="0095336D"/>
    <w:rPr>
      <w:rFonts w:ascii="Times New Roman" w:eastAsia="Times New Roman" w:hAnsi="Times New Roman" w:cs="Times New Roman"/>
      <w:sz w:val="24"/>
      <w:lang w:val="en-US"/>
    </w:rPr>
  </w:style>
  <w:style w:type="table" w:styleId="ColorfulGrid-Accent5">
    <w:name w:val="Colorful Grid Accent 5"/>
    <w:basedOn w:val="TableNormal"/>
    <w:uiPriority w:val="73"/>
    <w:rsid w:val="0095336D"/>
    <w:pPr>
      <w:spacing w:after="0" w:line="240" w:lineRule="auto"/>
    </w:pPr>
    <w:rPr>
      <w:rFonts w:ascii="Calibri" w:eastAsia="Times New Roman" w:hAnsi="Calibri" w:cs="Times New Roman"/>
      <w:color w:val="000000"/>
      <w:sz w:val="20"/>
      <w:szCs w:val="20"/>
      <w:lang w:val="en-US"/>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MediumGrid2-Accent5">
    <w:name w:val="Medium Grid 2 Accent 5"/>
    <w:basedOn w:val="TableNormal"/>
    <w:uiPriority w:val="68"/>
    <w:rsid w:val="0095336D"/>
    <w:pPr>
      <w:spacing w:after="0" w:line="240" w:lineRule="auto"/>
    </w:pPr>
    <w:rPr>
      <w:rFonts w:ascii="Cambria" w:eastAsia="MS Gothic" w:hAnsi="Cambria" w:cs="Times New Roman"/>
      <w:color w:val="000000"/>
      <w:sz w:val="20"/>
      <w:szCs w:val="2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paragraph" w:styleId="Header">
    <w:name w:val="header"/>
    <w:basedOn w:val="Normal"/>
    <w:link w:val="HeaderChar"/>
    <w:uiPriority w:val="99"/>
    <w:unhideWhenUsed/>
    <w:rsid w:val="0095336D"/>
    <w:pPr>
      <w:tabs>
        <w:tab w:val="center" w:pos="4513"/>
        <w:tab w:val="right" w:pos="9026"/>
      </w:tabs>
      <w:spacing w:after="200" w:line="276" w:lineRule="auto"/>
    </w:pPr>
    <w:rPr>
      <w:rFonts w:ascii="Calibri" w:eastAsia="Times New Roman" w:hAnsi="Calibri"/>
      <w:sz w:val="22"/>
      <w:szCs w:val="22"/>
      <w:lang w:val="id-ID" w:eastAsia="id-ID"/>
    </w:rPr>
  </w:style>
  <w:style w:type="character" w:customStyle="1" w:styleId="HeaderChar">
    <w:name w:val="Header Char"/>
    <w:basedOn w:val="DefaultParagraphFont"/>
    <w:link w:val="Header"/>
    <w:uiPriority w:val="99"/>
    <w:rsid w:val="0095336D"/>
    <w:rPr>
      <w:rFonts w:ascii="Calibri" w:eastAsia="Times New Roman" w:hAnsi="Calibri" w:cs="Times New Roman"/>
      <w:lang w:eastAsia="id-ID"/>
    </w:rPr>
  </w:style>
  <w:style w:type="paragraph" w:styleId="Footer">
    <w:name w:val="footer"/>
    <w:basedOn w:val="Normal"/>
    <w:link w:val="FooterChar"/>
    <w:uiPriority w:val="99"/>
    <w:unhideWhenUsed/>
    <w:rsid w:val="0095336D"/>
    <w:pPr>
      <w:tabs>
        <w:tab w:val="center" w:pos="4513"/>
        <w:tab w:val="right" w:pos="9026"/>
      </w:tabs>
      <w:spacing w:after="200" w:line="276" w:lineRule="auto"/>
    </w:pPr>
    <w:rPr>
      <w:rFonts w:ascii="Calibri" w:eastAsia="Times New Roman" w:hAnsi="Calibri"/>
      <w:sz w:val="22"/>
      <w:szCs w:val="22"/>
      <w:lang w:val="id-ID" w:eastAsia="id-ID"/>
    </w:rPr>
  </w:style>
  <w:style w:type="character" w:customStyle="1" w:styleId="FooterChar">
    <w:name w:val="Footer Char"/>
    <w:basedOn w:val="DefaultParagraphFont"/>
    <w:link w:val="Footer"/>
    <w:uiPriority w:val="99"/>
    <w:rsid w:val="0095336D"/>
    <w:rPr>
      <w:rFonts w:ascii="Calibri" w:eastAsia="Times New Roman" w:hAnsi="Calibri" w:cs="Times New Roman"/>
      <w:lang w:eastAsia="id-ID"/>
    </w:rPr>
  </w:style>
  <w:style w:type="table" w:styleId="TableGrid">
    <w:name w:val="Table Grid"/>
    <w:basedOn w:val="TableNormal"/>
    <w:uiPriority w:val="39"/>
    <w:rsid w:val="0095336D"/>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95336D"/>
    <w:rPr>
      <w:rFonts w:cs="Times New Roman"/>
      <w:color w:val="808080"/>
    </w:rPr>
  </w:style>
  <w:style w:type="character" w:styleId="PageNumber">
    <w:name w:val="page number"/>
    <w:basedOn w:val="DefaultParagraphFont"/>
    <w:uiPriority w:val="99"/>
    <w:semiHidden/>
    <w:unhideWhenUsed/>
    <w:rsid w:val="0095336D"/>
    <w:rPr>
      <w:rFonts w:cs="Times New Roman"/>
    </w:rPr>
  </w:style>
  <w:style w:type="paragraph" w:styleId="NormalWeb">
    <w:name w:val="Normal (Web)"/>
    <w:basedOn w:val="Normal"/>
    <w:uiPriority w:val="99"/>
    <w:unhideWhenUsed/>
    <w:rsid w:val="0095336D"/>
    <w:pPr>
      <w:spacing w:before="100" w:beforeAutospacing="1" w:after="100" w:afterAutospacing="1"/>
    </w:pPr>
    <w:rPr>
      <w:rFonts w:eastAsia="Times New Roman"/>
      <w:lang w:val="en-US" w:eastAsia="id-ID"/>
    </w:rPr>
  </w:style>
  <w:style w:type="paragraph" w:styleId="BodyTextIndent2">
    <w:name w:val="Body Text Indent 2"/>
    <w:basedOn w:val="Normal"/>
    <w:link w:val="BodyTextIndent2Char"/>
    <w:uiPriority w:val="99"/>
    <w:semiHidden/>
    <w:rsid w:val="0095336D"/>
    <w:pPr>
      <w:spacing w:line="360" w:lineRule="auto"/>
      <w:ind w:left="720" w:firstLine="720"/>
      <w:jc w:val="both"/>
    </w:pPr>
    <w:rPr>
      <w:rFonts w:eastAsia="Times New Roman"/>
      <w:lang w:val="en-US" w:eastAsia="en-US"/>
    </w:rPr>
  </w:style>
  <w:style w:type="character" w:customStyle="1" w:styleId="BodyTextIndent2Char">
    <w:name w:val="Body Text Indent 2 Char"/>
    <w:basedOn w:val="DefaultParagraphFont"/>
    <w:link w:val="BodyTextIndent2"/>
    <w:uiPriority w:val="99"/>
    <w:semiHidden/>
    <w:rsid w:val="0095336D"/>
    <w:rPr>
      <w:rFonts w:ascii="Times New Roman" w:eastAsia="Times New Roman" w:hAnsi="Times New Roman" w:cs="Times New Roman"/>
      <w:sz w:val="24"/>
      <w:szCs w:val="24"/>
      <w:lang w:val="en-US"/>
    </w:rPr>
  </w:style>
  <w:style w:type="character" w:customStyle="1" w:styleId="longtext">
    <w:name w:val="long_text"/>
    <w:rsid w:val="0095336D"/>
  </w:style>
  <w:style w:type="paragraph" w:styleId="BodyText">
    <w:name w:val="Body Text"/>
    <w:basedOn w:val="Normal"/>
    <w:link w:val="BodyTextChar"/>
    <w:uiPriority w:val="99"/>
    <w:semiHidden/>
    <w:unhideWhenUsed/>
    <w:rsid w:val="0095336D"/>
    <w:pPr>
      <w:spacing w:after="120" w:line="360" w:lineRule="auto"/>
      <w:jc w:val="both"/>
    </w:pPr>
    <w:rPr>
      <w:rFonts w:eastAsia="Times New Roman"/>
      <w:szCs w:val="22"/>
      <w:lang w:val="en-US" w:eastAsia="en-US"/>
    </w:rPr>
  </w:style>
  <w:style w:type="character" w:customStyle="1" w:styleId="BodyTextChar">
    <w:name w:val="Body Text Char"/>
    <w:basedOn w:val="DefaultParagraphFont"/>
    <w:link w:val="BodyText"/>
    <w:uiPriority w:val="99"/>
    <w:semiHidden/>
    <w:rsid w:val="0095336D"/>
    <w:rPr>
      <w:rFonts w:ascii="Times New Roman" w:eastAsia="Times New Roman" w:hAnsi="Times New Roman" w:cs="Times New Roman"/>
      <w:sz w:val="24"/>
      <w:lang w:val="en-US"/>
    </w:rPr>
  </w:style>
  <w:style w:type="paragraph" w:styleId="BodyTextIndent3">
    <w:name w:val="Body Text Indent 3"/>
    <w:basedOn w:val="Normal"/>
    <w:link w:val="BodyTextIndent3Char"/>
    <w:uiPriority w:val="99"/>
    <w:semiHidden/>
    <w:unhideWhenUsed/>
    <w:rsid w:val="0095336D"/>
    <w:pPr>
      <w:spacing w:after="120" w:line="360" w:lineRule="auto"/>
      <w:ind w:left="283"/>
      <w:jc w:val="both"/>
    </w:pPr>
    <w:rPr>
      <w:rFonts w:eastAsia="Times New Roman"/>
      <w:sz w:val="16"/>
      <w:szCs w:val="16"/>
      <w:lang w:val="en-US" w:eastAsia="en-US"/>
    </w:rPr>
  </w:style>
  <w:style w:type="character" w:customStyle="1" w:styleId="BodyTextIndent3Char">
    <w:name w:val="Body Text Indent 3 Char"/>
    <w:basedOn w:val="DefaultParagraphFont"/>
    <w:link w:val="BodyTextIndent3"/>
    <w:uiPriority w:val="99"/>
    <w:semiHidden/>
    <w:rsid w:val="0095336D"/>
    <w:rPr>
      <w:rFonts w:ascii="Times New Roman" w:eastAsia="Times New Roman" w:hAnsi="Times New Roman" w:cs="Times New Roman"/>
      <w:sz w:val="16"/>
      <w:szCs w:val="16"/>
      <w:lang w:val="en-US"/>
    </w:rPr>
  </w:style>
  <w:style w:type="table" w:styleId="LightShading-Accent4">
    <w:name w:val="Light Shading Accent 4"/>
    <w:basedOn w:val="TableNormal"/>
    <w:uiPriority w:val="60"/>
    <w:rsid w:val="0095336D"/>
    <w:pPr>
      <w:spacing w:after="0" w:line="240" w:lineRule="auto"/>
    </w:pPr>
    <w:rPr>
      <w:rFonts w:ascii="Calibri" w:eastAsia="Times New Roman" w:hAnsi="Calibri" w:cs="Times New Roman"/>
      <w:color w:val="5F497A"/>
      <w:sz w:val="20"/>
      <w:szCs w:val="20"/>
      <w:lang w:val="en-US"/>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5336D"/>
    <w:pPr>
      <w:spacing w:after="0" w:line="240" w:lineRule="auto"/>
    </w:pPr>
    <w:rPr>
      <w:rFonts w:ascii="Calibri" w:eastAsia="Times New Roman" w:hAnsi="Calibri" w:cs="Times New Roman"/>
      <w:color w:val="31849B"/>
      <w:sz w:val="20"/>
      <w:szCs w:val="20"/>
      <w:lang w:val="en-US"/>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MediumGrid1-Accent5">
    <w:name w:val="Medium Grid 1 Accent 5"/>
    <w:basedOn w:val="TableNormal"/>
    <w:uiPriority w:val="67"/>
    <w:rsid w:val="0095336D"/>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MediumList2-Accent5">
    <w:name w:val="Medium List 2 Accent 5"/>
    <w:basedOn w:val="TableNormal"/>
    <w:uiPriority w:val="66"/>
    <w:rsid w:val="0095336D"/>
    <w:pPr>
      <w:spacing w:after="0" w:line="240" w:lineRule="auto"/>
    </w:pPr>
    <w:rPr>
      <w:rFonts w:ascii="Cambria" w:eastAsia="MS Gothic" w:hAnsi="Cambria" w:cs="Times New Roman"/>
      <w:color w:val="000000"/>
      <w:sz w:val="20"/>
      <w:szCs w:val="20"/>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1-Accent5">
    <w:name w:val="Medium List 1 Accent 5"/>
    <w:basedOn w:val="TableNormal"/>
    <w:uiPriority w:val="65"/>
    <w:rsid w:val="0095336D"/>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4BACC6"/>
        <w:bottom w:val="single" w:sz="8" w:space="0" w:color="4BACC6"/>
      </w:tblBorders>
    </w:tblPr>
    <w:tblStylePr w:type="firstRow">
      <w:rPr>
        <w:rFonts w:ascii="Cambria" w:eastAsia="MS Gothic" w:hAnsi="Cambria"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LightGrid-Accent5">
    <w:name w:val="Light Grid Accent 5"/>
    <w:basedOn w:val="TableNormal"/>
    <w:uiPriority w:val="62"/>
    <w:rsid w:val="0095336D"/>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FollowedHyperlink">
    <w:name w:val="FollowedHyperlink"/>
    <w:basedOn w:val="DefaultParagraphFont"/>
    <w:uiPriority w:val="99"/>
    <w:semiHidden/>
    <w:unhideWhenUsed/>
    <w:rsid w:val="0095336D"/>
    <w:rPr>
      <w:rFonts w:cs="Times New Roman"/>
      <w:color w:val="800080" w:themeColor="followedHyperlink"/>
      <w:u w:val="single"/>
    </w:rPr>
  </w:style>
  <w:style w:type="character" w:customStyle="1" w:styleId="shorttext">
    <w:name w:val="short_text"/>
    <w:rsid w:val="0095336D"/>
  </w:style>
  <w:style w:type="paragraph" w:customStyle="1" w:styleId="IEEEHeading1">
    <w:name w:val="IEEE Heading 1"/>
    <w:basedOn w:val="Normal"/>
    <w:next w:val="Normal"/>
    <w:rsid w:val="001157E9"/>
    <w:pPr>
      <w:numPr>
        <w:numId w:val="1"/>
      </w:numPr>
      <w:adjustRightInd w:val="0"/>
      <w:snapToGrid w:val="0"/>
      <w:spacing w:before="180" w:after="60"/>
      <w:jc w:val="center"/>
    </w:pPr>
    <w:rPr>
      <w:smallCaps/>
      <w:sz w:val="20"/>
    </w:rPr>
  </w:style>
  <w:style w:type="paragraph" w:styleId="PlainText">
    <w:name w:val="Plain Text"/>
    <w:basedOn w:val="Normal"/>
    <w:link w:val="PlainTextChar"/>
    <w:unhideWhenUsed/>
    <w:rsid w:val="001157E9"/>
    <w:rPr>
      <w:rFonts w:ascii="Courier New" w:eastAsia="Times New Roman" w:hAnsi="Courier New" w:cs="Courier New"/>
      <w:sz w:val="20"/>
      <w:szCs w:val="20"/>
      <w:lang w:val="en-US" w:eastAsia="en-US"/>
    </w:rPr>
  </w:style>
  <w:style w:type="character" w:customStyle="1" w:styleId="PlainTextChar">
    <w:name w:val="Plain Text Char"/>
    <w:basedOn w:val="DefaultParagraphFont"/>
    <w:link w:val="PlainText"/>
    <w:rsid w:val="001157E9"/>
    <w:rPr>
      <w:rFonts w:ascii="Courier New" w:eastAsia="Times New Roman" w:hAnsi="Courier New" w:cs="Courier New"/>
      <w:sz w:val="20"/>
      <w:szCs w:val="20"/>
      <w:lang w:val="en-US"/>
    </w:rPr>
  </w:style>
  <w:style w:type="paragraph" w:customStyle="1" w:styleId="IEEEParagraph">
    <w:name w:val="IEEE Paragraph"/>
    <w:basedOn w:val="Normal"/>
    <w:link w:val="IEEEParagraphChar"/>
    <w:rsid w:val="001157E9"/>
    <w:pPr>
      <w:adjustRightInd w:val="0"/>
      <w:snapToGrid w:val="0"/>
      <w:ind w:firstLine="216"/>
      <w:jc w:val="both"/>
    </w:pPr>
  </w:style>
  <w:style w:type="character" w:customStyle="1" w:styleId="IEEEParagraphChar">
    <w:name w:val="IEEE Paragraph Char"/>
    <w:link w:val="IEEEParagraph"/>
    <w:rsid w:val="001157E9"/>
    <w:rPr>
      <w:rFonts w:ascii="Times New Roman" w:eastAsia="SimSun" w:hAnsi="Times New Roman" w:cs="Times New Roman"/>
      <w:sz w:val="24"/>
      <w:szCs w:val="24"/>
      <w:lang w:val="en-AU" w:eastAsia="zh-CN"/>
    </w:rPr>
  </w:style>
  <w:style w:type="paragraph" w:customStyle="1" w:styleId="IEEETableCaption">
    <w:name w:val="IEEE Table Caption"/>
    <w:basedOn w:val="Normal"/>
    <w:next w:val="IEEEParagraph"/>
    <w:rsid w:val="001157E9"/>
    <w:pPr>
      <w:spacing w:before="120" w:after="120"/>
      <w:jc w:val="center"/>
    </w:pPr>
    <w:rPr>
      <w:smallCaps/>
      <w:sz w:val="16"/>
    </w:rPr>
  </w:style>
  <w:style w:type="paragraph" w:customStyle="1" w:styleId="IEEEHeading2">
    <w:name w:val="IEEE Heading 2"/>
    <w:basedOn w:val="Normal"/>
    <w:next w:val="IEEEParagraph"/>
    <w:rsid w:val="00D4788E"/>
    <w:pPr>
      <w:numPr>
        <w:numId w:val="2"/>
      </w:numPr>
      <w:adjustRightInd w:val="0"/>
      <w:snapToGrid w:val="0"/>
      <w:spacing w:before="150" w:after="60"/>
    </w:pPr>
    <w:rPr>
      <w:i/>
      <w:sz w:val="20"/>
    </w:rPr>
  </w:style>
  <w:style w:type="paragraph" w:customStyle="1" w:styleId="Text">
    <w:name w:val="Text"/>
    <w:basedOn w:val="Normal"/>
    <w:rsid w:val="00BC6F73"/>
    <w:pPr>
      <w:widowControl w:val="0"/>
      <w:autoSpaceDE w:val="0"/>
      <w:autoSpaceDN w:val="0"/>
      <w:spacing w:line="252" w:lineRule="auto"/>
      <w:ind w:firstLine="202"/>
      <w:jc w:val="both"/>
    </w:pPr>
    <w:rPr>
      <w:rFonts w:eastAsia="Times New Roman"/>
      <w:sz w:val="20"/>
      <w:szCs w:val="20"/>
      <w:lang w:val="en-US" w:eastAsia="en-US"/>
    </w:rPr>
  </w:style>
  <w:style w:type="table" w:styleId="PlainTable2">
    <w:name w:val="Plain Table 2"/>
    <w:basedOn w:val="TableNormal"/>
    <w:uiPriority w:val="42"/>
    <w:rsid w:val="0084466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4466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3">
    <w:name w:val="Grid Table 3"/>
    <w:basedOn w:val="TableNormal"/>
    <w:uiPriority w:val="48"/>
    <w:rsid w:val="0084466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1Light">
    <w:name w:val="Grid Table 1 Light"/>
    <w:basedOn w:val="TableNormal"/>
    <w:uiPriority w:val="46"/>
    <w:rsid w:val="0084466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7Colorful">
    <w:name w:val="Grid Table 7 Colorful"/>
    <w:basedOn w:val="TableNormal"/>
    <w:uiPriority w:val="52"/>
    <w:rsid w:val="004343E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
    <w:name w:val="List Table 6 Colorful"/>
    <w:basedOn w:val="TableNormal"/>
    <w:uiPriority w:val="51"/>
    <w:rsid w:val="004343E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rzxr">
    <w:name w:val="lrzxr"/>
    <w:basedOn w:val="DefaultParagraphFont"/>
    <w:rsid w:val="00866D24"/>
  </w:style>
  <w:style w:type="paragraph" w:styleId="Caption">
    <w:name w:val="caption"/>
    <w:basedOn w:val="Normal"/>
    <w:next w:val="Normal"/>
    <w:uiPriority w:val="35"/>
    <w:unhideWhenUsed/>
    <w:qFormat/>
    <w:rsid w:val="00BF0247"/>
    <w:pPr>
      <w:spacing w:after="200"/>
    </w:pPr>
    <w:rPr>
      <w:rFonts w:eastAsiaTheme="minorHAnsi" w:cstheme="minorBidi"/>
      <w:i/>
      <w:iCs/>
      <w:color w:val="1F497D" w:themeColor="text2"/>
      <w:sz w:val="18"/>
      <w:szCs w:val="18"/>
      <w:lang w:val="id-ID" w:eastAsia="en-US"/>
    </w:rPr>
  </w:style>
  <w:style w:type="character" w:styleId="UnresolvedMention">
    <w:name w:val="Unresolved Mention"/>
    <w:basedOn w:val="DefaultParagraphFont"/>
    <w:uiPriority w:val="99"/>
    <w:rsid w:val="0042240E"/>
    <w:rPr>
      <w:color w:val="605E5C"/>
      <w:shd w:val="clear" w:color="auto" w:fill="E1DFDD"/>
    </w:rPr>
  </w:style>
  <w:style w:type="paragraph" w:styleId="Bibliography">
    <w:name w:val="Bibliography"/>
    <w:basedOn w:val="Normal"/>
    <w:next w:val="Normal"/>
    <w:uiPriority w:val="37"/>
    <w:unhideWhenUsed/>
    <w:rsid w:val="00961538"/>
  </w:style>
  <w:style w:type="paragraph" w:styleId="FootnoteText">
    <w:name w:val="footnote text"/>
    <w:basedOn w:val="Normal"/>
    <w:link w:val="FootnoteTextChar"/>
    <w:uiPriority w:val="99"/>
    <w:semiHidden/>
    <w:unhideWhenUsed/>
    <w:rsid w:val="00894EB4"/>
    <w:rPr>
      <w:sz w:val="20"/>
      <w:szCs w:val="20"/>
    </w:rPr>
  </w:style>
  <w:style w:type="character" w:customStyle="1" w:styleId="FootnoteTextChar">
    <w:name w:val="Footnote Text Char"/>
    <w:basedOn w:val="DefaultParagraphFont"/>
    <w:link w:val="FootnoteText"/>
    <w:uiPriority w:val="99"/>
    <w:semiHidden/>
    <w:rsid w:val="00894EB4"/>
    <w:rPr>
      <w:rFonts w:ascii="Times New Roman" w:eastAsia="SimSun" w:hAnsi="Times New Roman" w:cs="Times New Roman"/>
      <w:sz w:val="20"/>
      <w:szCs w:val="20"/>
      <w:lang w:val="en-AU" w:eastAsia="zh-CN"/>
    </w:rPr>
  </w:style>
  <w:style w:type="character" w:styleId="FootnoteReference">
    <w:name w:val="footnote reference"/>
    <w:basedOn w:val="DefaultParagraphFont"/>
    <w:uiPriority w:val="99"/>
    <w:semiHidden/>
    <w:unhideWhenUsed/>
    <w:rsid w:val="00894EB4"/>
    <w:rPr>
      <w:vertAlign w:val="superscript"/>
    </w:rPr>
  </w:style>
  <w:style w:type="paragraph" w:styleId="TOC6">
    <w:name w:val="toc 6"/>
    <w:basedOn w:val="Normal"/>
    <w:next w:val="Normal"/>
    <w:autoRedefine/>
    <w:uiPriority w:val="39"/>
    <w:unhideWhenUsed/>
    <w:rsid w:val="003A3CD8"/>
    <w:pPr>
      <w:spacing w:after="100" w:line="259" w:lineRule="auto"/>
      <w:ind w:left="1100"/>
    </w:pPr>
    <w:rPr>
      <w:rFonts w:asciiTheme="minorHAnsi" w:eastAsiaTheme="minorEastAsia" w:hAnsiTheme="minorHAnsi" w:cstheme="minorBidi"/>
      <w:kern w:val="2"/>
      <w:sz w:val="22"/>
      <w:szCs w:val="22"/>
      <w:lang w:val="en-US" w:eastAsia="en-US"/>
      <w14:ligatures w14:val="standardContextual"/>
    </w:rPr>
  </w:style>
  <w:style w:type="character" w:styleId="Strong">
    <w:name w:val="Strong"/>
    <w:basedOn w:val="DefaultParagraphFont"/>
    <w:uiPriority w:val="22"/>
    <w:qFormat/>
    <w:rsid w:val="002E75E9"/>
    <w:rPr>
      <w:b/>
      <w:bCs/>
    </w:rPr>
  </w:style>
  <w:style w:type="character" w:styleId="HTMLCode">
    <w:name w:val="HTML Code"/>
    <w:basedOn w:val="DefaultParagraphFont"/>
    <w:uiPriority w:val="99"/>
    <w:semiHidden/>
    <w:unhideWhenUsed/>
    <w:rsid w:val="00F03F2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microsoft.com/office/2007/relationships/hdphoto" Target="media/hdphoto2.wdp"/><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San21</b:Tag>
    <b:SourceType>JournalArticle</b:SourceType>
    <b:Guid>{4250BE2B-7604-314B-B0FE-36C94AAAD78A}</b:Guid>
    <b:Title>Implementasi Algoritma Cosine Similarity untuk Mendeteksi Kemiripan Topik Judul</b:Title>
    <b:JournalName>In Jecsit</b:JournalName>
    <b:Year>2021</b:Year>
    <b:Volume>I</b:Volume>
    <b:Issue>I</b:Issue>
    <b:Pages>51 - 56</b:Pages>
    <b:Author>
      <b:Author>
        <b:NameList>
          <b:Person>
            <b:Last>Saniati</b:Last>
            <b:Middle>H</b:Middle>
            <b:First>Sutikno</b:First>
          </b:Person>
        </b:NameList>
      </b:Author>
    </b:Author>
    <b:RefOrder>1</b:RefOrder>
  </b:Source>
  <b:Source>
    <b:Tag>Azm211</b:Tag>
    <b:SourceType>JournalArticle</b:SourceType>
    <b:Guid>{2212D2A9-F496-FB4E-8CFF-9C7FD0DC0E8F}</b:Guid>
    <b:Title>Analisis Tingkat Plagiasi Dokumen Skripsi Dengan Metode Cosine Similarity dan pembobotan tf-idf</b:Title>
    <b:JournalName>TEKNIMEDIA</b:JournalName>
    <b:Year>2021</b:Year>
    <b:Volume>II</b:Volume>
    <b:Issue>2</b:Issue>
    <b:Pages>90 - 95</b:Pages>
    <b:Author>
      <b:Author>
        <b:NameList>
          <b:Person>
            <b:Last>Azmi</b:Last>
            <b:First>M</b:First>
          </b:Person>
        </b:NameList>
      </b:Author>
    </b:Author>
    <b:RefOrder>2</b:RefOrder>
  </b:Source>
  <b:Source>
    <b:Tag>Her91</b:Tag>
    <b:SourceType>JournalArticle</b:SourceType>
    <b:Guid>{ABBD7CE7-BAF5-8242-B821-0D302CDF330E}</b:Guid>
    <b:Title>Analisa dan Perancangan Sistem Pendeteksi Plagiarisme Skripsi pada STMIK Insan Pembangunan Menggunakan Metode Cosine Similarity</b:Title>
    <b:JournalName>Jurnal IPSIKOM </b:JournalName>
    <b:Year>2021; 9(1): </b:Year>
    <b:Volume>IX</b:Volume>
    <b:Issue>1</b:Issue>
    <b:Pages>10-22</b:Pages>
    <b:Author>
      <b:Author>
        <b:NameList>
          <b:Person>
            <b:Last>Herlambang</b:Last>
            <b:First>Hery</b:First>
          </b:Person>
          <b:Person>
            <b:Last>Suwita</b:Last>
            <b:First>Jaka </b:First>
          </b:Person>
          <b:Person>
            <b:Last>Tiara</b:Last>
            <b:First>Beby </b:First>
          </b:Person>
        </b:NameList>
      </b:Author>
    </b:Author>
    <b:RefOrder>3</b:RefOrder>
  </b:Source>
  <b:Source>
    <b:Tag>Nug201</b:Tag>
    <b:SourceType>JournalArticle</b:SourceType>
    <b:Guid>{CDA2D147-958B-6642-93FA-FF3D3D88614E}</b:Guid>
    <b:Title>Penerapan Algoritma Cosine Similarity untuk Deteksi Kesamaan Konten pada Sistem Informasi Penelitian dan Pengabdian Kepada Masyarakat</b:Title>
    <b:JournalName>Jurnal Informatika Universitas Pamulang</b:JournalName>
    <b:Year>2020</b:Year>
    <b:Volume>X</b:Volume>
    <b:Issue>4</b:Issue>
    <b:Pages>529-536</b:Pages>
    <b:Author>
      <b:Author>
        <b:NameList>
          <b:Person>
            <b:Last>Nugroho</b:Last>
            <b:First>F. A</b:First>
          </b:Person>
          <b:Person>
            <b:Last>Septian</b:Last>
            <b:First>F</b:First>
          </b:Person>
          <b:Person>
            <b:Last>Pungkastyo</b:Last>
            <b:First>D.A</b:First>
          </b:Person>
          <b:Person>
            <b:Last>Riyanto</b:Last>
            <b:First>J</b:First>
          </b:Person>
        </b:NameList>
      </b:Author>
    </b:Author>
    <b:RefOrder>4</b:RefOrder>
  </b:Source>
  <b:Source>
    <b:Tag>Jon211</b:Tag>
    <b:SourceType>JournalArticle</b:SourceType>
    <b:Guid>{8FF4F081-EF9C-F942-99FC-B56B9077B98E}</b:Guid>
    <b:Title>Implementasi Metode Cosine Similarity dan Tf-Idf dalam Klasifikasi Pengaduan Masyarakat</b:Title>
    <b:JournalName>Jurnal Ilmiah Core IT: Community Research Information  Technology</b:JournalName>
    <b:Year>2021</b:Year>
    <b:Volume>X</b:Volume>
    <b:Issue>4</b:Issue>
    <b:Pages>51-58</b:Pages>
    <b:Author>
      <b:Author>
        <b:NameList>
          <b:Person>
            <b:Last>Joni</b:Last>
            <b:First>J</b:First>
          </b:Person>
          <b:Person>
            <b:Last>Halim</b:Last>
            <b:First>J</b:First>
          </b:Person>
        </b:NameList>
      </b:Author>
    </b:Author>
    <b:RefOrder>5</b:RefOrder>
  </b:Source>
  <b:Source>
    <b:Tag>Dwi231</b:Tag>
    <b:SourceType>JournalArticle</b:SourceType>
    <b:Guid>{3D0A6515-86D2-F145-9C3F-F19F9F470F8B}</b:Guid>
    <b:Title>Penerapan Metode Cosine Similarity dalam Mendeteksi Plagiarisme pada Jurnal</b:Title>
    <b:JournalName>Jurnal Format</b:JournalName>
    <b:Year>2023; </b:Year>
    <b:Volume>XII</b:Volume>
    <b:Issue>2</b:Issue>
    <b:Pages>142–150</b:Pages>
    <b:Author>
      <b:Author>
        <b:NameList>
          <b:Person>
            <b:Last>Dwiasnati</b:Last>
            <b:First>S</b:First>
          </b:Person>
          <b:Person>
            <b:Last>Fatonah</b:Last>
            <b:First>N .S</b:First>
          </b:Person>
        </b:NameList>
      </b:Author>
    </b:Author>
    <b:RefOrder>6</b:RefOrder>
  </b:Source>
  <b:Source>
    <b:Tag>San23</b:Tag>
    <b:SourceType>JournalArticle</b:SourceType>
    <b:Guid>{8EA883D7-76F0-1D4A-AE80-0640212ABE04}</b:Guid>
    <b:Title>Pengukuran Kemiripan Makna Menggunakan Cosine Similarity dan Basis Data Sinonim Kata</b:Title>
    <b:JournalName>JTII: Jurnal Teknologi Informasi dan Ilmu Komputer</b:JournalName>
    <b:Year>2023</b:Year>
    <b:Volume>X</b:Volume>
    <b:Issue>14</b:Issue>
    <b:Pages>747- 752</b:Pages>
    <b:Author>
      <b:Author>
        <b:NameList>
          <b:Person>
            <b:Last>Sanjaya</b:Last>
            <b:First>Ardi</b:First>
          </b:Person>
          <b:Person>
            <b:Last>Setiawan</b:Last>
            <b:First>Ahmad Bagus </b:First>
          </b:Person>
          <b:Person>
            <b:Last>Mahdiyah</b:Last>
            <b:First>Umi </b:First>
          </b:Person>
          <b:Person>
            <b:Last>Farida</b:Last>
            <b:First>Intan Nur </b:First>
          </b:Person>
          <b:Person>
            <b:Last>Prasetyo</b:Last>
            <b:First>Aprisa Risky </b:First>
          </b:Person>
        </b:NameList>
      </b:Author>
    </b:Author>
    <b:RefOrder>7</b:RefOrder>
  </b:Source>
  <b:Source>
    <b:Tag>Pam231</b:Tag>
    <b:SourceType>JournalArticle</b:SourceType>
    <b:Guid>{6D75731C-C7DC-1D4D-B317-9F8EB2039B62}</b:Guid>
    <b:Title>Analisis Kemiripan Model Proses Bisnis PMBoK dan Scrum menggunakan Metode Jaccard Coefficient Similarity dan Semantic Similarity</b:Title>
    <b:JournalName>ILKOMNIKA: Journal of Computer Science and Applied Informatics</b:JournalName>
    <b:Year>2023</b:Year>
    <b:Volume>V</b:Volume>
    <b:Issue>2</b:Issue>
    <b:Pages>53-64</b:Pages>
    <b:Author>
      <b:Author>
        <b:NameList>
          <b:Person>
            <b:Last>Pamungkas</b:Last>
            <b:First>S. M</b:First>
          </b:Person>
          <b:Person>
            <b:Last>Aqimuddin</b:Last>
            <b:First>I</b:First>
          </b:Person>
          <b:Person>
            <b:Last>Gunawan</b:Last>
            <b:First>C</b:First>
          </b:Person>
          <b:Person>
            <b:Last>Yaqin</b:Last>
            <b:First>M. A</b:First>
          </b:Person>
          <b:Person>
            <b:Last>Fauzan</b:Last>
            <b:First>A. C</b:First>
          </b:Person>
        </b:NameList>
      </b:Author>
    </b:Author>
    <b:RefOrder>8</b:RefOrder>
  </b:Source>
  <b:Source>
    <b:Tag>Ria232</b:Tag>
    <b:SourceType>JournalArticle</b:SourceType>
    <b:Guid>{50FE1B11-1344-D245-8E1B-01953A2BA23F}</b:Guid>
    <b:Title>Perbandingan Algoritma Edit Distance, Levenshtein Distance, Hamming Distance Jaccard Similarity dalam Mendeteksi String Matching</b:Title>
    <b:JournalName>JSI: Jurnal Sistem Informasi Universitas Suryadarma</b:JournalName>
    <b:Year>2023</b:Year>
    <b:Volume>X</b:Volume>
    <b:Issue>1</b:Issue>
    <b:Pages>305-314</b:Pages>
    <b:Author>
      <b:Author>
        <b:NameList>
          <b:Person>
            <b:Last>Rianti</b:Last>
            <b:First>S</b:First>
          </b:Person>
          <b:Person>
            <b:Last>Supono</b:Last>
            <b:First>R. A</b:First>
          </b:Person>
        </b:NameList>
      </b:Author>
    </b:Author>
    <b:RefOrder>9</b:RefOrder>
  </b:Source>
  <b:Source>
    <b:Tag>Ris221</b:Tag>
    <b:SourceType>JournalArticle</b:SourceType>
    <b:Guid>{0E3B9BC5-8F3F-EC4E-AF63-7D8C3DC4C133}</b:Guid>
    <b:Title>Implementasi Algoritma Text Mining dan Cosine Similarity untuk Desain Sistem Aspirasi Publik Berbasis Mobile</b:Title>
    <b:JournalName>Komputika: Jurnal Sistem Komputer</b:JournalName>
    <b:Year>2022</b:Year>
    <b:Volume>IX</b:Volume>
    <b:Issue>28</b:Issue>
    <b:Pages>169–176</b:Pages>
    <b:Author>
      <b:Author>
        <b:NameList>
          <b:Person>
            <b:Last>Rismayani</b:Last>
            <b:First>S.Y.H</b:First>
          </b:Person>
          <b:Person>
            <b:Last>Nirwana</b:Last>
          </b:Person>
          <b:Person>
            <b:Last>Darwansyah</b:Last>
            <b:First>T</b:First>
          </b:Person>
          <b:Person>
            <b:Last>Mansyur</b:Last>
            <b:First>I</b:First>
          </b:Person>
        </b:NameList>
      </b:Author>
    </b:Author>
    <b:RefOrder>10</b:RefOrder>
  </b:Source>
  <b:Source>
    <b:Tag>Man201</b:Tag>
    <b:SourceType>JournalArticle</b:SourceType>
    <b:Guid>{3E26A5AE-48E2-9C47-B666-6A0345B2FB8A}</b:Guid>
    <b:Title>Plagiarism Detection in Algorithms - a Case Study Using Algorithmi. Creative Commons License Attribution 4.0 International (CC BY 4.0)</b:Title>
    <b:JournalName>Journal of Information Technology and Computer Science</b:JournalName>
    <b:Year>2020</b:Year>
    <b:Volume>i</b:Volume>
    <b:Issue>1</b:Issue>
    <b:Pages>1-6</b:Pages>
    <b:Author>
      <b:Author>
        <b:NameList>
          <b:Person>
            <b:Last>Manso</b:Last>
            <b:First>António</b:First>
          </b:Person>
          <b:Person>
            <b:Last>Marques</b:Last>
            <b:First>Célio Gonçalo </b:First>
          </b:Person>
          <b:Person>
            <b:Last>Alencar</b:Last>
            <b:First>Vitor </b:First>
          </b:Person>
          <b:Person>
            <b:Last>Santos</b:Last>
            <b:First>Paulo </b:First>
          </b:Person>
        </b:NameList>
      </b:Author>
    </b:Author>
    <b:RefOrder>11</b:RefOrder>
  </b:Source>
  <b:Source>
    <b:Tag>Dav221</b:Tag>
    <b:SourceType>JournalArticle</b:SourceType>
    <b:Guid>{E5084FE9-4C25-ED42-8091-1084A2E4C292}</b:Guid>
    <b:Title>Automatic Detection of Plagiarism in Writing. Studies in Applied Linguistics &amp; TESOL at Teachers College</b:Title>
    <b:JournalName>Columbia University</b:JournalName>
    <b:Year>2022</b:Year>
    <b:Volume>XXI</b:Volume>
    <b:Issue>2</b:Issue>
    <b:Pages>54-60</b:Pages>
    <b:Author>
      <b:Author>
        <b:NameList>
          <b:Person>
            <b:Last>Davoodifard</b:Last>
            <b:First>Mahshad</b:First>
          </b:Person>
        </b:NameList>
      </b:Author>
    </b:Author>
    <b:RefOrder>12</b:RefOrder>
  </b:Source>
</b:Sources>
</file>

<file path=customXml/itemProps1.xml><?xml version="1.0" encoding="utf-8"?>
<ds:datastoreItem xmlns:ds="http://schemas.openxmlformats.org/officeDocument/2006/customXml" ds:itemID="{FF16E95A-74BF-5240-8914-5CE13E1AB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9781</Words>
  <Characters>55757</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MUSTANIR</dc:creator>
  <cp:lastModifiedBy>hanilatipa24@gmail.com</cp:lastModifiedBy>
  <cp:revision>52</cp:revision>
  <dcterms:created xsi:type="dcterms:W3CDTF">2024-04-29T14:54:00Z</dcterms:created>
  <dcterms:modified xsi:type="dcterms:W3CDTF">2024-04-30T04:46:00Z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http://www.zotero.org/styles/ieee</vt:lpwstr>
  </property>
  <property fmtid="{D5CDD505-2E9C-101B-9397-08002B2CF9AE}" pid="3" name="Mendeley Document_1">
    <vt:lpwstr>True</vt:lpwstr>
  </property>
  <property fmtid="{D5CDD505-2E9C-101B-9397-08002B2CF9AE}" pid="4" name="Mendeley Recent Style Id 0_1">
    <vt:lpwstr>http://www.zotero.org/styles/apa</vt:lpwstr>
  </property>
  <property fmtid="{D5CDD505-2E9C-101B-9397-08002B2CF9AE}" pid="5" name="Mendeley Recent Style Id 1_1">
    <vt:lpwstr>http://www.zotero.org/styles/american-sociological-association</vt:lpwstr>
  </property>
  <property fmtid="{D5CDD505-2E9C-101B-9397-08002B2CF9AE}" pid="6" name="Mendeley Recent Style Id 2_1">
    <vt:lpwstr>http://www.zotero.org/styles/chicago-author-date</vt:lpwstr>
  </property>
  <property fmtid="{D5CDD505-2E9C-101B-9397-08002B2CF9AE}" pid="7" name="Mendeley Recent Style Id 3_1">
    <vt:lpwstr>http://www.zotero.org/styles/harvard-cite-them-right</vt:lpwstr>
  </property>
  <property fmtid="{D5CDD505-2E9C-101B-9397-08002B2CF9AE}" pid="8" name="Mendeley Recent Style Id 4_1">
    <vt:lpwstr>http://www.zotero.org/styles/ieee</vt:lpwstr>
  </property>
  <property fmtid="{D5CDD505-2E9C-101B-9397-08002B2CF9AE}" pid="9" name="Mendeley Recent Style Id 5_1">
    <vt:lpwstr>http://www.zotero.org/styles/modern-humanities-research-association</vt:lpwstr>
  </property>
  <property fmtid="{D5CDD505-2E9C-101B-9397-08002B2CF9AE}" pid="10" name="Mendeley Recent Style Id 6_1">
    <vt:lpwstr>http://www.zotero.org/styles/modern-language-association</vt:lpwstr>
  </property>
  <property fmtid="{D5CDD505-2E9C-101B-9397-08002B2CF9AE}" pid="11" name="Mendeley Recent Style Id 7_1">
    <vt:lpwstr>http://www.zotero.org/styles/nature</vt:lpwstr>
  </property>
  <property fmtid="{D5CDD505-2E9C-101B-9397-08002B2CF9AE}" pid="12" name="Mendeley Recent Style Id 8_1">
    <vt:lpwstr>http://www.zotero.org/styles/turabian-fullnote-bibliography-8th-edition</vt:lpwstr>
  </property>
  <property fmtid="{D5CDD505-2E9C-101B-9397-08002B2CF9AE}" pid="13" name="Mendeley Recent Style Id 9_1">
    <vt:lpwstr>http://www.zotero.org/styles/turabian-fullnote-bibliography-no-ibid</vt:lpwstr>
  </property>
  <property fmtid="{D5CDD505-2E9C-101B-9397-08002B2CF9AE}" pid="14" name="Mendeley Recent Style Name 0_1">
    <vt:lpwstr>American Psychological Association 7th edition</vt:lpwstr>
  </property>
  <property fmtid="{D5CDD505-2E9C-101B-9397-08002B2CF9AE}" pid="15" name="Mendeley Recent Style Name 1_1">
    <vt:lpwstr>American Sociological Association 6th edition</vt:lpwstr>
  </property>
  <property fmtid="{D5CDD505-2E9C-101B-9397-08002B2CF9AE}" pid="16" name="Mendeley Recent Style Name 2_1">
    <vt:lpwstr>Chicago Manual of Style 17th edition (author-date)</vt:lpwstr>
  </property>
  <property fmtid="{D5CDD505-2E9C-101B-9397-08002B2CF9AE}" pid="17" name="Mendeley Recent Style Name 3_1">
    <vt:lpwstr>Cite Them Right 12th edition - Harvard</vt:lpwstr>
  </property>
  <property fmtid="{D5CDD505-2E9C-101B-9397-08002B2CF9AE}" pid="18" name="Mendeley Recent Style Name 4_1">
    <vt:lpwstr>IEEE</vt:lpwstr>
  </property>
  <property fmtid="{D5CDD505-2E9C-101B-9397-08002B2CF9AE}" pid="19" name="Mendeley Recent Style Name 5_1">
    <vt:lpwstr>Modern Humanities Research Association 3rd edition (note with bibliography)</vt:lpwstr>
  </property>
  <property fmtid="{D5CDD505-2E9C-101B-9397-08002B2CF9AE}" pid="20" name="Mendeley Recent Style Name 6_1">
    <vt:lpwstr>Modern Language Association 9th edition</vt:lpwstr>
  </property>
  <property fmtid="{D5CDD505-2E9C-101B-9397-08002B2CF9AE}" pid="21" name="Mendeley Recent Style Name 7_1">
    <vt:lpwstr>Nature</vt:lpwstr>
  </property>
  <property fmtid="{D5CDD505-2E9C-101B-9397-08002B2CF9AE}" pid="22" name="Mendeley Recent Style Name 8_1">
    <vt:lpwstr>Turabian 8th edition (full note)</vt:lpwstr>
  </property>
  <property fmtid="{D5CDD505-2E9C-101B-9397-08002B2CF9AE}" pid="23" name="Mendeley Recent Style Name 9_1">
    <vt:lpwstr>Turabian 8th edition (full note, no ibid)</vt:lpwstr>
  </property>
  <property fmtid="{D5CDD505-2E9C-101B-9397-08002B2CF9AE}" pid="24" name="Mendeley Unique User Id_1">
    <vt:lpwstr>2e778c91-ab4e-32b6-a74f-932268d2bbdc</vt:lpwstr>
  </property>
</Properties>
</file>